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D04A1" w14:textId="11479C8C" w:rsidR="00933650" w:rsidRPr="00F75421" w:rsidRDefault="00A31CD7"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 xml:space="preserve">HUUROVEREENKOMST VOOR </w:t>
      </w:r>
      <w:r w:rsidR="00116540" w:rsidRPr="00F75421">
        <w:rPr>
          <w:rFonts w:ascii="Arial" w:hAnsi="Arial" w:cs="Arial"/>
          <w:b/>
          <w:sz w:val="28"/>
          <w:szCs w:val="28"/>
          <w:u w:val="single"/>
        </w:rPr>
        <w:t>MEDEHUURDERS</w:t>
      </w:r>
      <w:r w:rsidRPr="00F75421">
        <w:rPr>
          <w:rFonts w:ascii="Arial" w:hAnsi="Arial" w:cs="Arial"/>
          <w:b/>
          <w:sz w:val="28"/>
          <w:szCs w:val="28"/>
          <w:u w:val="single"/>
        </w:rPr>
        <w:t xml:space="preserve"> </w:t>
      </w:r>
    </w:p>
    <w:p w14:paraId="04C9847E" w14:textId="7DCD2699" w:rsidR="00E90B4F" w:rsidRPr="00F75421" w:rsidRDefault="00933650"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(GEMEEN RECHT)</w:t>
      </w:r>
    </w:p>
    <w:p w14:paraId="41EC9BAF" w14:textId="666E852D" w:rsidR="00A31CD7" w:rsidRPr="00F75421" w:rsidRDefault="00A31CD7" w:rsidP="001A54EC">
      <w:pPr>
        <w:spacing w:after="120" w:line="240" w:lineRule="auto"/>
        <w:jc w:val="center"/>
        <w:rPr>
          <w:rFonts w:ascii="Arial" w:hAnsi="Arial" w:cs="Arial"/>
          <w:sz w:val="20"/>
          <w:szCs w:val="20"/>
        </w:rPr>
      </w:pPr>
      <w:r w:rsidRPr="00F75421">
        <w:rPr>
          <w:rFonts w:ascii="Arial" w:hAnsi="Arial" w:cs="Arial"/>
          <w:sz w:val="20"/>
          <w:szCs w:val="20"/>
        </w:rPr>
        <w:t xml:space="preserve">(standaardmodel opgemaakt door </w:t>
      </w:r>
      <w:r w:rsidR="00E169BB">
        <w:rPr>
          <w:rFonts w:ascii="Arial" w:hAnsi="Arial" w:cs="Arial"/>
          <w:sz w:val="20"/>
          <w:szCs w:val="20"/>
        </w:rPr>
        <w:t xml:space="preserve">de Regering van het </w:t>
      </w:r>
      <w:r w:rsidRPr="00F75421">
        <w:rPr>
          <w:rFonts w:ascii="Arial" w:hAnsi="Arial" w:cs="Arial"/>
          <w:sz w:val="20"/>
          <w:szCs w:val="20"/>
        </w:rPr>
        <w:t>Brussels Hoofdstedelijk Gewest, in toepassing van artikel 218, § 4 van de Brusselse Huisvestingscode)</w:t>
      </w:r>
    </w:p>
    <w:p w14:paraId="7F4C959B" w14:textId="381468B4" w:rsidR="0023684D" w:rsidRPr="001A54EC" w:rsidRDefault="0023684D" w:rsidP="004142B6">
      <w:pPr>
        <w:pBdr>
          <w:top w:val="single" w:sz="4" w:space="1" w:color="auto"/>
          <w:left w:val="single" w:sz="4" w:space="4" w:color="auto"/>
          <w:bottom w:val="single" w:sz="4" w:space="1" w:color="auto"/>
          <w:right w:val="single" w:sz="4" w:space="10" w:color="auto"/>
        </w:pBdr>
        <w:spacing w:after="0" w:line="240" w:lineRule="auto"/>
        <w:jc w:val="center"/>
        <w:rPr>
          <w:rFonts w:ascii="Arial" w:hAnsi="Arial" w:cs="Arial"/>
          <w:b/>
          <w:sz w:val="20"/>
          <w:szCs w:val="20"/>
        </w:rPr>
      </w:pPr>
      <w:r w:rsidRPr="001A54EC">
        <w:rPr>
          <w:rFonts w:ascii="Arial" w:hAnsi="Arial" w:cs="Arial"/>
          <w:b/>
          <w:sz w:val="20"/>
          <w:szCs w:val="20"/>
        </w:rPr>
        <w:t>BELANGRIJKE OPMERKING</w:t>
      </w:r>
    </w:p>
    <w:p w14:paraId="22C9EED0" w14:textId="26584A92" w:rsidR="004C4152" w:rsidRPr="001E33B6" w:rsidRDefault="0023684D" w:rsidP="004142B6">
      <w:pPr>
        <w:pStyle w:val="NormalWeb"/>
        <w:pBdr>
          <w:top w:val="single" w:sz="4" w:space="1" w:color="auto"/>
          <w:left w:val="single" w:sz="4" w:space="4" w:color="auto"/>
          <w:bottom w:val="single" w:sz="4" w:space="1" w:color="auto"/>
          <w:right w:val="single" w:sz="4" w:space="10" w:color="auto"/>
        </w:pBdr>
        <w:spacing w:before="0" w:beforeAutospacing="0" w:after="120" w:line="240" w:lineRule="auto"/>
        <w:rPr>
          <w:rFonts w:ascii="Arial" w:hAnsi="Arial" w:cs="Arial"/>
          <w:bCs/>
          <w:sz w:val="20"/>
          <w:szCs w:val="20"/>
          <w:lang w:val="nl-BE"/>
        </w:rPr>
      </w:pPr>
      <w:r w:rsidRPr="001A54EC">
        <w:rPr>
          <w:rFonts w:ascii="Arial" w:hAnsi="Arial" w:cs="Arial"/>
          <w:bCs/>
          <w:sz w:val="20"/>
          <w:szCs w:val="20"/>
          <w:lang w:val="nl-BE"/>
        </w:rPr>
        <w:t xml:space="preserve">Het volgende model werd opgesteld door de Regering van het Brussels Hoofdstedelijk Gewest overeenkomstig artikel 218, § 4 van de Brusselse Huisvestingscode. Het is een indicatief model en dus niet verplicht voor partijen die voor een ander model kunnen kiezen. Om de partijen bij te staan en om allesomvattend te zijn, omvat het  de clausules van de </w:t>
      </w:r>
      <w:r w:rsidR="00E169BB">
        <w:rPr>
          <w:rFonts w:ascii="Arial" w:hAnsi="Arial" w:cs="Arial"/>
          <w:bCs/>
          <w:sz w:val="20"/>
          <w:szCs w:val="20"/>
          <w:lang w:val="nl-BE"/>
        </w:rPr>
        <w:t xml:space="preserve">Brusselse </w:t>
      </w:r>
      <w:r w:rsidRPr="001A54EC">
        <w:rPr>
          <w:rFonts w:ascii="Arial" w:hAnsi="Arial" w:cs="Arial"/>
          <w:bCs/>
          <w:sz w:val="20"/>
          <w:szCs w:val="20"/>
          <w:lang w:val="nl-BE"/>
        </w:rPr>
        <w:t>huisvestingscode</w:t>
      </w:r>
      <w:r w:rsidR="004C4152" w:rsidRPr="001A54EC">
        <w:rPr>
          <w:rFonts w:ascii="Arial" w:hAnsi="Arial" w:cs="Arial"/>
          <w:bCs/>
          <w:sz w:val="20"/>
          <w:szCs w:val="20"/>
          <w:lang w:val="nl-BE"/>
        </w:rPr>
        <w:t xml:space="preserve"> en</w:t>
      </w:r>
      <w:r w:rsidRPr="001A54EC">
        <w:rPr>
          <w:rFonts w:ascii="Arial" w:hAnsi="Arial" w:cs="Arial"/>
          <w:bCs/>
          <w:sz w:val="20"/>
          <w:szCs w:val="20"/>
          <w:lang w:val="nl-BE"/>
        </w:rPr>
        <w:t xml:space="preserve"> andere bepalingen die in de praktijk welbekend zijn en betrekking hebben op onderwerpen die niet gereglementeerd zijn. Om een duidelijk onderscheid te maken tussen de clausules die door een wettekst worden geregeld en de clausules die louter indicatief zijn en die de partijen naar eigen goeddunken kunnen wijzigen, </w:t>
      </w:r>
      <w:r w:rsidRPr="001A54EC">
        <w:rPr>
          <w:rFonts w:ascii="Arial" w:hAnsi="Arial" w:cs="Arial"/>
          <w:bCs/>
          <w:sz w:val="20"/>
          <w:szCs w:val="20"/>
          <w:highlight w:val="lightGray"/>
          <w:lang w:val="nl-BE"/>
        </w:rPr>
        <w:t xml:space="preserve">zijn </w:t>
      </w:r>
      <w:r w:rsidR="00E169BB">
        <w:rPr>
          <w:rFonts w:ascii="Arial" w:hAnsi="Arial" w:cs="Arial"/>
          <w:bCs/>
          <w:sz w:val="20"/>
          <w:szCs w:val="20"/>
          <w:highlight w:val="lightGray"/>
          <w:lang w:val="nl-BE"/>
        </w:rPr>
        <w:t xml:space="preserve">die laatste </w:t>
      </w:r>
      <w:r w:rsidRPr="001A54EC">
        <w:rPr>
          <w:rFonts w:ascii="Arial" w:hAnsi="Arial" w:cs="Arial"/>
          <w:bCs/>
          <w:sz w:val="20"/>
          <w:szCs w:val="20"/>
          <w:highlight w:val="lightGray"/>
          <w:lang w:val="nl-BE"/>
        </w:rPr>
        <w:t>in de tekst in grijstinten</w:t>
      </w:r>
      <w:r w:rsidRPr="001A54EC">
        <w:rPr>
          <w:rFonts w:ascii="Arial" w:hAnsi="Arial" w:cs="Arial"/>
          <w:bCs/>
          <w:sz w:val="20"/>
          <w:szCs w:val="20"/>
          <w:lang w:val="nl-BE"/>
        </w:rPr>
        <w:t xml:space="preserve">. Wanneer </w:t>
      </w:r>
      <w:r w:rsidR="00E169BB">
        <w:rPr>
          <w:rFonts w:ascii="Arial" w:hAnsi="Arial" w:cs="Arial"/>
          <w:bCs/>
          <w:sz w:val="20"/>
          <w:szCs w:val="20"/>
          <w:lang w:val="nl-BE"/>
        </w:rPr>
        <w:t>het model</w:t>
      </w:r>
      <w:r w:rsidRPr="001A54EC">
        <w:rPr>
          <w:rFonts w:ascii="Arial" w:hAnsi="Arial" w:cs="Arial"/>
          <w:bCs/>
          <w:sz w:val="20"/>
          <w:szCs w:val="20"/>
          <w:lang w:val="nl-BE"/>
        </w:rPr>
        <w:t xml:space="preserve"> voorziet in verschillende opties voor de partijen over hetzelfde onderwerp, wordt de keuze aangegeven met een selectievakje </w:t>
      </w:r>
      <w:r w:rsidR="004C4152" w:rsidRPr="001E33B6">
        <w:rPr>
          <w:rFonts w:ascii="Arial" w:hAnsi="Arial" w:cs="Arial"/>
          <w:sz w:val="20"/>
          <w:szCs w:val="20"/>
          <w:lang w:val="nl-BE"/>
        </w:rPr>
        <w:t xml:space="preserve">(□) </w:t>
      </w:r>
      <w:r w:rsidRPr="001A54EC">
        <w:rPr>
          <w:rFonts w:ascii="Arial" w:hAnsi="Arial" w:cs="Arial"/>
          <w:bCs/>
          <w:sz w:val="20"/>
          <w:szCs w:val="20"/>
          <w:lang w:val="nl-BE"/>
        </w:rPr>
        <w:t>voor elke optie.</w:t>
      </w:r>
      <w:r w:rsidR="004C4152" w:rsidRPr="001A54EC">
        <w:rPr>
          <w:rFonts w:ascii="Arial" w:hAnsi="Arial" w:cs="Arial"/>
          <w:bCs/>
          <w:sz w:val="20"/>
          <w:szCs w:val="20"/>
          <w:lang w:val="nl-BE"/>
        </w:rPr>
        <w:t xml:space="preserve"> De partijen kunnen verwijzen naar de bij de huidige woonhuurovereenkomst bijgevoegde toelichtende </w:t>
      </w:r>
      <w:r w:rsidR="00E169BB">
        <w:rPr>
          <w:rFonts w:ascii="Arial" w:hAnsi="Arial" w:cs="Arial"/>
          <w:bCs/>
          <w:sz w:val="20"/>
          <w:szCs w:val="20"/>
          <w:lang w:val="nl-BE"/>
        </w:rPr>
        <w:t xml:space="preserve">nota </w:t>
      </w:r>
      <w:r w:rsidR="004C4152" w:rsidRPr="001A54EC">
        <w:rPr>
          <w:rFonts w:ascii="Arial" w:hAnsi="Arial" w:cs="Arial"/>
          <w:bCs/>
          <w:sz w:val="20"/>
          <w:szCs w:val="20"/>
          <w:lang w:val="nl-BE"/>
        </w:rPr>
        <w:t>voor iedere erbij horende aanvullende informatie.</w:t>
      </w:r>
    </w:p>
    <w:p w14:paraId="1CC76040" w14:textId="77777777" w:rsidR="0023684D" w:rsidRPr="00F75421" w:rsidRDefault="0023684D" w:rsidP="001A54EC">
      <w:pPr>
        <w:spacing w:after="120" w:line="240" w:lineRule="auto"/>
        <w:jc w:val="center"/>
        <w:rPr>
          <w:rFonts w:ascii="Arial" w:hAnsi="Arial" w:cs="Arial"/>
          <w:sz w:val="20"/>
          <w:szCs w:val="20"/>
        </w:rPr>
      </w:pPr>
    </w:p>
    <w:p w14:paraId="443810B9" w14:textId="77777777" w:rsidR="0061496E" w:rsidRPr="00F75421" w:rsidRDefault="0061496E" w:rsidP="001A54EC">
      <w:pPr>
        <w:spacing w:after="120" w:line="240" w:lineRule="auto"/>
        <w:jc w:val="both"/>
        <w:rPr>
          <w:rFonts w:asciiTheme="majorHAnsi" w:hAnsiTheme="majorHAnsi" w:cs="Arial"/>
          <w:b/>
          <w:bCs/>
          <w:color w:val="0070C0"/>
          <w:sz w:val="28"/>
          <w:szCs w:val="28"/>
        </w:rPr>
      </w:pPr>
      <w:bookmarkStart w:id="0" w:name="_Toc163501228"/>
      <w:bookmarkStart w:id="1" w:name="_Toc163501376"/>
      <w:bookmarkStart w:id="2" w:name="_Toc163502329"/>
      <w:bookmarkStart w:id="3" w:name="_Toc163840027"/>
      <w:r w:rsidRPr="00F75421">
        <w:rPr>
          <w:rFonts w:ascii="Cambria" w:hAnsi="Cambria" w:cs="Arial"/>
          <w:b/>
          <w:bCs/>
          <w:color w:val="0070C0"/>
          <w:sz w:val="28"/>
          <w:szCs w:val="28"/>
        </w:rPr>
        <w:t>TUSSEN</w:t>
      </w:r>
    </w:p>
    <w:bookmarkEnd w:id="0"/>
    <w:bookmarkEnd w:id="1"/>
    <w:bookmarkEnd w:id="2"/>
    <w:bookmarkEnd w:id="3"/>
    <w:p w14:paraId="35E6503D" w14:textId="77777777" w:rsidR="00CA7717"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verhuurder  </w:t>
      </w:r>
    </w:p>
    <w:p w14:paraId="267E6F50" w14:textId="2B813386"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natuurlijke persoon gaat (naam, voornaam en tweede voornaam van de verhuurder(s), rijksregisternummer):</w:t>
      </w:r>
      <w:r w:rsidR="00020B45">
        <w:rPr>
          <w:rFonts w:ascii="Arial" w:eastAsiaTheme="minorHAnsi" w:hAnsi="Arial" w:cs="Arial"/>
          <w:sz w:val="20"/>
          <w:szCs w:val="20"/>
        </w:rPr>
        <w:t>……………………………………………………………………………………………...</w:t>
      </w:r>
    </w:p>
    <w:p w14:paraId="5B8116CB" w14:textId="4F8900B8"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97862D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02545592" w14:textId="517B71EC"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863841F" w14:textId="241877BA" w:rsidR="004C4152" w:rsidRPr="00F75421" w:rsidRDefault="004C4152" w:rsidP="001A54EC">
      <w:pPr>
        <w:spacing w:after="120" w:line="240" w:lineRule="auto"/>
        <w:rPr>
          <w:rFonts w:ascii="Arial" w:eastAsiaTheme="minorHAnsi" w:hAnsi="Arial" w:cs="Arial"/>
          <w:sz w:val="20"/>
          <w:szCs w:val="20"/>
        </w:rPr>
      </w:pPr>
      <w:r w:rsidRPr="00F75421">
        <w:rPr>
          <w:rFonts w:ascii="Arial" w:eastAsiaTheme="minorHAnsi" w:hAnsi="Arial" w:cs="Arial"/>
          <w:sz w:val="20"/>
          <w:szCs w:val="20"/>
        </w:rPr>
        <w:t xml:space="preserve"> Adres: …………………………………………………………………………………………</w:t>
      </w:r>
      <w:r w:rsidR="00020B45">
        <w:rPr>
          <w:rFonts w:ascii="Arial" w:eastAsiaTheme="minorHAnsi" w:hAnsi="Arial" w:cs="Arial"/>
          <w:sz w:val="20"/>
          <w:szCs w:val="20"/>
        </w:rPr>
        <w:t>…………………..</w:t>
      </w:r>
    </w:p>
    <w:p w14:paraId="1CD0A169" w14:textId="058A4623"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B8CFBFC" w14:textId="358D381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rechtspersoon gaat (</w:t>
      </w:r>
      <w:r w:rsidRPr="001E33B6">
        <w:rPr>
          <w:rFonts w:ascii="Arial" w:eastAsiaTheme="minorHAnsi" w:hAnsi="Arial" w:cs="Arial"/>
          <w:sz w:val="20"/>
          <w:szCs w:val="20"/>
        </w:rPr>
        <w:t>maatschappelijke benaming van de rechtspersoon</w:t>
      </w: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AABF931" w14:textId="4C4599A4"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6283B65F" w14:textId="6B97FC0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Met maatschappelijke zetel gevestigd te </w:t>
      </w:r>
      <w:r w:rsidRPr="001E33B6">
        <w:rPr>
          <w:rFonts w:ascii="Arial" w:eastAsiaTheme="minorHAnsi" w:hAnsi="Arial" w:cs="Arial"/>
          <w:sz w:val="20"/>
          <w:szCs w:val="20"/>
        </w:rPr>
        <w:t>(postcode, gemeente</w:t>
      </w:r>
      <w:r w:rsidRPr="00F75421">
        <w:rPr>
          <w:rFonts w:ascii="Arial" w:eastAsiaTheme="minorHAnsi" w:hAnsi="Arial" w:cs="Arial"/>
          <w:sz w:val="20"/>
          <w:szCs w:val="20"/>
        </w:rPr>
        <w:t xml:space="preserve">) </w:t>
      </w:r>
      <w:r w:rsidR="00020B45">
        <w:rPr>
          <w:rFonts w:ascii="Arial" w:eastAsiaTheme="minorHAnsi" w:hAnsi="Arial" w:cs="Arial"/>
          <w:sz w:val="20"/>
          <w:szCs w:val="20"/>
        </w:rPr>
        <w:t xml:space="preserve">…………………………………………….. </w:t>
      </w:r>
    </w:p>
    <w:p w14:paraId="71F85817" w14:textId="25506D16"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Pr="001E33B6">
        <w:rPr>
          <w:rFonts w:ascii="Arial" w:eastAsiaTheme="minorHAnsi" w:hAnsi="Arial" w:cs="Arial"/>
          <w:sz w:val="20"/>
          <w:szCs w:val="20"/>
        </w:rPr>
        <w:t>adres, nr.</w:t>
      </w:r>
      <w:r w:rsidRPr="00F75421">
        <w:rPr>
          <w:rFonts w:ascii="Arial" w:eastAsiaTheme="minorHAnsi" w:hAnsi="Arial" w:cs="Arial"/>
          <w:sz w:val="20"/>
          <w:szCs w:val="20"/>
        </w:rPr>
        <w:t>)……………………………………………………………………………………………</w:t>
      </w:r>
      <w:r w:rsidR="00020B45">
        <w:rPr>
          <w:rFonts w:ascii="Arial" w:eastAsiaTheme="minorHAnsi" w:hAnsi="Arial" w:cs="Arial"/>
          <w:sz w:val="20"/>
          <w:szCs w:val="20"/>
        </w:rPr>
        <w:t>…………….</w:t>
      </w:r>
    </w:p>
    <w:p w14:paraId="5F5854AD" w14:textId="72678C79"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5AB56775" w14:textId="1631C272"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En met ondernemingsnummer……………………………………………………………………</w:t>
      </w:r>
      <w:r w:rsidR="00020B45">
        <w:rPr>
          <w:rFonts w:ascii="Arial" w:eastAsiaTheme="minorHAnsi" w:hAnsi="Arial" w:cs="Arial"/>
          <w:sz w:val="20"/>
          <w:szCs w:val="20"/>
        </w:rPr>
        <w:t>……………..</w:t>
      </w:r>
    </w:p>
    <w:p w14:paraId="7C4EE1F2"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Handelend in de hoedanigheid van.........................................................................................................,</w:t>
      </w:r>
    </w:p>
    <w:p w14:paraId="793EF713"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Hier vertegenwoordigd door ..................................................................................................................</w:t>
      </w:r>
    </w:p>
    <w:p w14:paraId="56C598D1" w14:textId="77777777" w:rsidR="00114551" w:rsidRPr="00F75421" w:rsidRDefault="0061496E"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EN</w:t>
      </w:r>
    </w:p>
    <w:p w14:paraId="75847393" w14:textId="77CE1A2A" w:rsidR="00206A86"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huurders, die solidair handelen, </w:t>
      </w:r>
      <w:r w:rsidRPr="00F75421">
        <w:rPr>
          <w:rFonts w:ascii="Cambria" w:hAnsi="Cambria"/>
          <w:color w:val="548DD4"/>
        </w:rPr>
        <w:t xml:space="preserve">hierna de "medehuurders" genoemd </w:t>
      </w:r>
    </w:p>
    <w:p w14:paraId="78164BB2" w14:textId="43D856DF" w:rsidR="004C4152" w:rsidRPr="00020B45" w:rsidRDefault="004C4152" w:rsidP="00020B45">
      <w:pPr>
        <w:spacing w:after="120" w:line="240" w:lineRule="auto"/>
        <w:jc w:val="both"/>
        <w:rPr>
          <w:rFonts w:ascii="Arial" w:hAnsi="Arial" w:cs="Arial"/>
          <w:sz w:val="20"/>
          <w:szCs w:val="20"/>
        </w:rPr>
      </w:pPr>
      <w:r w:rsidRPr="00020B45">
        <w:rPr>
          <w:rFonts w:ascii="Arial" w:hAnsi="Arial" w:cs="Arial"/>
          <w:sz w:val="20"/>
          <w:szCs w:val="20"/>
        </w:rPr>
        <w:t xml:space="preserve">(naam, </w:t>
      </w:r>
      <w:r w:rsidRPr="00020B45">
        <w:rPr>
          <w:rFonts w:ascii="Arial" w:eastAsiaTheme="minorHAnsi" w:hAnsi="Arial" w:cs="Arial"/>
          <w:sz w:val="20"/>
          <w:szCs w:val="20"/>
        </w:rPr>
        <w:t>voornaam</w:t>
      </w:r>
      <w:r w:rsidRPr="00020B45">
        <w:rPr>
          <w:rFonts w:ascii="Arial" w:hAnsi="Arial" w:cs="Arial"/>
          <w:sz w:val="20"/>
          <w:szCs w:val="20"/>
        </w:rPr>
        <w:t xml:space="preserve"> en tweede voornaam van de</w:t>
      </w:r>
      <w:r w:rsidR="00E169BB" w:rsidRPr="00020B45">
        <w:rPr>
          <w:rFonts w:ascii="Arial" w:hAnsi="Arial" w:cs="Arial"/>
          <w:sz w:val="20"/>
          <w:szCs w:val="20"/>
        </w:rPr>
        <w:t xml:space="preserve"> eerste mede</w:t>
      </w:r>
      <w:r w:rsidRPr="00020B45">
        <w:rPr>
          <w:rFonts w:ascii="Arial" w:hAnsi="Arial" w:cs="Arial"/>
          <w:sz w:val="20"/>
          <w:szCs w:val="20"/>
        </w:rPr>
        <w:t xml:space="preserve">huurder, rijksregisternummer): </w:t>
      </w:r>
      <w:r w:rsidR="00020B45">
        <w:rPr>
          <w:rFonts w:ascii="Arial" w:hAnsi="Arial" w:cs="Arial"/>
          <w:sz w:val="20"/>
          <w:szCs w:val="20"/>
        </w:rPr>
        <w:t>……………</w:t>
      </w:r>
    </w:p>
    <w:p w14:paraId="0A62D9E3" w14:textId="0D7C895F"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79BCD3B6"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3A32D982"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5B7807EF"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4443E4A" w14:textId="6B3FAB31"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79168029" w14:textId="17EC91A6"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sidR="00E169BB">
        <w:rPr>
          <w:rFonts w:ascii="Arial" w:hAnsi="Arial" w:cs="Arial"/>
          <w:sz w:val="20"/>
          <w:szCs w:val="20"/>
        </w:rPr>
        <w:t xml:space="preserve">tweede </w:t>
      </w:r>
      <w:r w:rsidRPr="00F75421">
        <w:rPr>
          <w:rFonts w:ascii="Arial" w:hAnsi="Arial" w:cs="Arial"/>
          <w:sz w:val="20"/>
          <w:szCs w:val="20"/>
        </w:rPr>
        <w:t xml:space="preserve">medehuurder, rijksregisternummer): </w:t>
      </w:r>
      <w:r w:rsidR="00020B45">
        <w:rPr>
          <w:rFonts w:ascii="Arial" w:hAnsi="Arial" w:cs="Arial"/>
          <w:sz w:val="20"/>
          <w:szCs w:val="20"/>
        </w:rPr>
        <w:t>………….</w:t>
      </w:r>
    </w:p>
    <w:p w14:paraId="6F3F98A8" w14:textId="67C6851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lastRenderedPageBreak/>
        <w:t>.………………………………...………………………………………………………………………</w:t>
      </w:r>
      <w:r w:rsidR="00020B45">
        <w:rPr>
          <w:rFonts w:ascii="Arial" w:hAnsi="Arial" w:cs="Arial"/>
          <w:sz w:val="20"/>
          <w:szCs w:val="20"/>
        </w:rPr>
        <w:t>……………</w:t>
      </w:r>
    </w:p>
    <w:p w14:paraId="5E1959AD"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5D0574B" w14:textId="310FC13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sidR="00020B45">
        <w:rPr>
          <w:rFonts w:ascii="Arial" w:hAnsi="Arial" w:cs="Arial"/>
          <w:sz w:val="20"/>
          <w:szCs w:val="20"/>
        </w:rPr>
        <w:t>………………………………………………………………………………………</w:t>
      </w:r>
      <w:r w:rsidRPr="00F75421">
        <w:rPr>
          <w:rFonts w:ascii="Arial" w:hAnsi="Arial" w:cs="Arial"/>
          <w:sz w:val="20"/>
          <w:szCs w:val="20"/>
        </w:rPr>
        <w:t xml:space="preserve"> </w:t>
      </w:r>
    </w:p>
    <w:p w14:paraId="4473B657" w14:textId="028C9645" w:rsidR="00020B45" w:rsidRPr="00F75421" w:rsidRDefault="00020B45" w:rsidP="001A54EC">
      <w:pPr>
        <w:spacing w:after="120" w:line="240" w:lineRule="auto"/>
        <w:jc w:val="both"/>
        <w:rPr>
          <w:rFonts w:ascii="Arial" w:hAnsi="Arial" w:cs="Arial"/>
          <w:sz w:val="20"/>
          <w:szCs w:val="20"/>
        </w:rPr>
      </w:pPr>
      <w:r>
        <w:rPr>
          <w:rFonts w:ascii="Arial" w:hAnsi="Arial" w:cs="Arial"/>
          <w:sz w:val="20"/>
          <w:szCs w:val="20"/>
        </w:rPr>
        <w:t>……………………………………………………………………………………………………………………....</w:t>
      </w:r>
    </w:p>
    <w:p w14:paraId="54B1D899" w14:textId="53B930A9"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3B9B8552"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1D8F25E6" w14:textId="132AB227"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Pr>
          <w:rFonts w:ascii="Arial" w:hAnsi="Arial" w:cs="Arial"/>
          <w:sz w:val="20"/>
          <w:szCs w:val="20"/>
        </w:rPr>
        <w:t xml:space="preserve">derde </w:t>
      </w:r>
      <w:r w:rsidRPr="00F75421">
        <w:rPr>
          <w:rFonts w:ascii="Arial" w:hAnsi="Arial" w:cs="Arial"/>
          <w:sz w:val="20"/>
          <w:szCs w:val="20"/>
        </w:rPr>
        <w:t xml:space="preserve">medehuurder, rijksregisternummer): </w:t>
      </w:r>
      <w:r w:rsidR="00020B45">
        <w:rPr>
          <w:rFonts w:ascii="Arial" w:hAnsi="Arial" w:cs="Arial"/>
          <w:sz w:val="20"/>
          <w:szCs w:val="20"/>
        </w:rPr>
        <w:t>……………</w:t>
      </w:r>
    </w:p>
    <w:p w14:paraId="17ADB223" w14:textId="737E21EA"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099F60D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50E355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7D97AA6C" w14:textId="3BCDB765"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3E71FCE7" w14:textId="7013C199"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67DDFC3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ED8F82A" w14:textId="77777777" w:rsidR="00031973" w:rsidRPr="00F75421" w:rsidRDefault="00031973" w:rsidP="001A54EC">
      <w:pPr>
        <w:spacing w:after="120" w:line="240" w:lineRule="auto"/>
        <w:jc w:val="both"/>
        <w:rPr>
          <w:rFonts w:ascii="Arial" w:hAnsi="Arial" w:cs="Arial"/>
          <w:b/>
          <w:sz w:val="20"/>
          <w:szCs w:val="20"/>
        </w:rPr>
      </w:pPr>
    </w:p>
    <w:p w14:paraId="2F7454A3" w14:textId="5A2C9B3D" w:rsidR="00031973" w:rsidRPr="00F75421" w:rsidRDefault="00933650" w:rsidP="001A54EC">
      <w:pPr>
        <w:spacing w:after="120" w:line="240" w:lineRule="auto"/>
        <w:jc w:val="both"/>
        <w:rPr>
          <w:rFonts w:ascii="Arial" w:hAnsi="Arial" w:cs="Arial"/>
          <w:b/>
          <w:sz w:val="20"/>
          <w:szCs w:val="20"/>
        </w:rPr>
      </w:pPr>
      <w:r w:rsidRPr="00F75421">
        <w:rPr>
          <w:rFonts w:ascii="Arial" w:hAnsi="Arial" w:cs="Arial"/>
          <w:b/>
          <w:sz w:val="20"/>
          <w:szCs w:val="20"/>
        </w:rPr>
        <w:t xml:space="preserve">De medehuurders verklaren op erewoord dat ze een </w:t>
      </w:r>
      <w:r w:rsidR="00E169BB">
        <w:rPr>
          <w:rFonts w:ascii="Arial" w:hAnsi="Arial" w:cs="Arial"/>
          <w:b/>
          <w:sz w:val="20"/>
          <w:szCs w:val="20"/>
        </w:rPr>
        <w:t>medehuurpact</w:t>
      </w:r>
      <w:r w:rsidRPr="00F75421">
        <w:rPr>
          <w:rFonts w:ascii="Arial" w:hAnsi="Arial" w:cs="Arial"/>
          <w:b/>
          <w:sz w:val="20"/>
          <w:szCs w:val="20"/>
        </w:rPr>
        <w:t xml:space="preserve"> hebben ondertekend voor de toepassing van het </w:t>
      </w:r>
      <w:r w:rsidR="008211FD">
        <w:rPr>
          <w:rFonts w:ascii="Arial" w:hAnsi="Arial" w:cs="Arial"/>
          <w:b/>
          <w:sz w:val="20"/>
          <w:szCs w:val="20"/>
        </w:rPr>
        <w:t xml:space="preserve"> stelsel</w:t>
      </w:r>
      <w:r w:rsidRPr="00F75421">
        <w:rPr>
          <w:rFonts w:ascii="Arial" w:hAnsi="Arial" w:cs="Arial"/>
          <w:b/>
          <w:sz w:val="20"/>
          <w:szCs w:val="20"/>
        </w:rPr>
        <w:t xml:space="preserve"> van medehuur</w:t>
      </w:r>
      <w:r w:rsidR="008211FD">
        <w:rPr>
          <w:rFonts w:ascii="Arial" w:hAnsi="Arial" w:cs="Arial"/>
          <w:b/>
          <w:sz w:val="20"/>
          <w:szCs w:val="20"/>
        </w:rPr>
        <w:t>overeenkomsten</w:t>
      </w:r>
      <w:r w:rsidRPr="00F75421">
        <w:rPr>
          <w:rFonts w:ascii="Arial" w:hAnsi="Arial" w:cs="Arial"/>
          <w:b/>
          <w:sz w:val="20"/>
          <w:szCs w:val="20"/>
        </w:rPr>
        <w:t xml:space="preserve"> zoals voorzien in hoofdstuk 5 van de Brusselse Huisvestingscode.</w:t>
      </w:r>
      <w:r w:rsidR="00031973" w:rsidRPr="00F75421">
        <w:rPr>
          <w:rFonts w:ascii="Arial" w:hAnsi="Arial" w:cs="Arial"/>
          <w:b/>
          <w:sz w:val="20"/>
          <w:szCs w:val="20"/>
        </w:rPr>
        <w:t xml:space="preserve"> </w:t>
      </w:r>
    </w:p>
    <w:p w14:paraId="6CA17DCE" w14:textId="2040A04E" w:rsidR="008A1AAA" w:rsidRPr="00020B45" w:rsidRDefault="008A1AAA" w:rsidP="001E33B6">
      <w:pPr>
        <w:pStyle w:val="En-ttedetabledesmatires"/>
        <w:spacing w:after="120" w:line="240" w:lineRule="auto"/>
        <w:rPr>
          <w:lang w:val="nl-BE"/>
        </w:rPr>
      </w:pPr>
    </w:p>
    <w:p w14:paraId="4201B26A" w14:textId="77777777" w:rsidR="00895161" w:rsidRPr="00F75421" w:rsidRDefault="00895161"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IS HET VOLGENDE OVEREENGEKOMEN:</w:t>
      </w:r>
    </w:p>
    <w:p w14:paraId="56266991" w14:textId="77777777" w:rsidR="00895161" w:rsidRPr="001E33B6" w:rsidRDefault="00895161" w:rsidP="001A54EC">
      <w:pPr>
        <w:pStyle w:val="Titre1"/>
        <w:numPr>
          <w:ilvl w:val="0"/>
          <w:numId w:val="32"/>
        </w:numPr>
        <w:spacing w:after="120" w:line="240" w:lineRule="auto"/>
        <w:jc w:val="both"/>
      </w:pPr>
      <w:bookmarkStart w:id="4" w:name="_Toc501526985"/>
      <w:r w:rsidRPr="00F75421">
        <w:rPr>
          <w:rFonts w:ascii="Cambria" w:hAnsi="Cambria"/>
          <w:color w:val="365F91"/>
        </w:rPr>
        <w:t>Beschrijving van het gehuurde goed</w:t>
      </w:r>
      <w:bookmarkEnd w:id="4"/>
    </w:p>
    <w:p w14:paraId="292E8C84" w14:textId="006920AB" w:rsidR="00FD2B6B" w:rsidRPr="00F75421" w:rsidRDefault="00FD2B6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 xml:space="preserve">De verhuurder stelt de </w:t>
      </w:r>
      <w:r w:rsidR="008211FD">
        <w:rPr>
          <w:rFonts w:ascii="Arial" w:hAnsi="Arial" w:cs="Arial"/>
          <w:sz w:val="20"/>
          <w:szCs w:val="20"/>
        </w:rPr>
        <w:t>mede</w:t>
      </w:r>
      <w:r w:rsidRPr="00F75421">
        <w:rPr>
          <w:rFonts w:ascii="Arial" w:hAnsi="Arial" w:cs="Arial"/>
          <w:sz w:val="20"/>
          <w:szCs w:val="20"/>
        </w:rPr>
        <w:t>huurder</w:t>
      </w:r>
      <w:r w:rsidR="008211FD">
        <w:rPr>
          <w:rFonts w:ascii="Arial" w:hAnsi="Arial" w:cs="Arial"/>
          <w:sz w:val="20"/>
          <w:szCs w:val="20"/>
        </w:rPr>
        <w:t>s</w:t>
      </w:r>
      <w:r w:rsidRPr="00F75421">
        <w:rPr>
          <w:rFonts w:ascii="Arial" w:hAnsi="Arial" w:cs="Arial"/>
          <w:sz w:val="20"/>
          <w:szCs w:val="20"/>
        </w:rPr>
        <w:t xml:space="preserve"> het volgende goed ter beschikking, gelegen te</w:t>
      </w:r>
    </w:p>
    <w:p w14:paraId="71F40AF5"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3A55547D"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763613AE" w14:textId="77777777" w:rsidR="001F5B5B" w:rsidRPr="00F75421" w:rsidRDefault="001F5B5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en bestaand uit (</w:t>
      </w:r>
      <w:r w:rsidRPr="00F75421">
        <w:rPr>
          <w:rFonts w:ascii="Arial" w:hAnsi="Arial" w:cs="Arial"/>
          <w:i/>
          <w:iCs/>
          <w:sz w:val="20"/>
          <w:szCs w:val="20"/>
        </w:rPr>
        <w:t>vermeld minstens):</w:t>
      </w:r>
    </w:p>
    <w:p w14:paraId="1094F0F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type vastgoed (studio, appartement, huis),</w:t>
      </w:r>
    </w:p>
    <w:p w14:paraId="3CEDA6C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alle lokalen en delen van het gebouw die onder de huurovereenkomst vallen,</w:t>
      </w:r>
    </w:p>
    <w:p w14:paraId="0424C33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bewoonbare oppervlakte (vloer),</w:t>
      </w:r>
    </w:p>
    <w:p w14:paraId="1162E0EA"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aantal kamers, badkamers, slaapkamers,</w:t>
      </w:r>
    </w:p>
    <w:p w14:paraId="195B3E1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aanwezigheid van een (al dan niet ingerichte) keuken,</w:t>
      </w:r>
    </w:p>
    <w:p w14:paraId="5C6A8E7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bouwjaar, indien het door de verhuurder gekend is,</w:t>
      </w:r>
    </w:p>
    <w:p w14:paraId="7EE934D6"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een centrale verwarming, van een thermostatisch systeem,</w:t>
      </w:r>
    </w:p>
    <w:p w14:paraId="539CF75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dubbele beglazing in alle ramen van de woning,</w:t>
      </w:r>
    </w:p>
    <w:p w14:paraId="5C16E762" w14:textId="77777777" w:rsidR="008211FD" w:rsidRDefault="001F5B5B" w:rsidP="001A54EC">
      <w:pPr>
        <w:shd w:val="clear" w:color="auto" w:fill="FFFFFF"/>
        <w:spacing w:after="120" w:line="240" w:lineRule="auto"/>
        <w:ind w:left="720" w:hanging="360"/>
        <w:jc w:val="both"/>
        <w:rPr>
          <w:rFonts w:ascii="Arial" w:hAnsi="Arial" w:cs="Arial"/>
          <w:i/>
          <w:iCs/>
          <w:sz w:val="20"/>
          <w:szCs w:val="20"/>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 xml:space="preserve">de aan- of afwezigheid van een kelder, een zolder, een balkon, een terras of een tuin, </w:t>
      </w:r>
    </w:p>
    <w:p w14:paraId="47CAB447" w14:textId="24BED7F0" w:rsidR="001F5B5B" w:rsidRDefault="008211FD" w:rsidP="001A54EC">
      <w:pPr>
        <w:shd w:val="clear" w:color="auto" w:fill="FFFFFF"/>
        <w:spacing w:after="120" w:line="240" w:lineRule="auto"/>
        <w:ind w:left="720" w:hanging="360"/>
        <w:jc w:val="both"/>
        <w:rPr>
          <w:rFonts w:ascii="Arial" w:hAnsi="Arial" w:cs="Arial"/>
          <w:i/>
          <w:iCs/>
          <w:sz w:val="20"/>
          <w:szCs w:val="20"/>
        </w:rPr>
      </w:pPr>
      <w:r>
        <w:rPr>
          <w:rFonts w:ascii="Arial" w:hAnsi="Arial" w:cs="Arial"/>
          <w:i/>
          <w:iCs/>
          <w:sz w:val="20"/>
          <w:szCs w:val="20"/>
        </w:rPr>
        <w:t xml:space="preserve">-    </w:t>
      </w:r>
      <w:r w:rsidR="001F5B5B" w:rsidRPr="00F75421">
        <w:rPr>
          <w:rFonts w:ascii="Arial" w:hAnsi="Arial" w:cs="Arial"/>
          <w:i/>
          <w:iCs/>
          <w:sz w:val="20"/>
          <w:szCs w:val="20"/>
        </w:rPr>
        <w:t>de gemeenschappelijke ruimten, de privéruimten</w:t>
      </w:r>
      <w:r>
        <w:rPr>
          <w:rFonts w:ascii="Arial" w:hAnsi="Arial" w:cs="Arial"/>
          <w:i/>
          <w:iCs/>
          <w:sz w:val="20"/>
          <w:szCs w:val="20"/>
        </w:rPr>
        <w:t>,</w:t>
      </w:r>
    </w:p>
    <w:p w14:paraId="632338C0" w14:textId="40936A66" w:rsidR="008211FD" w:rsidRPr="00F75421" w:rsidRDefault="008211FD" w:rsidP="001A54EC">
      <w:pPr>
        <w:shd w:val="clear" w:color="auto" w:fill="FFFFFF"/>
        <w:spacing w:after="120" w:line="240" w:lineRule="auto"/>
        <w:ind w:left="720" w:hanging="360"/>
        <w:jc w:val="both"/>
        <w:rPr>
          <w:rFonts w:ascii="Calibri" w:eastAsia="Times New Roman" w:hAnsi="Calibri" w:cs="Calibri"/>
        </w:rPr>
      </w:pPr>
      <w:r>
        <w:rPr>
          <w:rFonts w:ascii="Arial" w:hAnsi="Arial" w:cs="Arial"/>
          <w:i/>
          <w:iCs/>
          <w:sz w:val="20"/>
          <w:szCs w:val="20"/>
        </w:rPr>
        <w:t xml:space="preserve">- </w:t>
      </w:r>
      <w:r w:rsidR="004142B6">
        <w:rPr>
          <w:rFonts w:ascii="Arial" w:hAnsi="Arial" w:cs="Arial"/>
          <w:i/>
          <w:iCs/>
          <w:sz w:val="20"/>
          <w:szCs w:val="20"/>
        </w:rPr>
        <w:t xml:space="preserve">   </w:t>
      </w:r>
      <w:r>
        <w:rPr>
          <w:rFonts w:ascii="Arial" w:hAnsi="Arial" w:cs="Arial"/>
          <w:i/>
          <w:iCs/>
          <w:sz w:val="20"/>
          <w:szCs w:val="20"/>
        </w:rPr>
        <w:t>vermelden of het goed gemeubeld is:</w:t>
      </w:r>
    </w:p>
    <w:p w14:paraId="03DB89EB"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1846A309"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8E95F9E"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5C0617F3"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417D65F" w14:textId="57C62E17" w:rsidR="001F5B5B" w:rsidRPr="00F75421" w:rsidRDefault="00895161"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t>Hierna het "gehuurde goed" genoemd.</w:t>
      </w:r>
    </w:p>
    <w:p w14:paraId="54BBFD6A" w14:textId="620684D2" w:rsidR="001F5B5B" w:rsidRPr="00F75421" w:rsidRDefault="001F5B5B"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lastRenderedPageBreak/>
        <w:t>De energieprestatie van het gehuurde goed is (</w:t>
      </w:r>
      <w:r w:rsidRPr="00F75421">
        <w:rPr>
          <w:rFonts w:ascii="Arial" w:hAnsi="Arial" w:cs="Arial"/>
          <w:i/>
          <w:sz w:val="20"/>
          <w:szCs w:val="20"/>
        </w:rPr>
        <w:t>vermeld het niveau van het EPB-certificaat aan de hand van de overeenstemmende letter</w:t>
      </w:r>
      <w:r w:rsidRPr="00F75421">
        <w:rPr>
          <w:rFonts w:ascii="Arial" w:hAnsi="Arial" w:cs="Arial"/>
          <w:sz w:val="20"/>
          <w:szCs w:val="20"/>
        </w:rPr>
        <w:t>): [     ] Het EPB-certificaat is bij de huidige overeenkomst bijgevoegd (</w:t>
      </w:r>
      <w:r w:rsidRPr="00020B45">
        <w:rPr>
          <w:rFonts w:ascii="Arial" w:hAnsi="Arial" w:cs="Arial"/>
          <w:sz w:val="20"/>
          <w:szCs w:val="20"/>
          <w:u w:val="single"/>
        </w:rPr>
        <w:t>Bijlage 2</w:t>
      </w:r>
      <w:r w:rsidRPr="00F75421">
        <w:rPr>
          <w:rFonts w:ascii="Arial" w:hAnsi="Arial" w:cs="Arial"/>
          <w:sz w:val="20"/>
          <w:szCs w:val="20"/>
        </w:rPr>
        <w:t>)</w:t>
      </w:r>
      <w:r w:rsidR="008211FD">
        <w:rPr>
          <w:rFonts w:ascii="Arial" w:hAnsi="Arial" w:cs="Arial"/>
          <w:sz w:val="20"/>
          <w:szCs w:val="20"/>
        </w:rPr>
        <w:t>.</w:t>
      </w:r>
    </w:p>
    <w:p w14:paraId="4AF5BBD3" w14:textId="2F2257BD"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Indien het gehuurde goed zich binnen een mede-eigendom bevindt, genieten de medehuurders de door artikel 577 – 10§ 4 van het Burgerlijk Wetboek bedoelde rechten en verbinden zij zich ertoe de basisakte, het reglement van mede-eigendom en het huishoudelijk reglement die in </w:t>
      </w:r>
      <w:r w:rsidRPr="00020B45">
        <w:rPr>
          <w:rFonts w:ascii="Arial" w:hAnsi="Arial" w:cs="Arial"/>
          <w:sz w:val="20"/>
          <w:szCs w:val="20"/>
          <w:u w:val="single"/>
        </w:rPr>
        <w:t>Bijlage 3</w:t>
      </w:r>
      <w:r w:rsidRPr="00F75421">
        <w:rPr>
          <w:rFonts w:ascii="Arial" w:hAnsi="Arial" w:cs="Arial"/>
          <w:sz w:val="20"/>
          <w:szCs w:val="20"/>
        </w:rPr>
        <w:t xml:space="preserve"> bijgevoegd zijn, te respecteren..</w:t>
      </w:r>
    </w:p>
    <w:p w14:paraId="50337DAB"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De beslissingen van de algemene vergadering zijn  bindend ten aanzien van de medehuurders.</w:t>
      </w:r>
    </w:p>
    <w:p w14:paraId="6268F82A"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 Zij moeten zich onthouden van iedere hinder ten aanzien van de andere bewoners.</w:t>
      </w:r>
    </w:p>
    <w:p w14:paraId="5387C17B" w14:textId="77777777" w:rsidR="009A77F0" w:rsidRPr="001E33B6" w:rsidRDefault="008D7217" w:rsidP="001A54EC">
      <w:pPr>
        <w:pStyle w:val="Titre1"/>
        <w:numPr>
          <w:ilvl w:val="0"/>
          <w:numId w:val="32"/>
        </w:numPr>
        <w:spacing w:after="120" w:line="240" w:lineRule="auto"/>
        <w:jc w:val="both"/>
      </w:pPr>
      <w:bookmarkStart w:id="5" w:name="_Toc501526986"/>
      <w:r w:rsidRPr="00F75421">
        <w:rPr>
          <w:rFonts w:ascii="Cambria" w:hAnsi="Cambria"/>
          <w:color w:val="365F91"/>
        </w:rPr>
        <w:t>Bestemming van het gehuurde goed</w:t>
      </w:r>
      <w:bookmarkEnd w:id="5"/>
    </w:p>
    <w:p w14:paraId="1A1673E9" w14:textId="69868DEB" w:rsidR="009A77F0" w:rsidRPr="00F75421" w:rsidRDefault="006B5256" w:rsidP="001A54EC">
      <w:pPr>
        <w:spacing w:after="120" w:line="240" w:lineRule="auto"/>
        <w:jc w:val="both"/>
        <w:rPr>
          <w:rFonts w:ascii="Arial" w:hAnsi="Arial" w:cs="Arial"/>
          <w:bCs/>
          <w:sz w:val="20"/>
          <w:szCs w:val="20"/>
        </w:rPr>
      </w:pPr>
      <w:r w:rsidRPr="00F75421">
        <w:rPr>
          <w:rFonts w:ascii="Arial" w:hAnsi="Arial" w:cs="Arial"/>
          <w:bCs/>
          <w:sz w:val="20"/>
          <w:szCs w:val="20"/>
        </w:rPr>
        <w:t>De partijen komen overeen dat onderhavige huurovereenkomst bestemd is voor bewoning en meer precies ...................................................................................................................................................</w:t>
      </w:r>
    </w:p>
    <w:p w14:paraId="6A697E85" w14:textId="7DB1F45E" w:rsidR="008D7217" w:rsidRPr="00F75421" w:rsidRDefault="00895161" w:rsidP="001A54EC">
      <w:pPr>
        <w:spacing w:after="120" w:line="240" w:lineRule="auto"/>
        <w:jc w:val="both"/>
        <w:rPr>
          <w:rFonts w:ascii="Arial" w:hAnsi="Arial" w:cs="Arial"/>
          <w:bCs/>
          <w:sz w:val="20"/>
          <w:szCs w:val="20"/>
        </w:rPr>
      </w:pPr>
      <w:r w:rsidRPr="00F75421">
        <w:rPr>
          <w:rFonts w:ascii="Arial" w:hAnsi="Arial" w:cs="Arial"/>
          <w:bCs/>
          <w:sz w:val="20"/>
          <w:szCs w:val="20"/>
          <w:highlight w:val="lightGray"/>
        </w:rPr>
        <w:t xml:space="preserve">Het is de </w:t>
      </w:r>
      <w:r w:rsidRPr="00F75421">
        <w:rPr>
          <w:rFonts w:ascii="Arial" w:hAnsi="Arial" w:cs="Arial"/>
          <w:sz w:val="20"/>
          <w:szCs w:val="20"/>
          <w:highlight w:val="lightGray"/>
        </w:rPr>
        <w:t>medehuurders</w:t>
      </w:r>
      <w:r w:rsidRPr="00F75421">
        <w:rPr>
          <w:rFonts w:ascii="Arial" w:hAnsi="Arial" w:cs="Arial"/>
          <w:bCs/>
          <w:sz w:val="20"/>
          <w:szCs w:val="20"/>
          <w:highlight w:val="lightGray"/>
        </w:rPr>
        <w:t xml:space="preserve"> verboden deze bestemming te wijzigen zonder de voorafgaande uitdrukkelijke schriftelijke toestemming van de verhuurder, die niet zal weigeren deze toestemming te geven zonder een goede reden.</w:t>
      </w:r>
    </w:p>
    <w:p w14:paraId="6C279C17" w14:textId="61D45C60"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Het is alle </w:t>
      </w:r>
      <w:r w:rsidRPr="00F75421">
        <w:rPr>
          <w:rFonts w:ascii="Arial" w:hAnsi="Arial" w:cs="Arial"/>
          <w:sz w:val="20"/>
          <w:szCs w:val="20"/>
        </w:rPr>
        <w:t>medehuurders</w:t>
      </w:r>
      <w:r w:rsidRPr="00F75421">
        <w:rPr>
          <w:rFonts w:ascii="Arial" w:hAnsi="Arial" w:cs="Arial"/>
          <w:bCs/>
          <w:sz w:val="20"/>
          <w:szCs w:val="20"/>
        </w:rPr>
        <w:t xml:space="preserve"> verboden, die dit aanvaarden, om van het gehuurde goed hun hoofdverblijfplaats te maken. De verhuurder verklaart dat dit verbod gerechtvaardigd is om de volgende redenen: </w:t>
      </w:r>
    </w:p>
    <w:p w14:paraId="469C0E26" w14:textId="77777777"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4162B16B" w14:textId="77777777" w:rsidR="001F5B5B" w:rsidRPr="00F75421" w:rsidRDefault="001F5B5B" w:rsidP="001A54EC">
      <w:pPr>
        <w:spacing w:after="120" w:line="240" w:lineRule="auto"/>
        <w:jc w:val="both"/>
        <w:rPr>
          <w:rFonts w:ascii="Arial" w:hAnsi="Arial" w:cs="Arial"/>
          <w:bCs/>
          <w:sz w:val="20"/>
          <w:szCs w:val="20"/>
        </w:rPr>
      </w:pPr>
      <w:r w:rsidRPr="00F75421">
        <w:rPr>
          <w:rFonts w:ascii="Arial" w:hAnsi="Arial" w:cs="Arial"/>
          <w:bCs/>
          <w:sz w:val="20"/>
          <w:szCs w:val="20"/>
        </w:rPr>
        <w:t>Inzake gedeeltelijk gebruik voor beroepsdoeleinden:</w:t>
      </w:r>
    </w:p>
    <w:p w14:paraId="023D3DBA"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niet toe om noch een deel van het gehuurde goed voor de uitoefening van een beroepsactiviteit te bestemmen, noch, in welke hoedanigheid dan ook, de huurprijs en lasten van zijn inkomen af te trekken. In het geval dat het vorige lid niet gerespecteerd wordt, zullen de medehuurder(s) aan de verhuurder alle bijkomende belastingen verschuldigd zijn die, in voorkomend geval, ten laste van die laatste gelegd worden, zelfs al treedt deze fiscale vereiste pas na zijn/hun vertrek op, waarbij de eventuele clausule “als definitieve afrekening” dit mogelijke geval niet dekt.</w:t>
      </w:r>
    </w:p>
    <w:p w14:paraId="0275B29C"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toe om een gedeelte van het gehuurde goed voor de uitoefening van een beroepsactiviteit te bestemmen. De activiteiten die door de wet op de handelsovereenkomsten geregeld worden, zijn steeds uitgesloten. In dit geval komen de partijen, om zich aan artikel 8 van het Wetboek op inkomstenbelastingen aan te passen, overeen dat het gedeelte van het gehuurde goed dat voor de beroepsactiviteit voorbehouden is,  ……..% van de totale huurprijs en ……….% van de lasten vertegenwoordigt.</w:t>
      </w:r>
    </w:p>
    <w:p w14:paraId="68D4A8F5" w14:textId="77777777" w:rsidR="001F5B5B" w:rsidRDefault="001F5B5B" w:rsidP="001A54EC">
      <w:pPr>
        <w:spacing w:after="120" w:line="240" w:lineRule="auto"/>
        <w:jc w:val="both"/>
        <w:rPr>
          <w:rFonts w:ascii="Arial" w:hAnsi="Arial" w:cs="Arial"/>
          <w:bCs/>
          <w:sz w:val="20"/>
          <w:szCs w:val="20"/>
        </w:rPr>
      </w:pPr>
    </w:p>
    <w:p w14:paraId="68E301E5" w14:textId="77777777" w:rsidR="00020B45" w:rsidRPr="00F75421" w:rsidRDefault="00020B45" w:rsidP="001A54EC">
      <w:pPr>
        <w:spacing w:after="120" w:line="240" w:lineRule="auto"/>
        <w:jc w:val="both"/>
        <w:rPr>
          <w:rFonts w:ascii="Arial" w:hAnsi="Arial" w:cs="Arial"/>
          <w:bCs/>
          <w:sz w:val="20"/>
          <w:szCs w:val="20"/>
        </w:rPr>
      </w:pPr>
    </w:p>
    <w:p w14:paraId="6BD7A1F1" w14:textId="77777777" w:rsidR="00FD2447" w:rsidRPr="001E33B6" w:rsidRDefault="00895161" w:rsidP="001A54EC">
      <w:pPr>
        <w:pStyle w:val="Titre1"/>
        <w:numPr>
          <w:ilvl w:val="0"/>
          <w:numId w:val="32"/>
        </w:numPr>
        <w:spacing w:after="120" w:line="240" w:lineRule="auto"/>
        <w:jc w:val="both"/>
      </w:pPr>
      <w:bookmarkStart w:id="6" w:name="_Toc501526987"/>
      <w:r w:rsidRPr="00F75421">
        <w:rPr>
          <w:rFonts w:ascii="Cambria" w:hAnsi="Cambria"/>
          <w:color w:val="365F91"/>
        </w:rPr>
        <w:t>Duur van de huurovereenkomst</w:t>
      </w:r>
      <w:bookmarkEnd w:id="6"/>
      <w:r w:rsidRPr="00F75421">
        <w:rPr>
          <w:rFonts w:ascii="Cambria" w:hAnsi="Cambria"/>
          <w:color w:val="365F91"/>
        </w:rPr>
        <w:t xml:space="preserve"> </w:t>
      </w:r>
    </w:p>
    <w:p w14:paraId="4A6C8818" w14:textId="77777777" w:rsidR="00074382" w:rsidRPr="00F75421" w:rsidRDefault="002D7CFE" w:rsidP="001A54EC">
      <w:pPr>
        <w:spacing w:after="120" w:line="240" w:lineRule="auto"/>
        <w:jc w:val="both"/>
        <w:rPr>
          <w:rFonts w:ascii="Arial" w:hAnsi="Arial" w:cs="Arial"/>
          <w:sz w:val="20"/>
          <w:szCs w:val="20"/>
        </w:rPr>
      </w:pPr>
      <w:r w:rsidRPr="00F75421">
        <w:rPr>
          <w:rFonts w:ascii="Arial" w:hAnsi="Arial" w:cs="Arial"/>
          <w:sz w:val="20"/>
          <w:szCs w:val="20"/>
        </w:rPr>
        <w:t>De partijen komen overeen dat de huurovereenkomst wordt afgesloten voor een duur van .........:</w:t>
      </w:r>
    </w:p>
    <w:p w14:paraId="40ADF023" w14:textId="77777777" w:rsidR="00372D07" w:rsidRPr="00F75421" w:rsidRDefault="00372D07" w:rsidP="001A54EC">
      <w:pPr>
        <w:spacing w:after="120" w:line="240" w:lineRule="auto"/>
        <w:jc w:val="both"/>
        <w:rPr>
          <w:rFonts w:ascii="Arial" w:hAnsi="Arial" w:cs="Arial"/>
          <w:sz w:val="20"/>
          <w:szCs w:val="20"/>
        </w:rPr>
      </w:pPr>
      <w:r w:rsidRPr="00F75421">
        <w:rPr>
          <w:rFonts w:ascii="Arial" w:hAnsi="Arial" w:cs="Arial"/>
          <w:sz w:val="20"/>
          <w:szCs w:val="20"/>
        </w:rPr>
        <w:t>Deze huurovereenkomst eindigt van rechtswege op de vervaldag ervan.</w:t>
      </w:r>
    </w:p>
    <w:p w14:paraId="6BE24C5F" w14:textId="4A7991C3"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 xml:space="preserve">Als de </w:t>
      </w:r>
      <w:r w:rsidR="00372D07" w:rsidRPr="00F75421">
        <w:rPr>
          <w:rFonts w:ascii="Arial" w:hAnsi="Arial" w:cs="Arial"/>
          <w:sz w:val="20"/>
          <w:szCs w:val="20"/>
        </w:rPr>
        <w:t>medehuurders</w:t>
      </w:r>
      <w:r w:rsidR="00712BCE" w:rsidRPr="00F75421">
        <w:rPr>
          <w:rFonts w:ascii="Arial" w:hAnsi="Arial" w:cs="Arial"/>
          <w:sz w:val="20"/>
          <w:szCs w:val="20"/>
        </w:rPr>
        <w:t xml:space="preserve"> </w:t>
      </w:r>
      <w:r w:rsidR="00372D07" w:rsidRPr="00F75421">
        <w:rPr>
          <w:rFonts w:ascii="Arial" w:hAnsi="Arial" w:cs="Arial"/>
          <w:bCs/>
          <w:sz w:val="20"/>
          <w:szCs w:val="20"/>
        </w:rPr>
        <w:t>het goed echter blijven betrekken en de huurprijs blijven betalen zonder verweer van de verhuurder, wordt de huurovereenkomst stilzwijgend verlengd.</w:t>
      </w:r>
    </w:p>
    <w:p w14:paraId="6398DAA9" w14:textId="7D878DC3"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dezelfde duur</w:t>
      </w:r>
    </w:p>
    <w:p w14:paraId="7A0972DD" w14:textId="7E7CF940"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een onbepaalde duur</w:t>
      </w:r>
    </w:p>
    <w:p w14:paraId="57887096" w14:textId="0FEC8994"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w:t>
      </w:r>
    </w:p>
    <w:p w14:paraId="2853FE57" w14:textId="0816101B"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Er wordt geen stilzwijgende verlening van de huurovereenkomst toegestaan</w:t>
      </w:r>
    </w:p>
    <w:p w14:paraId="75689D5B" w14:textId="77777777" w:rsidR="00B572E0" w:rsidRPr="00F75421" w:rsidRDefault="00B572E0" w:rsidP="001A54EC">
      <w:pPr>
        <w:pStyle w:val="Titre2"/>
        <w:numPr>
          <w:ilvl w:val="0"/>
          <w:numId w:val="45"/>
        </w:numPr>
        <w:spacing w:after="120" w:line="240" w:lineRule="auto"/>
        <w:ind w:left="0" w:firstLine="0"/>
        <w:jc w:val="both"/>
      </w:pPr>
      <w:bookmarkStart w:id="7" w:name="_Toc501526988"/>
      <w:r w:rsidRPr="00F75421">
        <w:rPr>
          <w:rFonts w:ascii="Cambria" w:hAnsi="Cambria"/>
          <w:color w:val="4F81BD"/>
        </w:rPr>
        <w:lastRenderedPageBreak/>
        <w:t>Vroegtijdige opzegging</w:t>
      </w:r>
      <w:bookmarkEnd w:id="7"/>
    </w:p>
    <w:p w14:paraId="4969A90A" w14:textId="77777777" w:rsidR="003C75A5" w:rsidRPr="00F75421" w:rsidRDefault="003C75A5" w:rsidP="004142B6">
      <w:pPr>
        <w:pStyle w:val="Titre4"/>
        <w:spacing w:after="120" w:line="240" w:lineRule="auto"/>
        <w:ind w:left="708" w:firstLine="1"/>
        <w:jc w:val="both"/>
      </w:pPr>
      <w:r w:rsidRPr="00F75421">
        <w:rPr>
          <w:rFonts w:ascii="Cambria" w:hAnsi="Cambria"/>
          <w:color w:val="4F81BD"/>
        </w:rPr>
        <w:t xml:space="preserve">a) Door de verhuurder </w:t>
      </w:r>
    </w:p>
    <w:p w14:paraId="7586BD92" w14:textId="74F36CC6" w:rsidR="00B572E0" w:rsidRPr="00F75421" w:rsidRDefault="00B572E0"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4D237B2E" w14:textId="74B8F257" w:rsidR="00B572E0" w:rsidRPr="00F75421" w:rsidRDefault="00020B45" w:rsidP="001A54EC">
      <w:pPr>
        <w:spacing w:after="120" w:line="240" w:lineRule="auto"/>
        <w:ind w:left="705" w:hanging="705"/>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een vroegtijdige opzegging door de verhuurder niet mogelijk is</w:t>
      </w:r>
      <w:r w:rsidR="002012F2">
        <w:rPr>
          <w:rFonts w:ascii="Arial" w:hAnsi="Arial" w:cs="Arial"/>
          <w:sz w:val="20"/>
          <w:szCs w:val="20"/>
        </w:rPr>
        <w:t>.</w:t>
      </w:r>
      <w:r w:rsidR="00B572E0" w:rsidRPr="00F75421">
        <w:rPr>
          <w:rFonts w:ascii="Arial" w:hAnsi="Arial" w:cs="Arial"/>
          <w:bCs/>
          <w:sz w:val="20"/>
          <w:szCs w:val="20"/>
        </w:rPr>
        <w:t> </w:t>
      </w:r>
    </w:p>
    <w:p w14:paraId="65397856" w14:textId="1BC10C28" w:rsidR="00B572E0"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de verhuurder vroegtijdig kan opzeggen, rekening houdend met de volgende voorwaarden:</w:t>
      </w:r>
    </w:p>
    <w:p w14:paraId="68CA7945" w14:textId="2C0332AF" w:rsidR="00037B47" w:rsidRPr="00F75421" w:rsidRDefault="00037B4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26927E8D" w14:textId="1C81FE45"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de helft van de medehuurders hun opzegging betekenen aan de verhuurder, kan deze laatste de huurovereenkomst beëindigen door de andere medehuurders een opzegging te betekenen via een aangetekend schrijven zes maanden op voorhand.</w:t>
      </w:r>
    </w:p>
    <w:p w14:paraId="61156EC5" w14:textId="6347FEA0" w:rsidR="000F13CA" w:rsidRPr="00F75421" w:rsidRDefault="00020B45" w:rsidP="004142B6">
      <w:pPr>
        <w:pStyle w:val="Titre4"/>
        <w:spacing w:after="120" w:line="240" w:lineRule="auto"/>
        <w:ind w:left="708" w:firstLine="1"/>
        <w:jc w:val="both"/>
      </w:pPr>
      <w:r>
        <w:rPr>
          <w:rFonts w:ascii="Cambria" w:hAnsi="Cambria"/>
          <w:color w:val="4F81BD"/>
        </w:rPr>
        <w:t xml:space="preserve">b) </w:t>
      </w:r>
      <w:r w:rsidR="00393285" w:rsidRPr="00F75421">
        <w:rPr>
          <w:rFonts w:ascii="Cambria" w:hAnsi="Cambria"/>
          <w:color w:val="4F81BD"/>
        </w:rPr>
        <w:t xml:space="preserve">Door alle medehuurders </w:t>
      </w:r>
    </w:p>
    <w:p w14:paraId="2826CE8D" w14:textId="0D80C8A2"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7C43D3CC" w14:textId="453EC770"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w:t>
      </w:r>
      <w:r w:rsidR="002012F2">
        <w:rPr>
          <w:rFonts w:ascii="Arial" w:hAnsi="Arial" w:cs="Arial"/>
          <w:sz w:val="20"/>
          <w:szCs w:val="20"/>
        </w:rPr>
        <w:t>, onverminderd het 2</w:t>
      </w:r>
      <w:r w:rsidR="002012F2" w:rsidRPr="00020B45">
        <w:rPr>
          <w:rFonts w:ascii="Arial" w:hAnsi="Arial" w:cs="Arial"/>
          <w:sz w:val="20"/>
          <w:szCs w:val="20"/>
          <w:vertAlign w:val="superscript"/>
        </w:rPr>
        <w:t>de</w:t>
      </w:r>
      <w:r w:rsidR="002012F2">
        <w:rPr>
          <w:rFonts w:ascii="Arial" w:hAnsi="Arial" w:cs="Arial"/>
          <w:sz w:val="20"/>
          <w:szCs w:val="20"/>
        </w:rPr>
        <w:t xml:space="preserve"> lid van onderhavig artikel, </w:t>
      </w:r>
      <w:r w:rsidR="000F13CA" w:rsidRPr="00F75421">
        <w:rPr>
          <w:rFonts w:ascii="Arial" w:hAnsi="Arial" w:cs="Arial"/>
          <w:sz w:val="20"/>
          <w:szCs w:val="20"/>
        </w:rPr>
        <w:t xml:space="preserve">een vroegtijdige opzegging door alle medehuurders niet mogelijk is </w:t>
      </w:r>
    </w:p>
    <w:p w14:paraId="512138A3" w14:textId="0C179ADB"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 een vroegtijdige opzegging door alle medehuurders mogelijk is, rekening houdend met de volgende voorwaarden:</w:t>
      </w:r>
    </w:p>
    <w:p w14:paraId="079E94B1" w14:textId="77777777" w:rsidR="000F13CA" w:rsidRPr="00F75421" w:rsidRDefault="000F13CA"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6864352C" w14:textId="3D967DAB"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 xml:space="preserve">Alle medehuurders kunnen de huurovereenkomst gelijktijdig beëindigen, middels een door alle medehuurders ondertekende opzegging die minstens drie maanden op voorhand aan de verhuurder wordt betekend. </w:t>
      </w:r>
    </w:p>
    <w:p w14:paraId="7006A48D" w14:textId="724CFC67" w:rsidR="003231D3" w:rsidRPr="00F75421" w:rsidRDefault="00020B45" w:rsidP="00020B45">
      <w:pPr>
        <w:pStyle w:val="Titre4"/>
        <w:spacing w:after="120" w:line="240" w:lineRule="auto"/>
        <w:ind w:left="708" w:firstLine="708"/>
        <w:jc w:val="both"/>
      </w:pPr>
      <w:r>
        <w:rPr>
          <w:rFonts w:ascii="Cambria" w:hAnsi="Cambria"/>
          <w:color w:val="4F81BD"/>
        </w:rPr>
        <w:t xml:space="preserve">c) </w:t>
      </w:r>
      <w:r w:rsidR="000F13CA" w:rsidRPr="00F75421">
        <w:rPr>
          <w:rFonts w:ascii="Cambria" w:hAnsi="Cambria"/>
          <w:color w:val="4F81BD"/>
        </w:rPr>
        <w:t>Door één of meerdere medehuurder(s)</w:t>
      </w:r>
    </w:p>
    <w:p w14:paraId="546A4274" w14:textId="0BCB95F0" w:rsidR="00CC5655" w:rsidRPr="00F75421" w:rsidRDefault="00CC5655" w:rsidP="001A54EC">
      <w:pPr>
        <w:spacing w:after="120" w:line="240" w:lineRule="auto"/>
        <w:jc w:val="both"/>
        <w:rPr>
          <w:rFonts w:ascii="Arial" w:hAnsi="Arial" w:cs="Arial"/>
          <w:sz w:val="20"/>
          <w:szCs w:val="20"/>
        </w:rPr>
      </w:pPr>
      <w:r w:rsidRPr="00F75421">
        <w:rPr>
          <w:rFonts w:ascii="Arial" w:hAnsi="Arial" w:cs="Arial"/>
          <w:sz w:val="20"/>
          <w:szCs w:val="20"/>
        </w:rPr>
        <w:t xml:space="preserve">De huurovereenkomst kan op ieder ogenblik worden beëindigd door één of meerdere medehuurders middels een opzegtermijn van twee maanden en zonder schadevergoeding. </w:t>
      </w:r>
    </w:p>
    <w:p w14:paraId="29E75A92" w14:textId="4C028233"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07449D78" w14:textId="03C6F4DE" w:rsidR="00663276" w:rsidRPr="001E33B6" w:rsidRDefault="00663276" w:rsidP="001A54EC">
      <w:pPr>
        <w:pStyle w:val="Titre1"/>
        <w:numPr>
          <w:ilvl w:val="0"/>
          <w:numId w:val="32"/>
        </w:numPr>
        <w:spacing w:after="120" w:line="240" w:lineRule="auto"/>
        <w:jc w:val="both"/>
      </w:pPr>
      <w:bookmarkStart w:id="8" w:name="_Toc501526989"/>
      <w:r w:rsidRPr="00F75421">
        <w:rPr>
          <w:rFonts w:ascii="Cambria" w:hAnsi="Cambria"/>
          <w:color w:val="365F91"/>
        </w:rPr>
        <w:t>Komst van een nieuwe medehuurder</w:t>
      </w:r>
      <w:bookmarkEnd w:id="8"/>
    </w:p>
    <w:p w14:paraId="03C09329" w14:textId="68FD260C" w:rsidR="00663276" w:rsidRPr="00F75421" w:rsidRDefault="00663276" w:rsidP="001A54EC">
      <w:pPr>
        <w:pStyle w:val="Titre3"/>
        <w:numPr>
          <w:ilvl w:val="0"/>
          <w:numId w:val="64"/>
        </w:numPr>
        <w:spacing w:after="120" w:line="240" w:lineRule="auto"/>
        <w:ind w:left="0" w:firstLine="0"/>
        <w:jc w:val="both"/>
        <w:rPr>
          <w:sz w:val="26"/>
          <w:szCs w:val="26"/>
        </w:rPr>
      </w:pPr>
      <w:bookmarkStart w:id="9" w:name="_Toc501526990"/>
      <w:r w:rsidRPr="00F75421">
        <w:rPr>
          <w:rFonts w:ascii="Cambria" w:hAnsi="Cambria"/>
          <w:color w:val="4F81BD"/>
          <w:sz w:val="26"/>
          <w:szCs w:val="26"/>
        </w:rPr>
        <w:t>Verplichtingen van de vertrekkende medehuurder</w:t>
      </w:r>
      <w:bookmarkEnd w:id="9"/>
    </w:p>
    <w:p w14:paraId="234CE87B" w14:textId="009C75B1" w:rsidR="00435624"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 xml:space="preserve">De medehuurder die de huurovereenkomst vroegtijdig </w:t>
      </w:r>
      <w:r w:rsidR="00344D45">
        <w:rPr>
          <w:rFonts w:ascii="Arial" w:hAnsi="Arial" w:cs="Arial"/>
          <w:sz w:val="20"/>
          <w:szCs w:val="20"/>
        </w:rPr>
        <w:t xml:space="preserve"> ontbindt,</w:t>
      </w:r>
      <w:r w:rsidRPr="00F75421">
        <w:rPr>
          <w:rFonts w:ascii="Arial" w:hAnsi="Arial" w:cs="Arial"/>
          <w:sz w:val="20"/>
          <w:szCs w:val="20"/>
        </w:rPr>
        <w:t xml:space="preserve"> moet een vervangende medehuurder vinden vooraleer de opzegging die hij heeft betekend is verstreken, in welk geval hij onmiddellijk wordt vrijgesteld van zijn verplichtingen. </w:t>
      </w:r>
    </w:p>
    <w:p w14:paraId="0DDA515B" w14:textId="07657BE2"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Bij ontstentenis moet hij, om onmiddellijk van zijn verplichtingen ontheven te worden, aantonen dat hij actief en voldoende heeft gezocht om een nieuwe vervangende medehuurder te vinden.</w:t>
      </w:r>
    </w:p>
    <w:p w14:paraId="5BDDB739" w14:textId="0E7BE79E"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 xml:space="preserve">In ieder geval vervallen de verplichtingen van de medehuurder na het verstrijken van een periode van zes maanden na </w:t>
      </w:r>
      <w:r w:rsidR="00344D45">
        <w:rPr>
          <w:rFonts w:ascii="Arial" w:hAnsi="Arial" w:cs="Arial"/>
          <w:sz w:val="20"/>
          <w:szCs w:val="20"/>
        </w:rPr>
        <w:t xml:space="preserve"> de datum van</w:t>
      </w:r>
      <w:r w:rsidRPr="00F75421">
        <w:rPr>
          <w:rFonts w:ascii="Arial" w:hAnsi="Arial" w:cs="Arial"/>
          <w:sz w:val="20"/>
          <w:szCs w:val="20"/>
        </w:rPr>
        <w:t xml:space="preserve"> verstrijken van de opzegtermijn.</w:t>
      </w:r>
    </w:p>
    <w:p w14:paraId="792B2CD0" w14:textId="427156F7" w:rsidR="00663276" w:rsidRPr="00F75421" w:rsidRDefault="00663276" w:rsidP="001A54EC">
      <w:pPr>
        <w:pStyle w:val="Titre3"/>
        <w:numPr>
          <w:ilvl w:val="0"/>
          <w:numId w:val="64"/>
        </w:numPr>
        <w:spacing w:after="120" w:line="240" w:lineRule="auto"/>
        <w:ind w:left="0" w:firstLine="0"/>
        <w:jc w:val="both"/>
        <w:rPr>
          <w:sz w:val="26"/>
          <w:szCs w:val="26"/>
        </w:rPr>
      </w:pPr>
      <w:bookmarkStart w:id="10" w:name="_Toc501526991"/>
      <w:r w:rsidRPr="00F75421">
        <w:rPr>
          <w:rFonts w:ascii="Cambria" w:hAnsi="Cambria"/>
          <w:color w:val="4F81BD"/>
          <w:sz w:val="26"/>
          <w:szCs w:val="26"/>
        </w:rPr>
        <w:t xml:space="preserve">Ondertekening van het </w:t>
      </w:r>
      <w:bookmarkEnd w:id="10"/>
      <w:r w:rsidR="00017663">
        <w:rPr>
          <w:rFonts w:ascii="Cambria" w:hAnsi="Cambria"/>
          <w:color w:val="4F81BD"/>
          <w:sz w:val="26"/>
          <w:szCs w:val="26"/>
        </w:rPr>
        <w:t xml:space="preserve"> aanhangsel</w:t>
      </w:r>
    </w:p>
    <w:p w14:paraId="27FFC8F6" w14:textId="61566188" w:rsidR="003B3F6F" w:rsidRPr="00F75421" w:rsidRDefault="003B3F6F" w:rsidP="001A54EC">
      <w:pPr>
        <w:spacing w:after="120" w:line="240" w:lineRule="auto"/>
      </w:pPr>
      <w:r w:rsidRPr="00F75421">
        <w:rPr>
          <w:rFonts w:ascii="Arial" w:hAnsi="Arial" w:cs="Arial"/>
          <w:sz w:val="20"/>
          <w:szCs w:val="20"/>
        </w:rPr>
        <w:t xml:space="preserve">De nieuwe medehuurder zal tot de huurovereenkomst toetreden door een </w:t>
      </w:r>
      <w:r w:rsidR="00017663">
        <w:rPr>
          <w:rFonts w:ascii="Arial" w:hAnsi="Arial" w:cs="Arial"/>
          <w:sz w:val="20"/>
          <w:szCs w:val="20"/>
        </w:rPr>
        <w:t xml:space="preserve">aanhangsel </w:t>
      </w:r>
      <w:r w:rsidRPr="00F75421">
        <w:rPr>
          <w:rFonts w:ascii="Arial" w:hAnsi="Arial" w:cs="Arial"/>
          <w:sz w:val="20"/>
          <w:szCs w:val="20"/>
        </w:rPr>
        <w:t xml:space="preserve"> bij deze laatste te ondertekenen.</w:t>
      </w:r>
    </w:p>
    <w:p w14:paraId="6C2A3530" w14:textId="5882DF08" w:rsidR="00F80ED6" w:rsidRPr="001E33B6" w:rsidRDefault="00FD6F5C" w:rsidP="001A54EC">
      <w:pPr>
        <w:pStyle w:val="Titre1"/>
        <w:numPr>
          <w:ilvl w:val="0"/>
          <w:numId w:val="32"/>
        </w:numPr>
        <w:spacing w:after="120" w:line="240" w:lineRule="auto"/>
        <w:jc w:val="both"/>
      </w:pPr>
      <w:bookmarkStart w:id="11" w:name="_Toc501526992"/>
      <w:r w:rsidRPr="00F75421">
        <w:rPr>
          <w:rFonts w:ascii="Cambria" w:hAnsi="Cambria"/>
          <w:color w:val="365F91"/>
        </w:rPr>
        <w:lastRenderedPageBreak/>
        <w:t>Huurprijs</w:t>
      </w:r>
      <w:bookmarkEnd w:id="11"/>
    </w:p>
    <w:p w14:paraId="2A47665A" w14:textId="77777777" w:rsidR="00F80ED6" w:rsidRPr="00F75421" w:rsidRDefault="00F80ED6" w:rsidP="001A54EC">
      <w:pPr>
        <w:pStyle w:val="Titre2"/>
        <w:numPr>
          <w:ilvl w:val="0"/>
          <w:numId w:val="54"/>
        </w:numPr>
        <w:spacing w:after="120" w:line="240" w:lineRule="auto"/>
        <w:ind w:left="0" w:firstLine="0"/>
        <w:jc w:val="both"/>
      </w:pPr>
      <w:bookmarkStart w:id="12" w:name="_Toc501526993"/>
      <w:r w:rsidRPr="00F75421">
        <w:rPr>
          <w:rFonts w:ascii="Cambria" w:hAnsi="Cambria"/>
          <w:color w:val="4F81BD"/>
        </w:rPr>
        <w:t>Basishuurprijs en betalingsmodaliteiten</w:t>
      </w:r>
      <w:bookmarkEnd w:id="12"/>
    </w:p>
    <w:p w14:paraId="102E648A" w14:textId="0C7C7F5B" w:rsidR="00FD6F5C" w:rsidRPr="00F75421" w:rsidRDefault="00FD6F5C" w:rsidP="00020B45">
      <w:pPr>
        <w:spacing w:after="120" w:line="240" w:lineRule="auto"/>
        <w:jc w:val="both"/>
        <w:rPr>
          <w:rFonts w:ascii="Arial" w:hAnsi="Arial" w:cs="Arial"/>
          <w:sz w:val="20"/>
          <w:szCs w:val="20"/>
        </w:rPr>
      </w:pPr>
      <w:r w:rsidRPr="00F75421">
        <w:rPr>
          <w:rFonts w:ascii="Arial" w:hAnsi="Arial" w:cs="Arial"/>
          <w:sz w:val="20"/>
          <w:szCs w:val="20"/>
        </w:rPr>
        <w:t>De huurovereenkomst is afgesloten en aanvaard middels de betaling van een initiële basishuurprijs van …………... euro.</w:t>
      </w:r>
    </w:p>
    <w:p w14:paraId="25181650" w14:textId="77777777" w:rsidR="008754D4" w:rsidRPr="00020B45" w:rsidRDefault="008754D4" w:rsidP="00020B45">
      <w:pPr>
        <w:spacing w:after="120" w:line="240" w:lineRule="auto"/>
        <w:jc w:val="both"/>
        <w:rPr>
          <w:rFonts w:ascii="Arial" w:eastAsiaTheme="minorHAnsi" w:hAnsi="Arial" w:cs="Arial"/>
          <w:sz w:val="20"/>
          <w:szCs w:val="20"/>
          <w:highlight w:val="lightGray"/>
        </w:rPr>
      </w:pPr>
      <w:r w:rsidRPr="00020B45">
        <w:rPr>
          <w:rFonts w:ascii="Arial" w:eastAsiaTheme="minorHAnsi" w:hAnsi="Arial" w:cs="Arial"/>
          <w:sz w:val="20"/>
          <w:szCs w:val="20"/>
          <w:highlight w:val="lightGray"/>
        </w:rPr>
        <w:t>In geval van gemeubelde verhuur:</w:t>
      </w:r>
    </w:p>
    <w:p w14:paraId="281CBB5A" w14:textId="49E887FB"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de meubels stemt overeen met …………..% van de totale huurprijs</w:t>
      </w:r>
    </w:p>
    <w:p w14:paraId="714C3FB0" w14:textId="78B57F66"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het gebouw stemt overeen met…………….% van de totale huurprijs</w:t>
      </w:r>
    </w:p>
    <w:p w14:paraId="129686D0" w14:textId="77777777" w:rsidR="008754D4" w:rsidRPr="00F75421" w:rsidRDefault="008754D4" w:rsidP="00020B45">
      <w:pPr>
        <w:spacing w:after="120" w:line="240" w:lineRule="auto"/>
        <w:jc w:val="both"/>
        <w:rPr>
          <w:rFonts w:ascii="Arial" w:hAnsi="Arial" w:cs="Arial"/>
          <w:sz w:val="20"/>
          <w:szCs w:val="20"/>
        </w:rPr>
      </w:pPr>
    </w:p>
    <w:p w14:paraId="5ED3AD71" w14:textId="331F242E"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huurprijs moet betaald worden:</w:t>
      </w:r>
    </w:p>
    <w:p w14:paraId="79B1A170" w14:textId="0DDCD793"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F80ED6" w:rsidRPr="00F75421">
        <w:rPr>
          <w:rFonts w:ascii="Arial" w:hAnsi="Arial" w:cs="Arial" w:hint="eastAsia"/>
          <w:sz w:val="20"/>
          <w:szCs w:val="20"/>
          <w:highlight w:val="lightGray"/>
        </w:rPr>
        <w:t xml:space="preserve"> elke </w:t>
      </w:r>
      <w:r w:rsidR="00F80ED6" w:rsidRPr="00F75421">
        <w:rPr>
          <w:rFonts w:ascii="Arial" w:hAnsi="Arial" w:cs="Arial"/>
          <w:sz w:val="20"/>
          <w:szCs w:val="20"/>
          <w:highlight w:val="lightGray"/>
        </w:rPr>
        <w:t xml:space="preserve"> maand </w:t>
      </w:r>
    </w:p>
    <w:p w14:paraId="2E8B3A47" w14:textId="771D0CAA"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1E615A" w:rsidRPr="00F75421">
        <w:rPr>
          <w:rFonts w:ascii="Arial" w:hAnsi="Arial" w:cs="Arial"/>
          <w:sz w:val="20"/>
          <w:szCs w:val="20"/>
          <w:highlight w:val="lightGray"/>
        </w:rPr>
        <w:t xml:space="preserve"> of in periodes van ………………. maanden</w:t>
      </w:r>
    </w:p>
    <w:p w14:paraId="2E47818C" w14:textId="7297E64C" w:rsidR="00F80ED6" w:rsidRPr="00F75421" w:rsidRDefault="00F80ED6" w:rsidP="00020B45">
      <w:pPr>
        <w:spacing w:after="120" w:line="240" w:lineRule="auto"/>
        <w:jc w:val="both"/>
        <w:rPr>
          <w:rFonts w:ascii="Arial" w:hAnsi="Arial" w:cs="Arial"/>
          <w:sz w:val="20"/>
          <w:szCs w:val="20"/>
        </w:rPr>
      </w:pPr>
      <w:r w:rsidRPr="00F75421">
        <w:rPr>
          <w:rFonts w:ascii="Arial" w:hAnsi="Arial" w:cs="Arial"/>
          <w:sz w:val="20"/>
          <w:szCs w:val="20"/>
          <w:highlight w:val="lightGray"/>
        </w:rPr>
        <w:t>Ze is betaalbaar :</w:t>
      </w:r>
      <w:r w:rsidRPr="00F75421">
        <w:rPr>
          <w:rFonts w:ascii="Arial" w:hAnsi="Arial" w:cs="Arial"/>
          <w:sz w:val="20"/>
          <w:szCs w:val="20"/>
        </w:rPr>
        <w:t xml:space="preserve"> </w:t>
      </w:r>
    </w:p>
    <w:p w14:paraId="0841A3D7" w14:textId="15AA3FB5" w:rsidR="00F80ED6" w:rsidRPr="00F75421"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vóór de start van de periode</w:t>
      </w:r>
    </w:p>
    <w:p w14:paraId="3444B3A5" w14:textId="1A15B8AE" w:rsidR="00F80ED6"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na de start van de periode</w:t>
      </w:r>
    </w:p>
    <w:p w14:paraId="3125E7A8" w14:textId="77777777" w:rsidR="00D11C09" w:rsidRPr="00315879" w:rsidRDefault="00D11C09"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w:t>
      </w:r>
    </w:p>
    <w:p w14:paraId="5E9EF626" w14:textId="6DD7EE00"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Ze moet betaald worden (</w:t>
      </w:r>
      <w:r w:rsidRPr="00F75421">
        <w:rPr>
          <w:rFonts w:ascii="Arial" w:hAnsi="Arial" w:cs="Arial"/>
          <w:i/>
          <w:iCs/>
          <w:sz w:val="20"/>
          <w:szCs w:val="20"/>
          <w:highlight w:val="lightGray"/>
        </w:rPr>
        <w:t>bij gebrek aan keuze blijven de drie mogelijkheden open</w:t>
      </w:r>
      <w:r w:rsidRPr="00F75421">
        <w:rPr>
          <w:rFonts w:ascii="Arial" w:hAnsi="Arial" w:cs="Arial"/>
          <w:sz w:val="20"/>
          <w:szCs w:val="20"/>
          <w:highlight w:val="lightGray"/>
        </w:rPr>
        <w:t>):</w:t>
      </w:r>
    </w:p>
    <w:p w14:paraId="13560752" w14:textId="195E1D68"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per overschrijving of storting op rekeningnummer……………………………</w:t>
      </w:r>
    </w:p>
    <w:p w14:paraId="11CE9D21" w14:textId="4A9AED02"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hint="eastAsia"/>
          <w:sz w:val="20"/>
          <w:szCs w:val="20"/>
          <w:highlight w:val="lightGray"/>
        </w:rPr>
        <w:t xml:space="preserve"> via een doorlopende opdracht </w:t>
      </w:r>
      <w:r w:rsidR="008754D4" w:rsidRPr="00F75421">
        <w:rPr>
          <w:rFonts w:ascii="Arial" w:hAnsi="Arial" w:cs="Arial"/>
          <w:sz w:val="20"/>
          <w:szCs w:val="20"/>
          <w:highlight w:val="lightGray"/>
        </w:rPr>
        <w:t xml:space="preserve"> op</w:t>
      </w:r>
      <w:r w:rsidR="001E111E" w:rsidRPr="00F75421">
        <w:rPr>
          <w:rFonts w:ascii="Arial" w:hAnsi="Arial" w:cs="Arial"/>
          <w:sz w:val="20"/>
          <w:szCs w:val="20"/>
          <w:highlight w:val="lightGray"/>
        </w:rPr>
        <w:t xml:space="preserve"> rekeningnummer……………………………</w:t>
      </w:r>
    </w:p>
    <w:p w14:paraId="3A669787" w14:textId="3483317B" w:rsidR="00F80ED6" w:rsidRPr="00F75421" w:rsidRDefault="004142B6" w:rsidP="00020B45">
      <w:pPr>
        <w:spacing w:after="120" w:line="240" w:lineRule="auto"/>
        <w:ind w:left="708"/>
        <w:jc w:val="both"/>
        <w:rPr>
          <w:rFonts w:ascii="Arial" w:hAnsi="Arial" w:cs="Arial"/>
          <w:sz w:val="20"/>
          <w:szCs w:val="20"/>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contant, tegen betalingsbewijs.</w:t>
      </w:r>
    </w:p>
    <w:p w14:paraId="1FDF2687" w14:textId="77777777" w:rsidR="00F80ED6" w:rsidRPr="00F75421" w:rsidRDefault="00F80ED6" w:rsidP="001A54EC">
      <w:pPr>
        <w:pStyle w:val="Titre2"/>
        <w:numPr>
          <w:ilvl w:val="0"/>
          <w:numId w:val="54"/>
        </w:numPr>
        <w:spacing w:after="120" w:line="240" w:lineRule="auto"/>
        <w:ind w:left="0" w:firstLine="0"/>
        <w:jc w:val="both"/>
      </w:pPr>
      <w:bookmarkStart w:id="13" w:name="_Toc501526994"/>
      <w:r w:rsidRPr="00F75421">
        <w:rPr>
          <w:rFonts w:ascii="Cambria" w:hAnsi="Cambria"/>
          <w:color w:val="4F81BD"/>
        </w:rPr>
        <w:t>Indexatie</w:t>
      </w:r>
      <w:bookmarkEnd w:id="13"/>
      <w:r w:rsidRPr="00F75421">
        <w:rPr>
          <w:rFonts w:ascii="Cambria" w:hAnsi="Cambria"/>
          <w:color w:val="4F81BD"/>
        </w:rPr>
        <w:t xml:space="preserve"> </w:t>
      </w:r>
    </w:p>
    <w:p w14:paraId="261F1094" w14:textId="2ADEDB50" w:rsidR="00F80ED6" w:rsidRPr="00F75421" w:rsidRDefault="00F56AB6" w:rsidP="001E33B6">
      <w:pPr>
        <w:spacing w:after="120" w:line="240" w:lineRule="auto"/>
        <w:jc w:val="both"/>
        <w:rPr>
          <w:rFonts w:ascii="Arial" w:hAnsi="Arial" w:cs="Arial"/>
          <w:bCs/>
          <w:sz w:val="20"/>
          <w:szCs w:val="20"/>
        </w:rPr>
      </w:pPr>
      <w:r>
        <w:rPr>
          <w:rFonts w:ascii="Arial" w:hAnsi="Arial" w:cs="Arial"/>
          <w:sz w:val="20"/>
          <w:szCs w:val="20"/>
          <w:highlight w:val="lightGray"/>
        </w:rPr>
        <w:t>I</w:t>
      </w:r>
      <w:r w:rsidR="00186EAC" w:rsidRPr="00F75421">
        <w:rPr>
          <w:rFonts w:ascii="Arial" w:hAnsi="Arial" w:cs="Arial"/>
          <w:sz w:val="20"/>
          <w:szCs w:val="20"/>
          <w:highlight w:val="lightGray"/>
        </w:rPr>
        <w:t>e</w:t>
      </w:r>
      <w:r>
        <w:rPr>
          <w:rFonts w:ascii="Arial" w:hAnsi="Arial" w:cs="Arial"/>
          <w:sz w:val="20"/>
          <w:szCs w:val="20"/>
          <w:highlight w:val="lightGray"/>
        </w:rPr>
        <w:t xml:space="preserve">dere partij </w:t>
      </w:r>
      <w:r w:rsidR="00186EAC" w:rsidRPr="00F75421">
        <w:rPr>
          <w:rFonts w:ascii="Arial" w:hAnsi="Arial" w:cs="Arial"/>
          <w:sz w:val="20"/>
          <w:szCs w:val="20"/>
          <w:highlight w:val="lightGray"/>
        </w:rPr>
        <w:t xml:space="preserve"> kan om de indexatie van de huurprijs verzoeken, </w:t>
      </w:r>
      <w:r w:rsidR="008754D4" w:rsidRPr="00F75421">
        <w:rPr>
          <w:rFonts w:ascii="Arial" w:hAnsi="Arial" w:cs="Arial"/>
          <w:sz w:val="20"/>
          <w:szCs w:val="20"/>
        </w:rPr>
        <w:t xml:space="preserve"> maximum één keer per jaar, op de verjaardag van de inwerkingtreding van de huurovereenkomst en op schriftelijk verzoek van de belanghebbende partij (bij voorkeur door middel van aangetekende brief), in overeenstemming met de volgende formule</w:t>
      </w:r>
      <w:r w:rsidR="001A54EC">
        <w:rPr>
          <w:rFonts w:ascii="Arial" w:hAnsi="Arial" w:cs="Arial"/>
          <w:sz w:val="20"/>
          <w:szCs w:val="20"/>
        </w:rPr>
        <w:t>:</w:t>
      </w:r>
      <w:r w:rsidR="00186EAC" w:rsidRPr="00F75421">
        <w:rPr>
          <w:rFonts w:ascii="Arial" w:hAnsi="Arial" w:cs="Arial"/>
          <w:sz w:val="20"/>
          <w:szCs w:val="20"/>
        </w:rPr>
        <w:t xml:space="preserve"> </w:t>
      </w:r>
      <w:r w:rsidR="00F80ED6" w:rsidRPr="00F75421">
        <w:rPr>
          <w:rFonts w:ascii="Arial" w:hAnsi="Arial" w:cs="Arial"/>
          <w:bCs/>
          <w:sz w:val="20"/>
          <w:szCs w:val="20"/>
        </w:rPr>
        <w:tab/>
      </w:r>
      <w:r w:rsidR="00F80ED6" w:rsidRPr="00F75421">
        <w:rPr>
          <w:rFonts w:ascii="Arial" w:hAnsi="Arial" w:cs="Arial"/>
          <w:b/>
          <w:bCs/>
          <w:sz w:val="20"/>
          <w:szCs w:val="20"/>
          <w:u w:val="single"/>
        </w:rPr>
        <w:t xml:space="preserve"> basishuurprijs  x  nieuwe index</w:t>
      </w:r>
      <w:r w:rsidR="00F80ED6" w:rsidRPr="00F75421">
        <w:rPr>
          <w:rFonts w:ascii="Arial" w:hAnsi="Arial" w:cs="Arial"/>
          <w:b/>
          <w:bCs/>
          <w:sz w:val="20"/>
          <w:szCs w:val="20"/>
        </w:rPr>
        <w:t>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1E33B6">
        <w:rPr>
          <w:rFonts w:ascii="Arial" w:hAnsi="Arial" w:cs="Arial"/>
          <w:b/>
          <w:bCs/>
          <w:sz w:val="20"/>
          <w:szCs w:val="20"/>
        </w:rPr>
        <w:tab/>
      </w:r>
      <w:r w:rsidR="001E33B6">
        <w:rPr>
          <w:rFonts w:ascii="Arial" w:hAnsi="Arial" w:cs="Arial"/>
          <w:b/>
          <w:bCs/>
          <w:sz w:val="20"/>
          <w:szCs w:val="20"/>
        </w:rPr>
        <w:tab/>
      </w:r>
      <w:r w:rsidR="00F80ED6" w:rsidRPr="00F75421">
        <w:rPr>
          <w:rFonts w:ascii="Arial" w:hAnsi="Arial" w:cs="Arial"/>
          <w:b/>
          <w:bCs/>
          <w:sz w:val="20"/>
          <w:szCs w:val="20"/>
        </w:rPr>
        <w:t xml:space="preserve"> basisindex</w:t>
      </w:r>
    </w:p>
    <w:p w14:paraId="76DBE9D3" w14:textId="2218528B"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basishuurprijs</w:t>
      </w:r>
      <w:r w:rsidRPr="001A54EC">
        <w:rPr>
          <w:rFonts w:ascii="Arial" w:hAnsi="Arial" w:cs="Arial"/>
          <w:sz w:val="20"/>
          <w:szCs w:val="20"/>
        </w:rPr>
        <w:t xml:space="preserve"> is de huurprijs die vermeld is in </w:t>
      </w:r>
      <w:r w:rsidR="00F56AB6">
        <w:rPr>
          <w:rFonts w:ascii="Arial" w:hAnsi="Arial" w:cs="Arial"/>
          <w:sz w:val="20"/>
          <w:szCs w:val="20"/>
        </w:rPr>
        <w:t>5.</w:t>
      </w:r>
      <w:r w:rsidRPr="001A54EC">
        <w:rPr>
          <w:rFonts w:ascii="Arial" w:hAnsi="Arial" w:cs="Arial"/>
          <w:sz w:val="20"/>
          <w:szCs w:val="20"/>
        </w:rPr>
        <w:t>1.</w:t>
      </w:r>
    </w:p>
    <w:p w14:paraId="1ACBA53F"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basisindex</w:t>
      </w:r>
      <w:r w:rsidRPr="001A54EC">
        <w:rPr>
          <w:rFonts w:ascii="Arial" w:hAnsi="Arial" w:cs="Arial"/>
          <w:sz w:val="20"/>
          <w:szCs w:val="20"/>
        </w:rPr>
        <w:t xml:space="preserve"> is de gezondheidsindex van de maand die voorafgaat aan de maand waarin de huurovereenkomst werd afgesloten, namelijk ………………………………  </w:t>
      </w:r>
    </w:p>
    <w:p w14:paraId="3841ED52"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nieuwe index</w:t>
      </w:r>
      <w:r w:rsidRPr="001A54EC">
        <w:rPr>
          <w:rFonts w:ascii="Arial" w:hAnsi="Arial" w:cs="Arial"/>
          <w:sz w:val="20"/>
          <w:szCs w:val="20"/>
        </w:rPr>
        <w:t xml:space="preserve"> is de gezondheidsindex van de maand die voorafgaat aan de maand van de verjaardag van de inwerkingtreding van de huurovereenkomst.</w:t>
      </w:r>
      <w:r w:rsidRPr="001A54EC">
        <w:rPr>
          <w:rFonts w:ascii="Arial" w:hAnsi="Arial" w:cs="Arial"/>
          <w:sz w:val="20"/>
          <w:szCs w:val="20"/>
        </w:rPr>
        <w:tab/>
      </w:r>
      <w:r w:rsidRPr="001A54EC">
        <w:rPr>
          <w:rFonts w:ascii="Arial" w:hAnsi="Arial" w:cs="Arial"/>
          <w:sz w:val="20"/>
          <w:szCs w:val="20"/>
        </w:rPr>
        <w:tab/>
        <w:t xml:space="preserve"> </w:t>
      </w:r>
    </w:p>
    <w:p w14:paraId="417418D4" w14:textId="429061B5" w:rsidR="00F80ED6" w:rsidRPr="00F75421" w:rsidRDefault="00186EAC" w:rsidP="001A54EC">
      <w:pPr>
        <w:spacing w:after="120" w:line="240" w:lineRule="auto"/>
        <w:jc w:val="both"/>
        <w:rPr>
          <w:rFonts w:ascii="Arial" w:hAnsi="Arial" w:cs="Arial"/>
          <w:b/>
          <w:bCs/>
          <w:color w:val="548DD4" w:themeColor="text2" w:themeTint="99"/>
          <w:sz w:val="20"/>
          <w:szCs w:val="20"/>
        </w:rPr>
      </w:pPr>
      <w:r w:rsidRPr="00F75421">
        <w:rPr>
          <w:rFonts w:ascii="Arial" w:hAnsi="Arial" w:cs="Arial" w:hint="eastAsia"/>
          <w:sz w:val="20"/>
          <w:szCs w:val="20"/>
        </w:rPr>
        <w:t xml:space="preserve"> </w:t>
      </w:r>
    </w:p>
    <w:p w14:paraId="1DE9434D" w14:textId="77777777" w:rsidR="00F80ED6" w:rsidRPr="00F75421" w:rsidRDefault="00F80ED6" w:rsidP="001A54EC">
      <w:pPr>
        <w:pStyle w:val="Titre2"/>
        <w:numPr>
          <w:ilvl w:val="0"/>
          <w:numId w:val="54"/>
        </w:numPr>
        <w:spacing w:after="120" w:line="240" w:lineRule="auto"/>
        <w:ind w:left="0" w:firstLine="0"/>
        <w:jc w:val="both"/>
      </w:pPr>
      <w:bookmarkStart w:id="14" w:name="_Toc501526995"/>
      <w:r w:rsidRPr="00F75421">
        <w:rPr>
          <w:rFonts w:ascii="Cambria" w:hAnsi="Cambria"/>
          <w:color w:val="4F81BD"/>
        </w:rPr>
        <w:t>Nalatigheidsinteresten</w:t>
      </w:r>
      <w:bookmarkEnd w:id="14"/>
      <w:r w:rsidRPr="00F75421">
        <w:rPr>
          <w:rFonts w:ascii="Cambria" w:hAnsi="Cambria"/>
          <w:color w:val="4F81BD"/>
        </w:rPr>
        <w:t xml:space="preserve"> </w:t>
      </w:r>
    </w:p>
    <w:p w14:paraId="18C7A2FD" w14:textId="268D6CA9" w:rsidR="00F80ED6" w:rsidRPr="00F75421" w:rsidRDefault="00F80ED6" w:rsidP="001A54EC">
      <w:pPr>
        <w:widowControl w:val="0"/>
        <w:spacing w:after="120" w:line="240" w:lineRule="auto"/>
        <w:jc w:val="both"/>
        <w:rPr>
          <w:rFonts w:ascii="Arial" w:hAnsi="Arial" w:cs="Arial"/>
          <w:sz w:val="20"/>
          <w:szCs w:val="20"/>
          <w:highlight w:val="lightGray"/>
          <w:u w:val="single"/>
        </w:rPr>
      </w:pPr>
      <w:r w:rsidRPr="00F75421">
        <w:rPr>
          <w:rFonts w:ascii="Arial" w:hAnsi="Arial" w:cs="Arial"/>
          <w:sz w:val="20"/>
          <w:szCs w:val="20"/>
          <w:highlight w:val="lightGray"/>
        </w:rPr>
        <w:t>Bij gebrek aan betaling op de vervaldag zullen de medehuurders nalatigheidsinteresten verschuldigd zijn op de openstaande bedragen, totdat ze hun achterstand hebben aangezuiverd.</w:t>
      </w:r>
    </w:p>
    <w:p w14:paraId="3DC4785C" w14:textId="77777777" w:rsidR="00F80ED6" w:rsidRPr="00F75421" w:rsidRDefault="00F80ED6" w:rsidP="001A54EC">
      <w:pPr>
        <w:widowControl w:val="0"/>
        <w:spacing w:after="120" w:line="240" w:lineRule="auto"/>
        <w:jc w:val="both"/>
        <w:rPr>
          <w:rFonts w:ascii="Arial" w:hAnsi="Arial" w:cs="Arial"/>
          <w:iCs/>
          <w:sz w:val="20"/>
          <w:szCs w:val="20"/>
          <w:highlight w:val="lightGray"/>
        </w:rPr>
      </w:pPr>
      <w:r w:rsidRPr="00F75421">
        <w:rPr>
          <w:rFonts w:ascii="Arial" w:hAnsi="Arial" w:cs="Arial"/>
          <w:iCs/>
          <w:sz w:val="20"/>
          <w:szCs w:val="20"/>
          <w:highlight w:val="lightGray"/>
        </w:rPr>
        <w:t>De interesten beginnen te lopen:</w:t>
      </w:r>
      <w:r w:rsidRPr="00F75421">
        <w:rPr>
          <w:rFonts w:ascii="Arial" w:hAnsi="Arial" w:cs="Arial"/>
          <w:b/>
          <w:bCs/>
          <w:iCs/>
          <w:sz w:val="20"/>
          <w:szCs w:val="20"/>
          <w:highlight w:val="lightGray"/>
        </w:rPr>
        <w:t xml:space="preserve"> </w:t>
      </w:r>
    </w:p>
    <w:p w14:paraId="354A40F5" w14:textId="1EA10900"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ontvangst van de ingebrekestelling</w:t>
      </w:r>
      <w:r w:rsidR="001F6347" w:rsidRPr="00F75421">
        <w:rPr>
          <w:rFonts w:ascii="Arial" w:hAnsi="Arial" w:cs="Arial"/>
          <w:iCs/>
          <w:sz w:val="20"/>
          <w:szCs w:val="20"/>
          <w:highlight w:val="lightGray"/>
        </w:rPr>
        <w:t xml:space="preserve"> via aangetekende brief</w:t>
      </w:r>
      <w:r w:rsidR="00B26DD6" w:rsidRPr="00F75421">
        <w:rPr>
          <w:rFonts w:ascii="Arial" w:hAnsi="Arial" w:cs="Arial"/>
          <w:iCs/>
          <w:sz w:val="20"/>
          <w:szCs w:val="20"/>
          <w:highlight w:val="lightGray"/>
        </w:rPr>
        <w:t>;</w:t>
      </w:r>
    </w:p>
    <w:p w14:paraId="3DC1FB2C" w14:textId="7A433C64"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het verstrijken van de vervaldag.</w:t>
      </w:r>
    </w:p>
    <w:p w14:paraId="49697550" w14:textId="77777777" w:rsidR="00F80ED6" w:rsidRPr="00F75421" w:rsidRDefault="00F80ED6" w:rsidP="001A54EC">
      <w:pPr>
        <w:widowControl w:val="0"/>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 xml:space="preserve">De toepasselijke interestvoet: </w:t>
      </w:r>
    </w:p>
    <w:p w14:paraId="6DC64CCF" w14:textId="0211B7D9" w:rsidR="00B26DD6" w:rsidRPr="00F75421" w:rsidRDefault="00020B45" w:rsidP="001A54EC">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komt overeen met de wettelijke intrestvoet;</w:t>
      </w:r>
    </w:p>
    <w:p w14:paraId="4D18E493" w14:textId="6F9746D2" w:rsidR="00F80ED6" w:rsidRPr="00F75421" w:rsidRDefault="00020B45" w:rsidP="001A54EC">
      <w:pPr>
        <w:widowControl w:val="0"/>
        <w:spacing w:after="120" w:line="240" w:lineRule="auto"/>
        <w:ind w:firstLine="708"/>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wordt in overleg vastgelegd op …… %</w:t>
      </w:r>
      <w:r w:rsidR="001F6347" w:rsidRPr="00F75421">
        <w:rPr>
          <w:rFonts w:ascii="Arial" w:hAnsi="Arial" w:cs="Arial"/>
          <w:sz w:val="20"/>
          <w:szCs w:val="20"/>
          <w:highlight w:val="lightGray"/>
        </w:rPr>
        <w:t xml:space="preserve"> per jaar</w:t>
      </w:r>
      <w:r w:rsidR="00B26DD6" w:rsidRPr="00F75421">
        <w:rPr>
          <w:rFonts w:ascii="Arial" w:hAnsi="Arial" w:cs="Arial"/>
          <w:b/>
          <w:bCs/>
          <w:sz w:val="20"/>
          <w:szCs w:val="20"/>
          <w:highlight w:val="lightGray"/>
        </w:rPr>
        <w:t>.</w:t>
      </w:r>
    </w:p>
    <w:p w14:paraId="2C933454" w14:textId="24C6C8F2" w:rsidR="00326BB5" w:rsidRPr="00F75421" w:rsidRDefault="00326BB5" w:rsidP="001A54EC">
      <w:pPr>
        <w:pStyle w:val="Titre2"/>
        <w:numPr>
          <w:ilvl w:val="0"/>
          <w:numId w:val="54"/>
        </w:numPr>
        <w:spacing w:after="120" w:line="240" w:lineRule="auto"/>
        <w:ind w:left="0" w:firstLine="0"/>
        <w:jc w:val="both"/>
      </w:pPr>
      <w:bookmarkStart w:id="15" w:name="_Toc501526996"/>
      <w:r w:rsidRPr="00F75421">
        <w:rPr>
          <w:rFonts w:ascii="Cambria" w:hAnsi="Cambria"/>
          <w:color w:val="4F81BD"/>
        </w:rPr>
        <w:lastRenderedPageBreak/>
        <w:t xml:space="preserve">Periodieke herziening van de huurprijs </w:t>
      </w:r>
      <w:bookmarkEnd w:id="15"/>
    </w:p>
    <w:p w14:paraId="332F35E3" w14:textId="28B7AD08" w:rsidR="00684B21" w:rsidRPr="00904DB2"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 kan worden herzien in de volgende omstandigheden:</w:t>
      </w:r>
      <w:r w:rsidR="00904DB2">
        <w:rPr>
          <w:rFonts w:ascii="Arial" w:hAnsi="Arial" w:cs="Arial"/>
          <w:sz w:val="20"/>
          <w:szCs w:val="20"/>
        </w:rPr>
        <w:t>………………………………………………………………………..</w:t>
      </w:r>
      <w:r w:rsidR="00684B21" w:rsidRPr="00904DB2">
        <w:rPr>
          <w:rFonts w:ascii="Arial" w:hAnsi="Arial" w:cs="Arial"/>
          <w:sz w:val="20"/>
          <w:szCs w:val="20"/>
        </w:rPr>
        <w:t>...................................</w:t>
      </w:r>
      <w:r w:rsidR="00904DB2">
        <w:rPr>
          <w:rFonts w:ascii="Arial" w:hAnsi="Arial" w:cs="Arial"/>
          <w:sz w:val="20"/>
          <w:szCs w:val="20"/>
        </w:rPr>
        <w:t xml:space="preserve"> </w:t>
      </w:r>
      <w:r w:rsidR="00684B21" w:rsidRPr="00904DB2">
        <w:rPr>
          <w:rFonts w:ascii="Arial" w:hAnsi="Arial" w:cs="Arial"/>
          <w:sz w:val="20"/>
          <w:szCs w:val="20"/>
        </w:rPr>
        <w:t>.................................................................................................................</w:t>
      </w:r>
      <w:r w:rsidR="00904DB2">
        <w:rPr>
          <w:rFonts w:ascii="Arial" w:hAnsi="Arial" w:cs="Arial"/>
          <w:sz w:val="20"/>
          <w:szCs w:val="20"/>
        </w:rPr>
        <w:t>................................................</w:t>
      </w:r>
    </w:p>
    <w:p w14:paraId="353310EB" w14:textId="13F76000" w:rsidR="00684B21"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w:t>
      </w:r>
      <w:r w:rsidR="00684B21" w:rsidRPr="00F75421">
        <w:rPr>
          <w:rFonts w:ascii="Arial" w:hAnsi="Arial" w:cs="Arial"/>
          <w:sz w:val="20"/>
          <w:szCs w:val="20"/>
        </w:rPr>
        <w:t xml:space="preserve"> niet kan worden herzien</w:t>
      </w:r>
      <w:r w:rsidR="004142B6">
        <w:rPr>
          <w:rFonts w:ascii="Arial" w:hAnsi="Arial" w:cs="Arial"/>
          <w:sz w:val="20"/>
          <w:szCs w:val="20"/>
        </w:rPr>
        <w:t>.</w:t>
      </w:r>
    </w:p>
    <w:p w14:paraId="34ED703B" w14:textId="77777777" w:rsidR="004142B6" w:rsidRPr="00F75421" w:rsidRDefault="004142B6" w:rsidP="001A54EC">
      <w:pPr>
        <w:widowControl w:val="0"/>
        <w:spacing w:after="120" w:line="240" w:lineRule="auto"/>
        <w:jc w:val="both"/>
        <w:rPr>
          <w:rFonts w:ascii="Arial" w:hAnsi="Arial" w:cs="Arial"/>
          <w:sz w:val="20"/>
          <w:szCs w:val="20"/>
        </w:rPr>
      </w:pPr>
    </w:p>
    <w:p w14:paraId="031CDDD8" w14:textId="77777777" w:rsidR="00FD2447" w:rsidRPr="001E33B6" w:rsidRDefault="00FD2447" w:rsidP="001A54EC">
      <w:pPr>
        <w:pStyle w:val="Titre1"/>
        <w:numPr>
          <w:ilvl w:val="0"/>
          <w:numId w:val="32"/>
        </w:numPr>
        <w:spacing w:after="120" w:line="240" w:lineRule="auto"/>
        <w:jc w:val="both"/>
      </w:pPr>
      <w:bookmarkStart w:id="16" w:name="_Toc501526997"/>
      <w:r w:rsidRPr="00F75421">
        <w:rPr>
          <w:rFonts w:ascii="Cambria" w:hAnsi="Cambria"/>
          <w:color w:val="365F91"/>
        </w:rPr>
        <w:t>Kosten en lasten</w:t>
      </w:r>
      <w:bookmarkEnd w:id="16"/>
      <w:r w:rsidRPr="00F75421">
        <w:rPr>
          <w:rFonts w:ascii="Cambria" w:hAnsi="Cambria"/>
          <w:color w:val="365F91"/>
        </w:rPr>
        <w:t xml:space="preserve"> </w:t>
      </w:r>
    </w:p>
    <w:p w14:paraId="05774C1D" w14:textId="77777777" w:rsidR="00AD2FC4" w:rsidRPr="00F75421" w:rsidRDefault="00AD2FC4" w:rsidP="001A54EC">
      <w:pPr>
        <w:pStyle w:val="Titre2"/>
        <w:numPr>
          <w:ilvl w:val="0"/>
          <w:numId w:val="46"/>
        </w:numPr>
        <w:spacing w:after="120" w:line="240" w:lineRule="auto"/>
        <w:ind w:left="0" w:firstLine="0"/>
        <w:jc w:val="both"/>
      </w:pPr>
      <w:bookmarkStart w:id="17" w:name="_Toc501526998"/>
      <w:r w:rsidRPr="00F75421">
        <w:rPr>
          <w:rFonts w:ascii="Cambria" w:hAnsi="Cambria"/>
          <w:color w:val="4F81BD"/>
        </w:rPr>
        <w:t>Algemene bepalingen</w:t>
      </w:r>
      <w:bookmarkEnd w:id="17"/>
    </w:p>
    <w:p w14:paraId="4CAFA132" w14:textId="380127D5" w:rsidR="00AD2FC4" w:rsidRPr="00F75421" w:rsidRDefault="004142B6" w:rsidP="001A54EC">
      <w:pPr>
        <w:spacing w:after="120" w:line="240" w:lineRule="auto"/>
        <w:jc w:val="both"/>
        <w:rPr>
          <w:rFonts w:ascii="Arial" w:hAnsi="Arial" w:cs="Arial"/>
          <w:sz w:val="20"/>
          <w:szCs w:val="20"/>
        </w:rPr>
      </w:pPr>
      <w:r w:rsidRPr="00F75421">
        <w:rPr>
          <w:rFonts w:ascii="Arial" w:hAnsi="Arial" w:cs="Arial"/>
          <w:szCs w:val="20"/>
          <w:highlight w:val="lightGray"/>
        </w:rPr>
        <w:t>□</w:t>
      </w:r>
      <w:r>
        <w:rPr>
          <w:rFonts w:ascii="Arial" w:hAnsi="Arial" w:cs="Arial"/>
          <w:szCs w:val="20"/>
          <w:highlight w:val="lightGray"/>
        </w:rPr>
        <w:tab/>
      </w:r>
      <w:r w:rsidR="00AD2FC4" w:rsidRPr="00F75421">
        <w:rPr>
          <w:rFonts w:ascii="Arial" w:hAnsi="Arial" w:cs="Arial"/>
          <w:sz w:val="20"/>
          <w:szCs w:val="20"/>
          <w:highlight w:val="lightGray"/>
        </w:rPr>
        <w:t>De kosten en lasten die op de medehuurders rusten</w:t>
      </w:r>
      <w:r w:rsidR="003A4D10" w:rsidRPr="00F75421">
        <w:rPr>
          <w:rFonts w:ascii="Arial" w:hAnsi="Arial" w:cs="Arial"/>
          <w:sz w:val="20"/>
          <w:szCs w:val="20"/>
          <w:highlight w:val="lightGray"/>
        </w:rPr>
        <w:t xml:space="preserve"> komen met reële uitgaven overeen</w:t>
      </w:r>
      <w:r>
        <w:rPr>
          <w:rFonts w:ascii="Arial" w:hAnsi="Arial" w:cs="Arial"/>
          <w:sz w:val="20"/>
          <w:szCs w:val="20"/>
        </w:rPr>
        <w:t>.</w:t>
      </w:r>
    </w:p>
    <w:p w14:paraId="08C7CF87" w14:textId="0B4F25C3" w:rsidR="00AD2FC4" w:rsidRPr="00F75421" w:rsidRDefault="003A4D10" w:rsidP="001A54EC">
      <w:pPr>
        <w:spacing w:after="120" w:line="240" w:lineRule="auto"/>
        <w:jc w:val="both"/>
        <w:rPr>
          <w:rFonts w:ascii="Arial" w:hAnsi="Arial" w:cs="Arial"/>
          <w:i/>
          <w:sz w:val="20"/>
          <w:szCs w:val="20"/>
          <w:highlight w:val="lightGray"/>
        </w:rPr>
      </w:pPr>
      <w:r w:rsidRPr="00F75421">
        <w:rPr>
          <w:rFonts w:ascii="Arial" w:hAnsi="Arial" w:cs="Arial"/>
          <w:sz w:val="20"/>
          <w:szCs w:val="20"/>
          <w:highlight w:val="lightGray"/>
        </w:rPr>
        <w:t>De medehuurders</w:t>
      </w:r>
      <w:r w:rsidR="00110DD0">
        <w:rPr>
          <w:rFonts w:ascii="Arial" w:hAnsi="Arial" w:cs="Arial"/>
          <w:sz w:val="20"/>
          <w:szCs w:val="20"/>
          <w:highlight w:val="lightGray"/>
        </w:rPr>
        <w:t>:</w:t>
      </w:r>
      <w:r w:rsidR="00AD2FC4" w:rsidRPr="00F75421">
        <w:rPr>
          <w:rFonts w:ascii="Arial" w:hAnsi="Arial" w:cs="Arial"/>
          <w:sz w:val="20"/>
          <w:szCs w:val="20"/>
          <w:highlight w:val="lightGray"/>
        </w:rPr>
        <w:t xml:space="preserve"> </w:t>
      </w:r>
    </w:p>
    <w:p w14:paraId="33DD7474" w14:textId="21B01EDB" w:rsidR="00AD2FC4" w:rsidRPr="00F75421" w:rsidRDefault="003A4D10" w:rsidP="001A54EC">
      <w:pPr>
        <w:pStyle w:val="Corpsdetexte"/>
        <w:spacing w:after="120" w:line="240" w:lineRule="auto"/>
        <w:ind w:left="1776" w:hanging="360"/>
        <w:rPr>
          <w:rFonts w:ascii="Arial" w:hAnsi="Arial" w:cs="Arial"/>
          <w:szCs w:val="20"/>
          <w:highlight w:val="lightGray"/>
        </w:rPr>
      </w:pPr>
      <w:r w:rsidRPr="00F75421">
        <w:rPr>
          <w:rFonts w:ascii="Arial" w:hAnsi="Arial" w:cs="Arial"/>
          <w:szCs w:val="20"/>
          <w:highlight w:val="lightGray"/>
        </w:rPr>
        <w:t>□</w:t>
      </w:r>
      <w:r w:rsidRPr="00F75421">
        <w:rPr>
          <w:rFonts w:ascii="Arial" w:hAnsi="Arial" w:cs="Arial"/>
          <w:szCs w:val="20"/>
          <w:highlight w:val="lightGray"/>
        </w:rPr>
        <w:tab/>
      </w:r>
      <w:r w:rsidR="00B26DD6" w:rsidRPr="00F75421">
        <w:rPr>
          <w:rFonts w:ascii="Arial" w:hAnsi="Arial" w:cs="Arial"/>
          <w:szCs w:val="20"/>
          <w:highlight w:val="lightGray"/>
        </w:rPr>
        <w:t xml:space="preserve">zullen naast de huurprijs een provisie van ……………euro per maand betalen, op hetzelfde moment als de huur. Elk van de partijen kan de andere partij verzoeken de provisie </w:t>
      </w:r>
      <w:r w:rsidR="001F6347" w:rsidRPr="00F75421">
        <w:rPr>
          <w:rFonts w:ascii="Arial" w:hAnsi="Arial" w:cs="Arial"/>
          <w:szCs w:val="20"/>
          <w:highlight w:val="lightGray"/>
        </w:rPr>
        <w:t xml:space="preserve">in gemeenschappelijk akkoord </w:t>
      </w:r>
      <w:r w:rsidR="00B26DD6" w:rsidRPr="00F75421">
        <w:rPr>
          <w:rFonts w:ascii="Arial" w:hAnsi="Arial" w:cs="Arial"/>
          <w:szCs w:val="20"/>
          <w:highlight w:val="lightGray"/>
        </w:rPr>
        <w:t>aan te passen nadat de jaarlijkse afrekening werd voorgelegd, afhankelijk van de gemaakte uitgaven, zoals ze op de laatste afrekening worden vermeld.</w:t>
      </w:r>
    </w:p>
    <w:p w14:paraId="34DE7895" w14:textId="48724914" w:rsidR="00AD2FC4" w:rsidRPr="00F75421" w:rsidRDefault="00B26DD6" w:rsidP="001A54EC">
      <w:pPr>
        <w:pStyle w:val="Corpsdetexte"/>
        <w:spacing w:after="120" w:line="240" w:lineRule="auto"/>
        <w:ind w:left="1776" w:hanging="360"/>
        <w:jc w:val="left"/>
        <w:rPr>
          <w:rFonts w:ascii="Arial" w:hAnsi="Arial" w:cs="Arial"/>
          <w:szCs w:val="20"/>
        </w:rPr>
      </w:pPr>
      <w:r w:rsidRPr="00F75421">
        <w:rPr>
          <w:rFonts w:ascii="Arial" w:hAnsi="Arial" w:cs="Arial"/>
          <w:szCs w:val="20"/>
          <w:highlight w:val="lightGray"/>
        </w:rPr>
        <w:t>□</w:t>
      </w:r>
      <w:r w:rsidRPr="00F75421">
        <w:rPr>
          <w:rFonts w:ascii="Arial" w:hAnsi="Arial" w:cs="Arial"/>
          <w:szCs w:val="20"/>
          <w:highlight w:val="lightGray"/>
        </w:rPr>
        <w:tab/>
        <w:t>zullen geen provisie betalen voor lasten en zullen hun aandeel in de lasten elke.............................................................................................</w:t>
      </w:r>
      <w:r w:rsidR="001F6347" w:rsidRPr="00F75421">
        <w:rPr>
          <w:rFonts w:ascii="Arial" w:hAnsi="Arial" w:cs="Arial"/>
          <w:szCs w:val="20"/>
          <w:highlight w:val="lightGray"/>
        </w:rPr>
        <w:t>(frequentie)</w:t>
      </w:r>
      <w:r w:rsidRPr="00F75421">
        <w:rPr>
          <w:rFonts w:ascii="Arial" w:hAnsi="Arial" w:cs="Arial"/>
          <w:szCs w:val="20"/>
          <w:highlight w:val="lightGray"/>
        </w:rPr>
        <w:t xml:space="preserve"> betalen bij ontvangst van de gedetailleerde afrekening die hen zal worden gestuurd door de verhuurder.</w:t>
      </w:r>
      <w:r w:rsidRPr="00F75421">
        <w:rPr>
          <w:rFonts w:ascii="Arial" w:hAnsi="Arial" w:cs="Arial"/>
          <w:szCs w:val="20"/>
        </w:rPr>
        <w:t xml:space="preserve"> </w:t>
      </w:r>
    </w:p>
    <w:p w14:paraId="7678E8F5" w14:textId="0B6BFDD5" w:rsidR="00AD2FC4"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3A4D10" w:rsidRPr="00F75421">
        <w:rPr>
          <w:rFonts w:ascii="Arial" w:hAnsi="Arial" w:cs="Arial"/>
          <w:sz w:val="20"/>
          <w:szCs w:val="20"/>
          <w:highlight w:val="lightGray"/>
        </w:rPr>
        <w:t xml:space="preserve">De kosten en lasten die aan de medehuurders opgelegd worden, </w:t>
      </w:r>
      <w:r w:rsidR="00B26DD6" w:rsidRPr="00F75421">
        <w:rPr>
          <w:rFonts w:ascii="Arial" w:hAnsi="Arial" w:cs="Arial"/>
          <w:sz w:val="20"/>
          <w:szCs w:val="20"/>
          <w:highlight w:val="lightGray"/>
        </w:rPr>
        <w:t>worden forfaitair vastgesteld op  …………………………… euro en zijn elke maand betaalbaar op hetzelfde moment als de huur.</w:t>
      </w:r>
    </w:p>
    <w:p w14:paraId="0F3D7B15" w14:textId="1B834D1A" w:rsidR="003A4D10"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3A4D10" w:rsidRPr="00F75421">
        <w:rPr>
          <w:rFonts w:ascii="Arial" w:hAnsi="Arial" w:cs="Arial"/>
          <w:sz w:val="20"/>
          <w:szCs w:val="20"/>
        </w:rPr>
        <w:t xml:space="preserve"> </w:t>
      </w:r>
      <w:r w:rsidR="004142B6">
        <w:rPr>
          <w:rFonts w:ascii="Arial" w:hAnsi="Arial" w:cs="Arial"/>
          <w:sz w:val="20"/>
          <w:szCs w:val="20"/>
        </w:rPr>
        <w:tab/>
      </w:r>
      <w:r w:rsidR="004142B6">
        <w:rPr>
          <w:rFonts w:ascii="Arial" w:hAnsi="Arial" w:cs="Arial"/>
          <w:sz w:val="20"/>
          <w:szCs w:val="20"/>
        </w:rPr>
        <w:tab/>
      </w:r>
      <w:r w:rsidR="003A4D10" w:rsidRPr="00F75421">
        <w:rPr>
          <w:rFonts w:ascii="Arial" w:hAnsi="Arial" w:cs="Arial"/>
          <w:sz w:val="20"/>
          <w:szCs w:val="20"/>
          <w:highlight w:val="lightGray"/>
        </w:rPr>
        <w:t xml:space="preserve">Geen enkele last is bovenop de huur verschuldigd. De artikelen </w:t>
      </w:r>
      <w:r w:rsidR="004142B6">
        <w:rPr>
          <w:rFonts w:ascii="Arial" w:hAnsi="Arial" w:cs="Arial"/>
          <w:sz w:val="20"/>
          <w:szCs w:val="20"/>
          <w:highlight w:val="lightGray"/>
        </w:rPr>
        <w:t>6</w:t>
      </w:r>
      <w:r w:rsidR="003A4D10" w:rsidRPr="00F75421">
        <w:rPr>
          <w:rFonts w:ascii="Arial" w:hAnsi="Arial" w:cs="Arial"/>
          <w:sz w:val="20"/>
          <w:szCs w:val="20"/>
          <w:highlight w:val="lightGray"/>
        </w:rPr>
        <w:t xml:space="preserve">.2 tot </w:t>
      </w:r>
      <w:r w:rsidR="004142B6">
        <w:rPr>
          <w:rFonts w:ascii="Arial" w:hAnsi="Arial" w:cs="Arial"/>
          <w:sz w:val="20"/>
          <w:szCs w:val="20"/>
          <w:highlight w:val="lightGray"/>
        </w:rPr>
        <w:t>6</w:t>
      </w:r>
      <w:r w:rsidR="003A4D10" w:rsidRPr="00F75421">
        <w:rPr>
          <w:rFonts w:ascii="Arial" w:hAnsi="Arial" w:cs="Arial"/>
          <w:sz w:val="20"/>
          <w:szCs w:val="20"/>
          <w:highlight w:val="lightGray"/>
        </w:rPr>
        <w:t>.5 zijn niet van toepassing.</w:t>
      </w:r>
    </w:p>
    <w:p w14:paraId="2C97CBF4" w14:textId="68B66263" w:rsidR="001F6347" w:rsidRPr="004C2DED" w:rsidRDefault="001F6347" w:rsidP="00AB593C">
      <w:pPr>
        <w:pStyle w:val="Corpsdetexte"/>
        <w:spacing w:after="120" w:line="240" w:lineRule="auto"/>
        <w:ind w:left="703" w:hanging="703"/>
        <w:rPr>
          <w:rFonts w:ascii="Arial" w:hAnsi="Arial" w:cs="Arial"/>
          <w:szCs w:val="20"/>
          <w:highlight w:val="lightGray"/>
        </w:rPr>
      </w:pPr>
      <w:r w:rsidRPr="00EF72B1">
        <w:rPr>
          <w:rFonts w:ascii="Arial" w:hAnsi="Arial" w:cs="Arial"/>
          <w:szCs w:val="20"/>
          <w:highlight w:val="lightGray"/>
        </w:rPr>
        <w:t>□</w:t>
      </w:r>
      <w:r w:rsidRPr="00EF72B1">
        <w:rPr>
          <w:rFonts w:ascii="Arial" w:hAnsi="Arial" w:cs="Arial"/>
          <w:szCs w:val="20"/>
          <w:highlight w:val="lightGray"/>
        </w:rPr>
        <w:tab/>
      </w:r>
      <w:r w:rsidR="004142B6">
        <w:rPr>
          <w:rFonts w:ascii="Arial" w:hAnsi="Arial" w:cs="Arial"/>
          <w:szCs w:val="20"/>
          <w:highlight w:val="lightGray"/>
        </w:rPr>
        <w:tab/>
      </w:r>
      <w:r w:rsidRPr="00110DD0">
        <w:rPr>
          <w:rFonts w:ascii="Arial" w:hAnsi="Arial" w:cs="Arial"/>
          <w:szCs w:val="20"/>
          <w:highlight w:val="lightGray"/>
        </w:rPr>
        <w:t>De eigen en gemeenschappelijke lasten van het gehuurde goed omvatten:</w:t>
      </w:r>
      <w:r w:rsidR="004C2DED">
        <w:rPr>
          <w:rFonts w:ascii="Arial" w:hAnsi="Arial" w:cs="Arial"/>
          <w:szCs w:val="20"/>
          <w:highlight w:val="lightGray"/>
        </w:rPr>
        <w:t>……………………….</w:t>
      </w:r>
      <w:r w:rsidR="00EF72B1" w:rsidRPr="00904DB2">
        <w:rPr>
          <w:rFonts w:ascii="Arial" w:hAnsi="Arial" w:cs="Arial"/>
          <w:szCs w:val="20"/>
          <w:highlight w:val="lightGray"/>
        </w:rPr>
        <w:t xml:space="preserve"> ……………………………</w:t>
      </w:r>
      <w:r w:rsidR="004142B6">
        <w:rPr>
          <w:rFonts w:ascii="Arial" w:hAnsi="Arial" w:cs="Arial"/>
          <w:szCs w:val="20"/>
          <w:highlight w:val="lightGray"/>
        </w:rPr>
        <w:t>………………………………..</w:t>
      </w:r>
      <w:r w:rsidR="00EF72B1" w:rsidRPr="00904DB2">
        <w:rPr>
          <w:rFonts w:ascii="Arial" w:hAnsi="Arial" w:cs="Arial"/>
          <w:szCs w:val="20"/>
          <w:highlight w:val="lightGray"/>
        </w:rPr>
        <w:t>………………………………………………</w:t>
      </w:r>
      <w:r w:rsidR="004142B6">
        <w:rPr>
          <w:rFonts w:ascii="Arial" w:hAnsi="Arial" w:cs="Arial"/>
          <w:szCs w:val="20"/>
          <w:highlight w:val="lightGray"/>
        </w:rPr>
        <w:t xml:space="preserve"> </w:t>
      </w:r>
      <w:r w:rsidR="00EF72B1" w:rsidRPr="00904DB2">
        <w:rPr>
          <w:rFonts w:ascii="Arial" w:hAnsi="Arial" w:cs="Arial"/>
          <w:szCs w:val="20"/>
          <w:highlight w:val="lightGray"/>
        </w:rPr>
        <w:t>……………………………………………………………………………………………………………</w:t>
      </w:r>
      <w:r w:rsidR="004C2DED" w:rsidRPr="004C2DED">
        <w:rPr>
          <w:rFonts w:ascii="Arial" w:hAnsi="Arial" w:cs="Arial"/>
          <w:szCs w:val="20"/>
          <w:highlight w:val="lightGray"/>
        </w:rPr>
        <w:t>..</w:t>
      </w:r>
    </w:p>
    <w:p w14:paraId="1BCAFB84" w14:textId="77777777" w:rsidR="001F6347" w:rsidRPr="00F75421" w:rsidRDefault="001F6347" w:rsidP="001A54EC">
      <w:pPr>
        <w:spacing w:after="120" w:line="240" w:lineRule="auto"/>
        <w:jc w:val="both"/>
        <w:rPr>
          <w:rFonts w:ascii="Arial" w:hAnsi="Arial" w:cs="Arial"/>
          <w:sz w:val="20"/>
          <w:szCs w:val="20"/>
        </w:rPr>
      </w:pPr>
    </w:p>
    <w:p w14:paraId="178DE86E" w14:textId="3A95CAD0"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8" w:name="_Toc501526999"/>
      <w:r w:rsidRPr="00F75421">
        <w:rPr>
          <w:rFonts w:ascii="Cambria" w:hAnsi="Cambria"/>
          <w:color w:val="4F81BD"/>
        </w:rPr>
        <w:t>Omzetting van forfaitaire lasten naar reële lasten</w:t>
      </w:r>
      <w:bookmarkEnd w:id="18"/>
    </w:p>
    <w:p w14:paraId="375AEAFE" w14:textId="26E3BC66" w:rsidR="001F6347" w:rsidRPr="00F75421" w:rsidRDefault="001F634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Op elk moment kan elk van de partijen verzoeken om de omzetting van forfaitaire kosten en lasten naar reële kosten en lasten of hun herziening in functie van de reëel verrichte uitgaven. </w:t>
      </w:r>
    </w:p>
    <w:p w14:paraId="27AC2F99" w14:textId="713CE5B2"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9" w:name="_Toc501527000"/>
      <w:r w:rsidRPr="00F75421">
        <w:rPr>
          <w:rFonts w:ascii="Cambria" w:hAnsi="Cambria"/>
          <w:color w:val="4F81BD"/>
        </w:rPr>
        <w:t>Aparte rekeningen en bewijsstukken</w:t>
      </w:r>
      <w:bookmarkEnd w:id="19"/>
    </w:p>
    <w:p w14:paraId="13AACBE3" w14:textId="09BF6A67" w:rsidR="00AD2FC4" w:rsidRPr="00F75421" w:rsidRDefault="00EA6B1F" w:rsidP="001A54EC">
      <w:pPr>
        <w:spacing w:after="120" w:line="240" w:lineRule="auto"/>
        <w:jc w:val="both"/>
        <w:rPr>
          <w:rFonts w:ascii="Arial" w:hAnsi="Arial" w:cs="Arial"/>
          <w:sz w:val="20"/>
          <w:szCs w:val="20"/>
        </w:rPr>
      </w:pPr>
      <w:r w:rsidRPr="00F75421">
        <w:rPr>
          <w:rFonts w:ascii="Arial" w:hAnsi="Arial" w:cs="Arial"/>
          <w:sz w:val="20"/>
          <w:szCs w:val="20"/>
        </w:rPr>
        <w:t>In het geval dat de kosten en lasten reële uitgaven zijn, moet</w:t>
      </w:r>
      <w:r w:rsidR="00DC7A81">
        <w:rPr>
          <w:rFonts w:ascii="Arial" w:hAnsi="Arial" w:cs="Arial"/>
          <w:sz w:val="20"/>
          <w:szCs w:val="20"/>
        </w:rPr>
        <w:t>en ze in een van de huurprijs gescheiden rekening gedetailleerd weergegeven worden.</w:t>
      </w:r>
      <w:r w:rsidRPr="00F75421">
        <w:rPr>
          <w:rFonts w:ascii="Arial" w:hAnsi="Arial" w:cs="Arial"/>
          <w:sz w:val="20"/>
          <w:szCs w:val="20"/>
        </w:rPr>
        <w:t xml:space="preserve"> . De verhuurder verbindt zich ertoe deze rekening en de bewijsstukken ervan minstens één keer per jaar over te maken.</w:t>
      </w:r>
    </w:p>
    <w:p w14:paraId="1A5C8C00" w14:textId="3CE2801F" w:rsidR="00AD2FC4" w:rsidRPr="00F75421" w:rsidRDefault="00EA6B1F" w:rsidP="001A54EC">
      <w:pPr>
        <w:spacing w:after="120" w:line="240" w:lineRule="auto"/>
        <w:jc w:val="both"/>
        <w:rPr>
          <w:rFonts w:ascii="Arial" w:hAnsi="Arial" w:cs="Arial"/>
          <w:b/>
          <w:bCs/>
          <w:sz w:val="20"/>
          <w:szCs w:val="20"/>
          <w:u w:val="single"/>
        </w:rPr>
      </w:pPr>
      <w:r w:rsidRPr="00F75421">
        <w:rPr>
          <w:rFonts w:ascii="Arial" w:hAnsi="Arial" w:cs="Arial"/>
          <w:sz w:val="20"/>
          <w:szCs w:val="20"/>
        </w:rPr>
        <w:t>In het geval van gebouwen met meerdere appartementswoningen, waarvan het beheer wordt georganiseerd door één persoon, is de verplichting echter vervuld zodra de verhuurder de medehuurders een overzicht bezorgt van de kosten en lasten en de medehuurder of zijn gemachtigde de mogelijkheid biedt om de documenten te raadplegen op het adres van de fysieke persoon of het hoofdkantoor van de rechtspersoon die voor het beheer instaat.</w:t>
      </w:r>
    </w:p>
    <w:p w14:paraId="6B7388E1" w14:textId="77777777" w:rsidR="00AD2FC4" w:rsidRPr="00F75421" w:rsidRDefault="004C36BC" w:rsidP="001A54EC">
      <w:pPr>
        <w:pStyle w:val="Titre2"/>
        <w:numPr>
          <w:ilvl w:val="0"/>
          <w:numId w:val="46"/>
        </w:numPr>
        <w:spacing w:after="120" w:line="240" w:lineRule="auto"/>
        <w:ind w:left="0" w:firstLine="0"/>
        <w:jc w:val="both"/>
      </w:pPr>
      <w:bookmarkStart w:id="20" w:name="_Toc501527001"/>
      <w:r w:rsidRPr="00F75421">
        <w:rPr>
          <w:rFonts w:ascii="Cambria" w:hAnsi="Cambria"/>
          <w:color w:val="4F81BD"/>
        </w:rPr>
        <w:t>Eigen lasten</w:t>
      </w:r>
      <w:bookmarkEnd w:id="20"/>
    </w:p>
    <w:p w14:paraId="4A57185F" w14:textId="5615362F" w:rsidR="00AD2FC4" w:rsidRPr="001E33B6" w:rsidRDefault="009F6EF9" w:rsidP="001A54EC">
      <w:pPr>
        <w:pStyle w:val="Titre3"/>
        <w:spacing w:after="120" w:line="240" w:lineRule="auto"/>
        <w:ind w:firstLine="708"/>
        <w:jc w:val="both"/>
      </w:pPr>
      <w:bookmarkStart w:id="21" w:name="_Toc501527002"/>
      <w:r w:rsidRPr="00F75421">
        <w:rPr>
          <w:rFonts w:ascii="Cambria" w:hAnsi="Cambria"/>
          <w:color w:val="4F81BD"/>
        </w:rPr>
        <w:t>6.2.1. Indien er individuele tellers zijn</w:t>
      </w:r>
      <w:bookmarkEnd w:id="21"/>
    </w:p>
    <w:p w14:paraId="0A4EDF70" w14:textId="5859FC1A" w:rsidR="00AD2FC4" w:rsidRPr="00F75421" w:rsidRDefault="00AD2FC4" w:rsidP="001A54EC">
      <w:pPr>
        <w:pStyle w:val="Corpsdetexte"/>
        <w:spacing w:after="120" w:line="240" w:lineRule="auto"/>
        <w:rPr>
          <w:rFonts w:ascii="Arial" w:hAnsi="Arial" w:cs="Arial"/>
          <w:bCs/>
          <w:szCs w:val="20"/>
        </w:rPr>
      </w:pPr>
      <w:r w:rsidRPr="00F75421">
        <w:rPr>
          <w:rFonts w:ascii="Arial" w:hAnsi="Arial" w:cs="Arial"/>
          <w:bCs/>
          <w:szCs w:val="20"/>
          <w:highlight w:val="lightGray"/>
        </w:rPr>
        <w:t xml:space="preserve">De partijen zullen de individuele tellers op tegenspraak noteren voordat de </w:t>
      </w:r>
      <w:r w:rsidRPr="00F75421">
        <w:rPr>
          <w:rFonts w:ascii="Arial" w:hAnsi="Arial" w:cs="Arial"/>
          <w:szCs w:val="20"/>
          <w:highlight w:val="lightGray"/>
        </w:rPr>
        <w:t>medehuurders</w:t>
      </w:r>
      <w:r w:rsidRPr="00F75421">
        <w:rPr>
          <w:rFonts w:ascii="Arial" w:hAnsi="Arial" w:cs="Arial"/>
          <w:bCs/>
          <w:szCs w:val="20"/>
          <w:highlight w:val="lightGray"/>
        </w:rPr>
        <w:t xml:space="preserve"> de lokalen in gebruik nemen.</w:t>
      </w:r>
      <w:r w:rsidRPr="00F75421">
        <w:rPr>
          <w:rFonts w:ascii="Arial" w:hAnsi="Arial" w:cs="Arial"/>
          <w:bCs/>
          <w:szCs w:val="20"/>
        </w:rPr>
        <w:t xml:space="preserve"> De tellers dragen de volgende cijfers en codes: </w:t>
      </w:r>
    </w:p>
    <w:p w14:paraId="0EDE86E2" w14:textId="77777777" w:rsidR="00AD2FC4" w:rsidRPr="00F75421" w:rsidRDefault="00AD2FC4" w:rsidP="001A54EC">
      <w:pPr>
        <w:pStyle w:val="Corpsdetexte"/>
        <w:spacing w:after="120" w:line="240" w:lineRule="auto"/>
        <w:rPr>
          <w:rFonts w:ascii="Arial" w:hAnsi="Arial" w:cs="Arial"/>
          <w:bCs/>
          <w:szCs w:val="20"/>
        </w:rPr>
      </w:pPr>
    </w:p>
    <w:tbl>
      <w:tblPr>
        <w:tblStyle w:val="Grilledutableau"/>
        <w:tblW w:w="0" w:type="auto"/>
        <w:tblInd w:w="988" w:type="dxa"/>
        <w:tblLayout w:type="fixed"/>
        <w:tblLook w:val="04A0" w:firstRow="1" w:lastRow="0" w:firstColumn="1" w:lastColumn="0" w:noHBand="0" w:noVBand="1"/>
      </w:tblPr>
      <w:tblGrid>
        <w:gridCol w:w="7654"/>
      </w:tblGrid>
      <w:tr w:rsidR="001F6347" w:rsidRPr="00F75421" w14:paraId="05EC7655" w14:textId="77777777" w:rsidTr="001A54EC">
        <w:tc>
          <w:tcPr>
            <w:tcW w:w="7654" w:type="dxa"/>
          </w:tcPr>
          <w:p w14:paraId="140B05DC" w14:textId="33AB1F49"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lastRenderedPageBreak/>
              <w:t>Warm water: Nummer………………………………Code……………………………….</w:t>
            </w:r>
          </w:p>
        </w:tc>
      </w:tr>
      <w:tr w:rsidR="001F6347" w:rsidRPr="00F75421" w14:paraId="7E2C05D0" w14:textId="77777777" w:rsidTr="001A54EC">
        <w:tc>
          <w:tcPr>
            <w:tcW w:w="7654" w:type="dxa"/>
          </w:tcPr>
          <w:p w14:paraId="5B845133" w14:textId="1D974510"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Koud water:</w:t>
            </w:r>
            <w:r w:rsidR="001A54EC">
              <w:rPr>
                <w:rFonts w:ascii="Arial" w:hAnsi="Arial" w:cs="Arial"/>
                <w:bCs/>
                <w:szCs w:val="20"/>
              </w:rPr>
              <w:t xml:space="preserve"> </w:t>
            </w:r>
            <w:r w:rsidRPr="00F75421">
              <w:rPr>
                <w:rFonts w:ascii="Arial" w:hAnsi="Arial" w:cs="Arial"/>
                <w:bCs/>
                <w:szCs w:val="20"/>
              </w:rPr>
              <w:t>Nummer………………………………Code………………………………….</w:t>
            </w:r>
          </w:p>
        </w:tc>
      </w:tr>
      <w:tr w:rsidR="001F6347" w:rsidRPr="00F75421" w14:paraId="534EC328" w14:textId="77777777" w:rsidTr="001A54EC">
        <w:tc>
          <w:tcPr>
            <w:tcW w:w="7654" w:type="dxa"/>
          </w:tcPr>
          <w:p w14:paraId="79E7F92A" w14:textId="68ED3754"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Gas:</w:t>
            </w:r>
            <w:r w:rsidR="00DC7A81">
              <w:rPr>
                <w:rFonts w:ascii="Arial" w:hAnsi="Arial" w:cs="Arial"/>
                <w:bCs/>
                <w:szCs w:val="20"/>
              </w:rPr>
              <w:t xml:space="preserve"> </w:t>
            </w:r>
            <w:r w:rsidRPr="00F75421">
              <w:rPr>
                <w:rFonts w:ascii="Arial" w:hAnsi="Arial" w:cs="Arial"/>
                <w:bCs/>
                <w:szCs w:val="20"/>
              </w:rPr>
              <w:t>Nummer……………………………….Code……………………………….</w:t>
            </w:r>
          </w:p>
        </w:tc>
      </w:tr>
      <w:tr w:rsidR="001F6347" w:rsidRPr="00F75421" w14:paraId="4AB48B75" w14:textId="77777777" w:rsidTr="001A54EC">
        <w:tc>
          <w:tcPr>
            <w:tcW w:w="7654" w:type="dxa"/>
          </w:tcPr>
          <w:p w14:paraId="0FA1BBF6" w14:textId="64E7C8F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dag: Nummer……………………………..Code…………………………….</w:t>
            </w:r>
          </w:p>
        </w:tc>
      </w:tr>
      <w:tr w:rsidR="001F6347" w:rsidRPr="00F75421" w14:paraId="1EB98286" w14:textId="77777777" w:rsidTr="001A54EC">
        <w:tc>
          <w:tcPr>
            <w:tcW w:w="7654" w:type="dxa"/>
          </w:tcPr>
          <w:p w14:paraId="0B56DF19" w14:textId="5D2EE3A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nacht: Nummer……………………………….. Code…………………………</w:t>
            </w:r>
          </w:p>
        </w:tc>
      </w:tr>
      <w:tr w:rsidR="001F6347" w:rsidRPr="00F75421" w14:paraId="6782FC3C" w14:textId="77777777" w:rsidTr="001A54EC">
        <w:tc>
          <w:tcPr>
            <w:tcW w:w="7654" w:type="dxa"/>
          </w:tcPr>
          <w:p w14:paraId="4DD10A3F" w14:textId="0D313DDF"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Andere: Nummer………………………………….Code…………………………………</w:t>
            </w:r>
          </w:p>
        </w:tc>
      </w:tr>
    </w:tbl>
    <w:p w14:paraId="128B76D1" w14:textId="77777777" w:rsidR="001F6347" w:rsidRPr="00F75421" w:rsidRDefault="001F6347" w:rsidP="001A54EC">
      <w:pPr>
        <w:pStyle w:val="Corpsdetexte"/>
        <w:spacing w:after="120" w:line="240" w:lineRule="auto"/>
        <w:rPr>
          <w:rFonts w:ascii="Arial" w:hAnsi="Arial" w:cs="Arial"/>
          <w:bCs/>
          <w:szCs w:val="20"/>
        </w:rPr>
      </w:pPr>
    </w:p>
    <w:p w14:paraId="48C67A4D" w14:textId="2C4FC313" w:rsidR="00AD2FC4" w:rsidRPr="00F75421" w:rsidRDefault="009F6EF9" w:rsidP="001A54EC">
      <w:pPr>
        <w:pStyle w:val="Titre3"/>
        <w:spacing w:after="120" w:line="240" w:lineRule="auto"/>
        <w:ind w:firstLine="708"/>
        <w:jc w:val="both"/>
      </w:pPr>
      <w:bookmarkStart w:id="22" w:name="_Toc501527003"/>
      <w:r w:rsidRPr="00F75421">
        <w:rPr>
          <w:rFonts w:ascii="Cambria" w:hAnsi="Cambria"/>
          <w:color w:val="4F81BD"/>
        </w:rPr>
        <w:t xml:space="preserve">6.2.2. Indien er geen individuele tellers zijn </w:t>
      </w:r>
      <w:bookmarkEnd w:id="22"/>
    </w:p>
    <w:p w14:paraId="194F96EE"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Voor wat volgt, komen de partijen overeen dat de hierna bedoelde provisies volgens aandeel bepaald worden in functie: </w:t>
      </w:r>
    </w:p>
    <w:p w14:paraId="1D5DDA4A"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348C1AB5"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DE952B7" w14:textId="71673189"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 xml:space="preserve">Van het aantal </w:t>
      </w:r>
      <w:proofErr w:type="spellStart"/>
      <w:r w:rsidRPr="001E33B6">
        <w:rPr>
          <w:rFonts w:ascii="Arial" w:hAnsi="Arial" w:cs="Arial"/>
          <w:sz w:val="20"/>
          <w:szCs w:val="20"/>
        </w:rPr>
        <w:t>quotiteiten</w:t>
      </w:r>
      <w:proofErr w:type="spellEnd"/>
      <w:r w:rsidRPr="001E33B6">
        <w:rPr>
          <w:rFonts w:ascii="Arial" w:hAnsi="Arial" w:cs="Arial"/>
          <w:sz w:val="20"/>
          <w:szCs w:val="20"/>
        </w:rPr>
        <w:t xml:space="preserve"> van het gehuurde goed in de gemeenschappelijke delen van het gebouw, zoals dat uit de basisakte naar voor komt, ofwel</w:t>
      </w:r>
      <w:r w:rsidR="004C2DED">
        <w:rPr>
          <w:rFonts w:ascii="Arial" w:hAnsi="Arial" w:cs="Arial"/>
          <w:sz w:val="20"/>
          <w:szCs w:val="20"/>
        </w:rPr>
        <w:t>………………………….</w:t>
      </w:r>
      <w:r w:rsidRPr="001E33B6">
        <w:rPr>
          <w:rFonts w:ascii="Arial" w:hAnsi="Arial" w:cs="Arial"/>
          <w:sz w:val="20"/>
          <w:szCs w:val="20"/>
        </w:rPr>
        <w:t>……………</w:t>
      </w:r>
      <w:r w:rsidR="004C2DED">
        <w:rPr>
          <w:rFonts w:ascii="Arial" w:hAnsi="Arial" w:cs="Arial"/>
          <w:sz w:val="20"/>
          <w:szCs w:val="20"/>
        </w:rPr>
        <w:t xml:space="preserve"> </w:t>
      </w:r>
      <w:r w:rsidRPr="001E33B6">
        <w:rPr>
          <w:rFonts w:ascii="Arial" w:hAnsi="Arial" w:cs="Arial"/>
          <w:sz w:val="20"/>
          <w:szCs w:val="20"/>
        </w:rPr>
        <w:t>…………………….</w:t>
      </w:r>
      <w:proofErr w:type="spellStart"/>
      <w:r w:rsidRPr="001E33B6">
        <w:rPr>
          <w:rFonts w:ascii="Arial" w:hAnsi="Arial" w:cs="Arial"/>
          <w:sz w:val="20"/>
          <w:szCs w:val="20"/>
        </w:rPr>
        <w:t>quotiteiten</w:t>
      </w:r>
      <w:proofErr w:type="spellEnd"/>
      <w:r w:rsidRPr="001E33B6">
        <w:rPr>
          <w:rFonts w:ascii="Arial" w:hAnsi="Arial" w:cs="Arial"/>
          <w:sz w:val="20"/>
          <w:szCs w:val="20"/>
        </w:rPr>
        <w:t>;</w:t>
      </w:r>
    </w:p>
    <w:p w14:paraId="7B1722D3" w14:textId="77777777" w:rsidR="001F6347" w:rsidRPr="00F75421" w:rsidRDefault="001F6347" w:rsidP="001A54EC">
      <w:pPr>
        <w:pStyle w:val="Paragraphedeliste"/>
        <w:numPr>
          <w:ilvl w:val="0"/>
          <w:numId w:val="71"/>
        </w:numPr>
        <w:spacing w:after="120" w:line="240" w:lineRule="auto"/>
        <w:jc w:val="both"/>
        <w:rPr>
          <w:rFonts w:ascii="Arial" w:hAnsi="Arial" w:cs="Arial"/>
          <w:sz w:val="20"/>
          <w:szCs w:val="20"/>
        </w:rPr>
      </w:pPr>
      <w:r w:rsidRPr="00F75421">
        <w:rPr>
          <w:rFonts w:ascii="Arial" w:hAnsi="Arial" w:cs="Arial"/>
          <w:sz w:val="20"/>
          <w:szCs w:val="20"/>
        </w:rPr>
        <w:t xml:space="preserve">Andere: </w:t>
      </w:r>
      <w:r w:rsidRPr="00F75421">
        <w:rPr>
          <w:rFonts w:ascii="Arial" w:hAnsi="Arial"/>
          <w:sz w:val="20"/>
        </w:rPr>
        <w:t>(verduidelijk)</w:t>
      </w:r>
      <w:r w:rsidRPr="00F75421">
        <w:rPr>
          <w:rFonts w:ascii="Arial" w:hAnsi="Arial" w:cs="Arial"/>
          <w:sz w:val="20"/>
          <w:szCs w:val="20"/>
        </w:rPr>
        <w:t>: ……………………………………………………</w:t>
      </w:r>
    </w:p>
    <w:p w14:paraId="419FEBAB"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De medehuurders zullen in de kosten tussenkomen: </w:t>
      </w:r>
    </w:p>
    <w:p w14:paraId="2F20D21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verwarming voor een bedrag van …………….</w:t>
      </w:r>
      <w:r w:rsidRPr="001E33B6">
        <w:rPr>
          <w:rFonts w:ascii="Arial" w:hAnsi="Arial"/>
          <w:sz w:val="20"/>
        </w:rPr>
        <w:t>EUR</w:t>
      </w:r>
      <w:r w:rsidRPr="001E33B6">
        <w:rPr>
          <w:rFonts w:ascii="Arial" w:hAnsi="Arial" w:cs="Arial"/>
          <w:sz w:val="20"/>
          <w:szCs w:val="20"/>
        </w:rPr>
        <w:t xml:space="preserve">   </w:t>
      </w:r>
    </w:p>
    <w:p w14:paraId="1927B2F1"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3087615"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16A6D5C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distributie van warm water voor een bedrag van …………….</w:t>
      </w:r>
      <w:r w:rsidRPr="001E33B6">
        <w:rPr>
          <w:rFonts w:ascii="Arial" w:hAnsi="Arial"/>
          <w:sz w:val="20"/>
        </w:rPr>
        <w:t>EUR</w:t>
      </w:r>
      <w:r w:rsidRPr="001E33B6">
        <w:rPr>
          <w:rFonts w:ascii="Arial" w:hAnsi="Arial" w:cs="Arial"/>
          <w:sz w:val="20"/>
          <w:szCs w:val="20"/>
        </w:rPr>
        <w:t xml:space="preserve">   </w:t>
      </w:r>
    </w:p>
    <w:p w14:paraId="1963039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068D6D5C"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cs="Arial"/>
          <w:sz w:val="20"/>
          <w:szCs w:val="20"/>
        </w:rPr>
        <w:t xml:space="preserve"> aandeel:</w:t>
      </w:r>
      <w:r w:rsidRPr="001E33B6">
        <w:rPr>
          <w:rFonts w:ascii="Arial" w:hAnsi="Arial"/>
          <w:sz w:val="20"/>
          <w:u w:val="single"/>
        </w:rPr>
        <w:t xml:space="preserve">  A - B - C - D (omcirkel)</w:t>
      </w:r>
    </w:p>
    <w:p w14:paraId="7AA90A0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elektriciteit voor een bedrag van …………….</w:t>
      </w:r>
      <w:r w:rsidRPr="001E33B6">
        <w:rPr>
          <w:rFonts w:ascii="Arial" w:hAnsi="Arial"/>
          <w:sz w:val="20"/>
        </w:rPr>
        <w:t>EUR</w:t>
      </w:r>
      <w:r w:rsidRPr="001E33B6">
        <w:rPr>
          <w:rFonts w:ascii="Arial" w:hAnsi="Arial" w:cs="Arial"/>
          <w:sz w:val="20"/>
          <w:szCs w:val="20"/>
        </w:rPr>
        <w:t xml:space="preserve">   </w:t>
      </w:r>
    </w:p>
    <w:p w14:paraId="41F3BEA9"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EE631BC"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p>
    <w:p w14:paraId="200ED90F"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het stadwater voor een bedrag van …………….</w:t>
      </w:r>
      <w:r w:rsidRPr="001E33B6">
        <w:rPr>
          <w:rFonts w:ascii="Arial" w:hAnsi="Arial"/>
          <w:sz w:val="20"/>
        </w:rPr>
        <w:t>EUR</w:t>
      </w:r>
      <w:r w:rsidRPr="001E33B6">
        <w:rPr>
          <w:rFonts w:ascii="Arial" w:hAnsi="Arial" w:cs="Arial"/>
          <w:sz w:val="20"/>
          <w:szCs w:val="20"/>
        </w:rPr>
        <w:t xml:space="preserve">   </w:t>
      </w:r>
    </w:p>
    <w:p w14:paraId="74A9CD2B"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130D7B8"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39D0734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het gas voor een bedrag van …………….</w:t>
      </w:r>
      <w:r w:rsidRPr="001E33B6">
        <w:rPr>
          <w:rFonts w:ascii="Arial" w:hAnsi="Arial"/>
          <w:sz w:val="20"/>
        </w:rPr>
        <w:t>EUR</w:t>
      </w:r>
      <w:r w:rsidRPr="001E33B6">
        <w:rPr>
          <w:rFonts w:ascii="Arial" w:hAnsi="Arial" w:cs="Arial"/>
          <w:sz w:val="20"/>
          <w:szCs w:val="20"/>
        </w:rPr>
        <w:t xml:space="preserve">   </w:t>
      </w:r>
    </w:p>
    <w:p w14:paraId="0CE4396D"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A7BC604"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sz w:val="20"/>
        </w:rPr>
        <w:t xml:space="preserve"> </w:t>
      </w:r>
      <w:r w:rsidRPr="001E33B6">
        <w:rPr>
          <w:rFonts w:ascii="Arial" w:hAnsi="Arial" w:cs="Arial"/>
          <w:sz w:val="20"/>
          <w:szCs w:val="20"/>
        </w:rPr>
        <w:t xml:space="preserve">aandeel:  </w:t>
      </w:r>
      <w:r w:rsidRPr="001E33B6">
        <w:rPr>
          <w:rFonts w:ascii="Arial" w:hAnsi="Arial"/>
          <w:sz w:val="20"/>
          <w:u w:val="single"/>
        </w:rPr>
        <w:t>A - B - C - D (omcirkel)</w:t>
      </w:r>
    </w:p>
    <w:p w14:paraId="696862DD"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 voor een bedrag van…………….</w:t>
      </w:r>
      <w:r w:rsidRPr="001E33B6">
        <w:rPr>
          <w:rFonts w:ascii="Arial" w:hAnsi="Arial"/>
          <w:sz w:val="20"/>
        </w:rPr>
        <w:t>EUR</w:t>
      </w:r>
      <w:r w:rsidRPr="001E33B6">
        <w:rPr>
          <w:rFonts w:ascii="Arial" w:hAnsi="Arial" w:cs="Arial"/>
          <w:sz w:val="20"/>
          <w:szCs w:val="20"/>
        </w:rPr>
        <w:t xml:space="preserve">   </w:t>
      </w:r>
    </w:p>
    <w:p w14:paraId="64A5A933"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4258FF7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r w:rsidRPr="001E33B6">
        <w:rPr>
          <w:rFonts w:ascii="Arial" w:hAnsi="Arial" w:cs="Arial"/>
          <w:sz w:val="20"/>
          <w:szCs w:val="20"/>
        </w:rPr>
        <w:t> </w:t>
      </w:r>
    </w:p>
    <w:p w14:paraId="7FBE64DE" w14:textId="3F5F3A8B" w:rsidR="00AD2FC4" w:rsidRPr="00F75421" w:rsidRDefault="00186EAC" w:rsidP="001A54EC">
      <w:pPr>
        <w:pStyle w:val="Corpsdetexte"/>
        <w:spacing w:after="120" w:line="240" w:lineRule="auto"/>
        <w:rPr>
          <w:rFonts w:ascii="Arial" w:hAnsi="Arial" w:cs="Arial"/>
          <w:szCs w:val="20"/>
          <w:u w:val="single"/>
        </w:rPr>
      </w:pPr>
      <w:r w:rsidRPr="00F75421">
        <w:rPr>
          <w:rFonts w:ascii="Arial" w:hAnsi="Arial" w:cs="Arial"/>
          <w:szCs w:val="20"/>
        </w:rPr>
        <w:tab/>
      </w:r>
      <w:r w:rsidRPr="00F75421">
        <w:rPr>
          <w:rFonts w:ascii="Arial" w:hAnsi="Arial" w:cs="Arial"/>
          <w:szCs w:val="20"/>
        </w:rPr>
        <w:tab/>
      </w:r>
    </w:p>
    <w:p w14:paraId="463087C4" w14:textId="2F0DD304" w:rsidR="00AD2FC4" w:rsidRPr="00F75421" w:rsidRDefault="004C36BC" w:rsidP="001A54EC">
      <w:pPr>
        <w:pStyle w:val="Titre2"/>
        <w:numPr>
          <w:ilvl w:val="0"/>
          <w:numId w:val="46"/>
        </w:numPr>
        <w:spacing w:after="120" w:line="240" w:lineRule="auto"/>
        <w:ind w:left="0" w:firstLine="0"/>
        <w:jc w:val="both"/>
      </w:pPr>
      <w:bookmarkStart w:id="23" w:name="_Toc501527004"/>
      <w:r w:rsidRPr="00F75421">
        <w:rPr>
          <w:rFonts w:ascii="Cambria" w:hAnsi="Cambria"/>
          <w:color w:val="4F81BD"/>
        </w:rPr>
        <w:lastRenderedPageBreak/>
        <w:t>Gemeenschappelijke lasten</w:t>
      </w:r>
      <w:bookmarkEnd w:id="23"/>
    </w:p>
    <w:p w14:paraId="4B91D46E" w14:textId="71841E05" w:rsidR="009511BD" w:rsidRPr="001E33B6" w:rsidRDefault="009511BD" w:rsidP="001A54EC">
      <w:pPr>
        <w:spacing w:after="120" w:line="240" w:lineRule="auto"/>
        <w:jc w:val="both"/>
        <w:rPr>
          <w:rFonts w:ascii="Arial" w:hAnsi="Arial" w:cs="Arial"/>
          <w:sz w:val="20"/>
          <w:szCs w:val="20"/>
        </w:rPr>
      </w:pPr>
      <w:r w:rsidRPr="001E33B6">
        <w:rPr>
          <w:rFonts w:ascii="Arial" w:hAnsi="Arial" w:cs="Arial"/>
          <w:sz w:val="20"/>
          <w:szCs w:val="20"/>
          <w:u w:val="single"/>
        </w:rPr>
        <w:t>Voor wat volgt</w:t>
      </w:r>
      <w:r w:rsidRPr="001E33B6">
        <w:rPr>
          <w:rFonts w:ascii="Arial" w:hAnsi="Arial" w:cs="Arial"/>
          <w:sz w:val="20"/>
          <w:szCs w:val="20"/>
        </w:rPr>
        <w:t xml:space="preserve">, komen de partijen overeen dat de hierna bedoelde voorziene provisies volgens aandeel bepaald worden in functie: </w:t>
      </w:r>
    </w:p>
    <w:p w14:paraId="348F5D8C"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7B0498AD"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A62165C" w14:textId="3421B9BB"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 xml:space="preserve">Van het aantal </w:t>
      </w:r>
      <w:proofErr w:type="spellStart"/>
      <w:r w:rsidRPr="001E33B6">
        <w:rPr>
          <w:rFonts w:ascii="Arial" w:hAnsi="Arial" w:cs="Arial"/>
          <w:sz w:val="20"/>
          <w:szCs w:val="20"/>
        </w:rPr>
        <w:t>quotiteiten</w:t>
      </w:r>
      <w:proofErr w:type="spellEnd"/>
      <w:r w:rsidRPr="001E33B6">
        <w:rPr>
          <w:rFonts w:ascii="Arial" w:hAnsi="Arial" w:cs="Arial"/>
          <w:sz w:val="20"/>
          <w:szCs w:val="20"/>
        </w:rPr>
        <w:t xml:space="preserve"> van het gehuurde goed in de gemeenschappelijke delen van het gebouw, zoals dat uit de basisakte </w:t>
      </w:r>
      <w:r w:rsidR="004C2DED">
        <w:rPr>
          <w:rFonts w:ascii="Arial" w:hAnsi="Arial" w:cs="Arial"/>
          <w:sz w:val="20"/>
          <w:szCs w:val="20"/>
        </w:rPr>
        <w:t>naar voor komt, ofwel……………………</w:t>
      </w:r>
      <w:r w:rsidRPr="001E33B6">
        <w:rPr>
          <w:rFonts w:ascii="Arial" w:hAnsi="Arial" w:cs="Arial"/>
          <w:sz w:val="20"/>
          <w:szCs w:val="20"/>
        </w:rPr>
        <w:t>…….</w:t>
      </w:r>
      <w:proofErr w:type="spellStart"/>
      <w:r w:rsidRPr="001E33B6">
        <w:rPr>
          <w:rFonts w:ascii="Arial" w:hAnsi="Arial" w:cs="Arial"/>
          <w:sz w:val="20"/>
          <w:szCs w:val="20"/>
        </w:rPr>
        <w:t>quotiteiten</w:t>
      </w:r>
      <w:proofErr w:type="spellEnd"/>
      <w:r w:rsidRPr="001E33B6">
        <w:rPr>
          <w:rFonts w:ascii="Arial" w:hAnsi="Arial" w:cs="Arial"/>
          <w:sz w:val="20"/>
          <w:szCs w:val="20"/>
        </w:rPr>
        <w:t>;</w:t>
      </w:r>
    </w:p>
    <w:p w14:paraId="2000CED2"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Andere : (verduidelijk) :…………………………………………………………</w:t>
      </w:r>
    </w:p>
    <w:p w14:paraId="5A0B0A75" w14:textId="77777777" w:rsidR="009511BD" w:rsidRPr="001E33B6" w:rsidRDefault="009511BD" w:rsidP="00904DB2">
      <w:pPr>
        <w:pStyle w:val="Paragraphedeliste"/>
        <w:spacing w:after="120" w:line="240" w:lineRule="auto"/>
        <w:ind w:left="1080"/>
        <w:jc w:val="both"/>
        <w:rPr>
          <w:rFonts w:ascii="Arial" w:hAnsi="Arial" w:cs="Arial"/>
          <w:sz w:val="20"/>
          <w:szCs w:val="20"/>
        </w:rPr>
      </w:pPr>
    </w:p>
    <w:p w14:paraId="749CFEDF" w14:textId="77777777" w:rsidR="009511BD" w:rsidRPr="00F75421" w:rsidRDefault="009511BD" w:rsidP="00904DB2">
      <w:pPr>
        <w:spacing w:after="120" w:line="240" w:lineRule="auto"/>
        <w:jc w:val="both"/>
        <w:rPr>
          <w:rFonts w:ascii="Arial" w:hAnsi="Arial" w:cs="Arial"/>
          <w:sz w:val="20"/>
          <w:szCs w:val="20"/>
        </w:rPr>
      </w:pPr>
      <w:r w:rsidRPr="00F75421">
        <w:rPr>
          <w:rFonts w:ascii="Arial" w:hAnsi="Arial" w:cs="Arial"/>
          <w:sz w:val="20"/>
          <w:szCs w:val="20"/>
        </w:rPr>
        <w:t xml:space="preserve">De medehuurders zullen in de kosten tussenkomen: </w:t>
      </w:r>
    </w:p>
    <w:p w14:paraId="45EA9F15"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54E5BC06"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0C6B1264"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2AD4280"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BDCD681"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721E00EF"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416BB27"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7716710D"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32FBEE2B"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5ECB793"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654B2E9C"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1047F6F5"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3D9D824"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745AD54"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57173798"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0BCB862" w14:textId="77777777" w:rsidR="009511BD" w:rsidRPr="00904DB2" w:rsidRDefault="009511BD" w:rsidP="001A54EC">
      <w:pPr>
        <w:spacing w:after="120" w:line="240" w:lineRule="auto"/>
        <w:ind w:left="708" w:firstLine="708"/>
        <w:jc w:val="both"/>
        <w:rPr>
          <w:rFonts w:ascii="Arial" w:hAnsi="Arial" w:cs="Arial"/>
          <w:sz w:val="20"/>
          <w:szCs w:val="20"/>
          <w:u w:val="single"/>
        </w:rPr>
      </w:pPr>
    </w:p>
    <w:p w14:paraId="52FA4C3C" w14:textId="2FF6D3B2" w:rsidR="009511BD" w:rsidRPr="00904DB2" w:rsidRDefault="009511BD" w:rsidP="00904DB2">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Wanneer het om een forfaitair bedrag gaat, dan zal dit aan de index naar boven of naar beneden ingevolge de formule bepaald in artikel </w:t>
      </w:r>
      <w:r w:rsidR="00DC7A81" w:rsidRPr="00904DB2">
        <w:rPr>
          <w:rFonts w:ascii="Arial" w:hAnsi="Arial" w:cs="Arial"/>
          <w:sz w:val="20"/>
          <w:szCs w:val="20"/>
          <w:highlight w:val="lightGray"/>
        </w:rPr>
        <w:t>5</w:t>
      </w:r>
      <w:r w:rsidRPr="00904DB2">
        <w:rPr>
          <w:rFonts w:ascii="Arial" w:hAnsi="Arial" w:cs="Arial"/>
          <w:sz w:val="20"/>
          <w:szCs w:val="20"/>
          <w:highlight w:val="lightGray"/>
        </w:rPr>
        <w:t>.2 onderworpen worden.</w:t>
      </w:r>
    </w:p>
    <w:p w14:paraId="465BD1F1" w14:textId="77777777" w:rsidR="009511BD" w:rsidRPr="00F75421" w:rsidRDefault="009511BD" w:rsidP="001A54EC">
      <w:pPr>
        <w:spacing w:after="120" w:line="240" w:lineRule="auto"/>
        <w:ind w:left="1413" w:hanging="705"/>
        <w:jc w:val="both"/>
        <w:rPr>
          <w:rFonts w:ascii="Arial" w:hAnsi="Arial" w:cs="Arial"/>
          <w:sz w:val="20"/>
          <w:szCs w:val="20"/>
        </w:rPr>
      </w:pPr>
    </w:p>
    <w:p w14:paraId="580525E6" w14:textId="77777777" w:rsidR="008E40C4" w:rsidRPr="001E33B6" w:rsidRDefault="008E40C4" w:rsidP="001A54EC">
      <w:pPr>
        <w:pStyle w:val="Titre1"/>
        <w:numPr>
          <w:ilvl w:val="0"/>
          <w:numId w:val="32"/>
        </w:numPr>
        <w:spacing w:after="120" w:line="240" w:lineRule="auto"/>
        <w:jc w:val="both"/>
      </w:pPr>
      <w:bookmarkStart w:id="24" w:name="_Toc501527005"/>
      <w:bookmarkStart w:id="25" w:name="_Toc163501230"/>
      <w:bookmarkStart w:id="26" w:name="_Toc163501378"/>
      <w:bookmarkStart w:id="27" w:name="_Toc163502331"/>
      <w:bookmarkStart w:id="28" w:name="_Toc163840029"/>
      <w:r w:rsidRPr="00F75421">
        <w:rPr>
          <w:rFonts w:ascii="Cambria" w:hAnsi="Cambria"/>
          <w:color w:val="365F91"/>
        </w:rPr>
        <w:t>Belastingen en taksen</w:t>
      </w:r>
      <w:bookmarkEnd w:id="24"/>
    </w:p>
    <w:p w14:paraId="588BBBA6" w14:textId="77777777" w:rsidR="009A77F0" w:rsidRPr="001E33B6" w:rsidRDefault="009A77F0" w:rsidP="001A54EC">
      <w:pPr>
        <w:pStyle w:val="Titre2"/>
        <w:numPr>
          <w:ilvl w:val="0"/>
          <w:numId w:val="47"/>
        </w:numPr>
        <w:spacing w:after="120" w:line="240" w:lineRule="auto"/>
        <w:ind w:left="0" w:firstLine="0"/>
        <w:jc w:val="both"/>
      </w:pPr>
      <w:bookmarkStart w:id="29" w:name="_Toc501527006"/>
      <w:r w:rsidRPr="00F75421">
        <w:rPr>
          <w:rFonts w:ascii="Cambria" w:hAnsi="Cambria"/>
          <w:color w:val="4F81BD"/>
        </w:rPr>
        <w:t>Onroerende voorheffing</w:t>
      </w:r>
      <w:bookmarkEnd w:id="29"/>
    </w:p>
    <w:p w14:paraId="03AABA02" w14:textId="2B242EC7" w:rsidR="009A77F0" w:rsidRPr="00F75421" w:rsidRDefault="004C36BC" w:rsidP="001A54EC">
      <w:pPr>
        <w:spacing w:after="120" w:line="240" w:lineRule="auto"/>
        <w:jc w:val="both"/>
        <w:rPr>
          <w:rFonts w:ascii="Arial" w:hAnsi="Arial" w:cs="Arial"/>
          <w:bCs/>
          <w:sz w:val="20"/>
          <w:szCs w:val="20"/>
        </w:rPr>
      </w:pPr>
      <w:r w:rsidRPr="00F75421">
        <w:rPr>
          <w:rFonts w:ascii="Arial" w:hAnsi="Arial" w:cs="Arial"/>
          <w:sz w:val="20"/>
          <w:szCs w:val="20"/>
        </w:rPr>
        <w:t>D</w:t>
      </w:r>
      <w:r w:rsidRPr="00F75421">
        <w:rPr>
          <w:rFonts w:ascii="Arial" w:hAnsi="Arial" w:cs="Arial"/>
          <w:bCs/>
          <w:sz w:val="20"/>
          <w:szCs w:val="20"/>
        </w:rPr>
        <w:t xml:space="preserve">e onroerende voorheffing mag niet aan de </w:t>
      </w:r>
      <w:r w:rsidRPr="00F75421">
        <w:rPr>
          <w:rFonts w:ascii="Arial" w:hAnsi="Arial" w:cs="Arial"/>
          <w:sz w:val="20"/>
          <w:szCs w:val="20"/>
        </w:rPr>
        <w:t>medehuurders</w:t>
      </w:r>
      <w:r w:rsidRPr="00F75421">
        <w:rPr>
          <w:rFonts w:ascii="Arial" w:hAnsi="Arial" w:cs="Arial"/>
          <w:bCs/>
          <w:sz w:val="20"/>
          <w:szCs w:val="20"/>
        </w:rPr>
        <w:t xml:space="preserve"> worden aangerekend.  </w:t>
      </w:r>
    </w:p>
    <w:p w14:paraId="47AE8504" w14:textId="2916AB1E" w:rsidR="00186EAC" w:rsidRPr="001E33B6" w:rsidRDefault="00186EAC" w:rsidP="001A54EC">
      <w:pPr>
        <w:pStyle w:val="Titre2"/>
        <w:numPr>
          <w:ilvl w:val="0"/>
          <w:numId w:val="47"/>
        </w:numPr>
        <w:spacing w:after="120" w:line="240" w:lineRule="auto"/>
        <w:ind w:left="0" w:firstLine="0"/>
        <w:jc w:val="both"/>
      </w:pPr>
      <w:bookmarkStart w:id="30" w:name="_Toc501527007"/>
      <w:r w:rsidRPr="00F75421">
        <w:rPr>
          <w:rFonts w:ascii="Cambria" w:hAnsi="Cambria"/>
          <w:color w:val="4F81BD"/>
        </w:rPr>
        <w:t>Overige</w:t>
      </w:r>
      <w:bookmarkEnd w:id="30"/>
    </w:p>
    <w:p w14:paraId="42FBD5FC" w14:textId="77777777" w:rsidR="00EA438F" w:rsidRPr="00F75421" w:rsidRDefault="00EA438F" w:rsidP="001A54EC">
      <w:pPr>
        <w:spacing w:after="120" w:line="240" w:lineRule="auto"/>
        <w:jc w:val="both"/>
        <w:rPr>
          <w:rFonts w:ascii="Arial" w:eastAsia="Times New Roman" w:hAnsi="Arial" w:cs="Arial"/>
          <w:sz w:val="20"/>
          <w:szCs w:val="20"/>
          <w:highlight w:val="lightGray"/>
          <w:lang w:eastAsia="fr-BE"/>
        </w:rPr>
      </w:pPr>
      <w:r w:rsidRPr="00F75421">
        <w:rPr>
          <w:rFonts w:ascii="Arial" w:hAnsi="Arial" w:cs="Arial"/>
          <w:sz w:val="20"/>
          <w:szCs w:val="20"/>
          <w:highlight w:val="lightGray"/>
        </w:rPr>
        <w:t>De belastingen en taksen van welke aard dan ook die op het gehuurde goed van toepassing zijn of zullen zijn door de Staat, het Gewest, de Provincie, de Gemeente of een andere openbare overheid, zijn ten laste:</w:t>
      </w:r>
    </w:p>
    <w:p w14:paraId="6D43DF18" w14:textId="36D33A91"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5FD2885D" w14:textId="5CBD42D7"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2AC64050" w14:textId="26235D57" w:rsidR="00EA438F" w:rsidRPr="00F75421" w:rsidRDefault="006D6930" w:rsidP="001A54EC">
      <w:pPr>
        <w:spacing w:after="120" w:line="240" w:lineRule="auto"/>
        <w:jc w:val="both"/>
        <w:rPr>
          <w:rFonts w:ascii="Arial" w:eastAsia="Times New Roman" w:hAnsi="Arial" w:cs="Arial"/>
          <w:sz w:val="20"/>
          <w:szCs w:val="20"/>
          <w:highlight w:val="lightGray"/>
          <w:lang w:eastAsia="fr-BE"/>
        </w:rPr>
      </w:pPr>
      <w:r>
        <w:rPr>
          <w:rFonts w:ascii="Arial" w:hAnsi="Arial" w:cs="Arial"/>
          <w:sz w:val="20"/>
          <w:szCs w:val="20"/>
          <w:highlight w:val="lightGray"/>
        </w:rPr>
        <w:lastRenderedPageBreak/>
        <w:t xml:space="preserve">Behoudens </w:t>
      </w:r>
      <w:r w:rsidR="00EA438F" w:rsidRPr="00F75421">
        <w:rPr>
          <w:rFonts w:ascii="Arial" w:hAnsi="Arial" w:cs="Arial"/>
          <w:sz w:val="20"/>
          <w:szCs w:val="20"/>
          <w:highlight w:val="lightGray"/>
        </w:rPr>
        <w:t xml:space="preserve"> de onroerende voorheffing, zijn de belastingen en taksen van welke aard dan ook die op het gehuurde goed van toepassing zijn of zullen zijn door de Staat, het Gewest, de Provincie, de Gemeente of een andere openbare overheid, ten laste:</w:t>
      </w:r>
    </w:p>
    <w:p w14:paraId="525DB611" w14:textId="737D33AE"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701E9B77" w14:textId="69B0B8BE"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10A5C824" w14:textId="77777777" w:rsidR="00EA438F" w:rsidRPr="00F75421" w:rsidRDefault="00EA438F" w:rsidP="001A54EC">
      <w:pPr>
        <w:spacing w:after="120" w:line="240" w:lineRule="auto"/>
        <w:ind w:left="708" w:firstLine="708"/>
        <w:jc w:val="both"/>
        <w:rPr>
          <w:rFonts w:ascii="Arial" w:hAnsi="Arial" w:cs="Arial"/>
          <w:bCs/>
          <w:sz w:val="20"/>
          <w:szCs w:val="20"/>
        </w:rPr>
      </w:pPr>
    </w:p>
    <w:p w14:paraId="3A617F9D" w14:textId="77777777" w:rsidR="008E40C4" w:rsidRPr="001E33B6" w:rsidRDefault="006A6D96" w:rsidP="001A54EC">
      <w:pPr>
        <w:pStyle w:val="Titre1"/>
        <w:numPr>
          <w:ilvl w:val="0"/>
          <w:numId w:val="32"/>
        </w:numPr>
        <w:spacing w:after="120" w:line="240" w:lineRule="auto"/>
        <w:jc w:val="both"/>
      </w:pPr>
      <w:bookmarkStart w:id="31" w:name="_Toc501527008"/>
      <w:r w:rsidRPr="00F75421">
        <w:rPr>
          <w:rFonts w:ascii="Cambria" w:hAnsi="Cambria"/>
          <w:color w:val="365F91"/>
        </w:rPr>
        <w:t>Waarborg</w:t>
      </w:r>
      <w:bookmarkEnd w:id="31"/>
      <w:r w:rsidRPr="00F75421">
        <w:rPr>
          <w:rFonts w:ascii="Cambria" w:hAnsi="Cambria"/>
          <w:color w:val="365F91"/>
        </w:rPr>
        <w:t xml:space="preserve">  </w:t>
      </w:r>
    </w:p>
    <w:p w14:paraId="3490F48C" w14:textId="3A8E3660" w:rsidR="00EA438F" w:rsidRPr="00F75421" w:rsidRDefault="00EA438F" w:rsidP="001A54EC">
      <w:pPr>
        <w:tabs>
          <w:tab w:val="left" w:pos="1335"/>
        </w:tabs>
        <w:spacing w:after="120" w:line="240" w:lineRule="auto"/>
        <w:jc w:val="both"/>
        <w:rPr>
          <w:rFonts w:ascii="Arial" w:hAnsi="Arial" w:cs="Arial"/>
          <w:sz w:val="20"/>
          <w:szCs w:val="20"/>
        </w:rPr>
      </w:pPr>
      <w:r w:rsidRPr="00904DB2">
        <w:rPr>
          <w:rFonts w:ascii="Arial" w:hAnsi="Arial" w:cs="Arial"/>
          <w:sz w:val="20"/>
          <w:szCs w:val="20"/>
          <w:highlight w:val="lightGray"/>
        </w:rPr>
        <w:t>Om ervoor te zorgen dat ze hun verplichtingen vervullen, stellen de medehuurders voor de inwerkingtreding van de huurovereenkomst en voor de afgifte van de sleutels een huurwaarborg samen.</w:t>
      </w:r>
      <w:r w:rsidRPr="00F75421">
        <w:rPr>
          <w:rFonts w:ascii="Arial" w:hAnsi="Arial" w:cs="Arial"/>
          <w:sz w:val="20"/>
          <w:szCs w:val="20"/>
        </w:rPr>
        <w:t xml:space="preserve"> </w:t>
      </w:r>
    </w:p>
    <w:p w14:paraId="38027EB2" w14:textId="77777777" w:rsidR="00EA438F" w:rsidRPr="00F75421" w:rsidRDefault="00EA438F" w:rsidP="001A54EC">
      <w:pPr>
        <w:pStyle w:val="Paragraphedeliste"/>
        <w:spacing w:after="120" w:line="240" w:lineRule="auto"/>
        <w:ind w:left="0"/>
        <w:jc w:val="both"/>
        <w:rPr>
          <w:rFonts w:ascii="Arial" w:hAnsi="Arial" w:cs="Arial"/>
          <w:sz w:val="20"/>
          <w:szCs w:val="20"/>
        </w:rPr>
      </w:pPr>
      <w:r w:rsidRPr="00F75421">
        <w:rPr>
          <w:rFonts w:ascii="Arial" w:hAnsi="Arial" w:cs="Arial"/>
          <w:sz w:val="20"/>
          <w:szCs w:val="20"/>
        </w:rPr>
        <w:t>De medehuurders kiezen ervoor:</w:t>
      </w:r>
    </w:p>
    <w:p w14:paraId="52C3325A" w14:textId="5CA69063" w:rsidR="00EA438F" w:rsidRPr="00AB593C"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 xml:space="preserve">een waarborg van ………………..euro (maximaal 2 maanden huur), te storten op een individuele rekening die in hun naam werd geopend bij de bank ........................................................................... </w:t>
      </w:r>
    </w:p>
    <w:p w14:paraId="256F8FAC" w14:textId="77777777" w:rsidR="00EA438F" w:rsidRPr="00AB593C" w:rsidRDefault="00EA438F"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of</w:t>
      </w:r>
    </w:p>
    <w:p w14:paraId="43E77F51" w14:textId="3A5090B8" w:rsidR="00EA438F" w:rsidRPr="00F75421"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een</w:t>
      </w:r>
      <w:r w:rsidR="00EA438F" w:rsidRPr="00F75421">
        <w:rPr>
          <w:rFonts w:ascii="Arial" w:hAnsi="Arial" w:cs="Arial"/>
          <w:sz w:val="20"/>
          <w:szCs w:val="20"/>
        </w:rPr>
        <w:t xml:space="preserve"> bankwaarborg samen te stellen van ………………..euro (maximaal 3 maanden huur), uitgegeven door de bank ....................................................................................... </w:t>
      </w:r>
    </w:p>
    <w:p w14:paraId="230C2B5B" w14:textId="34B50391" w:rsidR="00EA438F" w:rsidRPr="00904DB2" w:rsidRDefault="00EA438F" w:rsidP="00904DB2">
      <w:pPr>
        <w:pStyle w:val="Paragraphedeliste"/>
        <w:spacing w:after="120" w:line="240" w:lineRule="auto"/>
        <w:jc w:val="both"/>
        <w:rPr>
          <w:rFonts w:ascii="Arial" w:eastAsia="Times New Roman" w:hAnsi="Arial" w:cs="Arial"/>
          <w:sz w:val="20"/>
          <w:szCs w:val="20"/>
          <w:highlight w:val="lightGray"/>
          <w:lang w:eastAsia="fr-BE"/>
        </w:rPr>
      </w:pPr>
      <w:r w:rsidRPr="00904DB2">
        <w:rPr>
          <w:rFonts w:ascii="Arial" w:hAnsi="Arial" w:cs="Arial"/>
          <w:sz w:val="20"/>
          <w:szCs w:val="20"/>
          <w:highlight w:val="lightGray"/>
        </w:rPr>
        <w:t>En</w:t>
      </w:r>
      <w:r w:rsidR="006D6930" w:rsidRPr="00904DB2">
        <w:rPr>
          <w:rFonts w:ascii="Arial" w:hAnsi="Arial" w:cs="Arial"/>
          <w:sz w:val="20"/>
          <w:szCs w:val="20"/>
          <w:highlight w:val="lightGray"/>
        </w:rPr>
        <w:t xml:space="preserve"> / Of (</w:t>
      </w:r>
      <w:r w:rsidR="006D6930" w:rsidRPr="00AB593C">
        <w:rPr>
          <w:rFonts w:ascii="Arial" w:hAnsi="Arial" w:cs="Arial"/>
          <w:i/>
          <w:sz w:val="20"/>
          <w:szCs w:val="20"/>
          <w:highlight w:val="lightGray"/>
        </w:rPr>
        <w:t>omcirkel uw keuze</w:t>
      </w:r>
      <w:r w:rsidR="006D6930" w:rsidRPr="00904DB2">
        <w:rPr>
          <w:rFonts w:ascii="Arial" w:hAnsi="Arial" w:cs="Arial"/>
          <w:sz w:val="20"/>
          <w:szCs w:val="20"/>
          <w:highlight w:val="lightGray"/>
        </w:rPr>
        <w:t>)</w:t>
      </w:r>
    </w:p>
    <w:p w14:paraId="24E80F3D" w14:textId="73A6C006" w:rsidR="00EA438F" w:rsidRPr="00F75421" w:rsidRDefault="00EA438F" w:rsidP="00904DB2">
      <w:pPr>
        <w:pStyle w:val="Paragraphedeliste"/>
        <w:spacing w:after="120" w:line="240" w:lineRule="auto"/>
        <w:jc w:val="both"/>
        <w:rPr>
          <w:rFonts w:ascii="Arial" w:eastAsia="Times New Roman" w:hAnsi="Arial" w:cs="Arial"/>
          <w:sz w:val="20"/>
          <w:szCs w:val="20"/>
          <w:highlight w:val="lightGray"/>
          <w:u w:val="single"/>
          <w:lang w:eastAsia="fr-BE"/>
        </w:rPr>
      </w:pPr>
    </w:p>
    <w:p w14:paraId="2EC95AF0" w14:textId="2CF9510A" w:rsidR="00EA438F" w:rsidRPr="00F75421" w:rsidRDefault="00904DB2" w:rsidP="001A54EC">
      <w:pPr>
        <w:pStyle w:val="Paragraphedeliste"/>
        <w:tabs>
          <w:tab w:val="left" w:pos="1335"/>
        </w:tabs>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w:t>
      </w:r>
      <w:r w:rsidR="00EA438F" w:rsidRPr="00F75421">
        <w:rPr>
          <w:rFonts w:ascii="Arial" w:hAnsi="Arial" w:cs="Arial" w:hint="eastAsia"/>
          <w:sz w:val="20"/>
          <w:szCs w:val="20"/>
          <w:highlight w:val="lightGray"/>
        </w:rPr>
        <w:t xml:space="preserve"> </w:t>
      </w:r>
      <w:r w:rsidR="00EA438F" w:rsidRPr="00F75421">
        <w:rPr>
          <w:rFonts w:ascii="Arial" w:hAnsi="Arial" w:cs="Arial"/>
          <w:sz w:val="20"/>
          <w:szCs w:val="20"/>
          <w:highlight w:val="lightGray"/>
        </w:rPr>
        <w:tab/>
        <w:t>een persoonlijk onderpand van ………………………………………………</w:t>
      </w:r>
    </w:p>
    <w:p w14:paraId="7DB284D2" w14:textId="0995B287" w:rsidR="00EA438F" w:rsidRPr="00F75421" w:rsidRDefault="00EA438F" w:rsidP="001A54EC">
      <w:pPr>
        <w:pStyle w:val="Paragraphedeliste"/>
        <w:tabs>
          <w:tab w:val="left" w:pos="1335"/>
        </w:tabs>
        <w:spacing w:after="120" w:line="240" w:lineRule="auto"/>
        <w:jc w:val="both"/>
        <w:rPr>
          <w:rFonts w:ascii="Arial" w:hAnsi="Arial" w:cs="Arial"/>
          <w:sz w:val="20"/>
          <w:szCs w:val="20"/>
        </w:rPr>
      </w:pPr>
      <w:r w:rsidRPr="00F75421">
        <w:rPr>
          <w:rFonts w:ascii="Arial" w:hAnsi="Arial" w:cs="Arial"/>
          <w:sz w:val="20"/>
          <w:szCs w:val="20"/>
        </w:rPr>
        <w:t xml:space="preserve"> </w:t>
      </w:r>
    </w:p>
    <w:p w14:paraId="0D8C85E6" w14:textId="7CC8D205" w:rsidR="00EA438F" w:rsidRPr="00904DB2" w:rsidRDefault="00EA438F"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In de loop van de huurovereenkomst is het voor de partijen verboden de waarborg te gebruiken voor de betaling van huurgelden of lasten.</w:t>
      </w:r>
    </w:p>
    <w:p w14:paraId="62F98758" w14:textId="77777777" w:rsidR="00EA438F" w:rsidRPr="00F75421" w:rsidRDefault="00EA438F" w:rsidP="001A54EC">
      <w:pPr>
        <w:spacing w:after="120" w:line="240" w:lineRule="auto"/>
        <w:jc w:val="both"/>
        <w:rPr>
          <w:rFonts w:ascii="Arial" w:eastAsia="Times New Roman" w:hAnsi="Arial" w:cs="Arial"/>
          <w:sz w:val="20"/>
          <w:szCs w:val="20"/>
          <w:lang w:eastAsia="fr-BE"/>
        </w:rPr>
      </w:pPr>
      <w:r w:rsidRPr="00904DB2">
        <w:rPr>
          <w:rFonts w:ascii="Arial" w:hAnsi="Arial" w:cs="Arial"/>
          <w:sz w:val="20"/>
          <w:szCs w:val="20"/>
          <w:highlight w:val="lightGray"/>
        </w:rPr>
        <w:t>De waarborg zal ten gevolge van ofwel het akkoord van de partijen, ofwel door een uitvoerbare rechterlijke beslissing, zelfs al is ze in eerste aanleg uitgesproken, vrijgemaakt worden.</w:t>
      </w:r>
    </w:p>
    <w:p w14:paraId="1487B0A9" w14:textId="77777777" w:rsidR="00EA438F" w:rsidRPr="00F75421" w:rsidRDefault="00EA438F" w:rsidP="001A54EC">
      <w:pPr>
        <w:spacing w:after="120" w:line="240" w:lineRule="auto"/>
        <w:jc w:val="both"/>
        <w:rPr>
          <w:rFonts w:ascii="Arial" w:eastAsia="Times New Roman" w:hAnsi="Arial" w:cs="Arial"/>
          <w:sz w:val="20"/>
          <w:szCs w:val="20"/>
        </w:rPr>
      </w:pPr>
    </w:p>
    <w:p w14:paraId="2E669AB6" w14:textId="77777777" w:rsidR="008E40C4" w:rsidRPr="001E33B6" w:rsidRDefault="008E40C4" w:rsidP="001A54EC">
      <w:pPr>
        <w:pStyle w:val="Titre1"/>
        <w:numPr>
          <w:ilvl w:val="0"/>
          <w:numId w:val="32"/>
        </w:numPr>
        <w:spacing w:after="120" w:line="240" w:lineRule="auto"/>
        <w:jc w:val="both"/>
      </w:pPr>
      <w:bookmarkStart w:id="32" w:name="_Toc501527009"/>
      <w:r w:rsidRPr="00F75421">
        <w:rPr>
          <w:rFonts w:ascii="Cambria" w:hAnsi="Cambria"/>
          <w:color w:val="365F91"/>
        </w:rPr>
        <w:t>Plaatsbeschrijving</w:t>
      </w:r>
      <w:bookmarkEnd w:id="32"/>
    </w:p>
    <w:p w14:paraId="314A0478" w14:textId="593F7BE8" w:rsidR="008E40C4" w:rsidRPr="00AA59E5" w:rsidRDefault="00EA6129" w:rsidP="001A54EC">
      <w:pPr>
        <w:pStyle w:val="Titre2"/>
        <w:numPr>
          <w:ilvl w:val="0"/>
          <w:numId w:val="48"/>
        </w:numPr>
        <w:spacing w:after="120" w:line="240" w:lineRule="auto"/>
        <w:ind w:left="0" w:firstLine="0"/>
        <w:jc w:val="both"/>
      </w:pPr>
      <w:bookmarkStart w:id="33" w:name="_Toc501527010"/>
      <w:r>
        <w:rPr>
          <w:rFonts w:ascii="Cambria" w:hAnsi="Cambria"/>
          <w:color w:val="4F81BD"/>
        </w:rPr>
        <w:t>P</w:t>
      </w:r>
      <w:r w:rsidR="008E40C4" w:rsidRPr="00F75421">
        <w:rPr>
          <w:rFonts w:ascii="Cambria" w:hAnsi="Cambria"/>
          <w:color w:val="4F81BD"/>
        </w:rPr>
        <w:t>laatsbeschrijving</w:t>
      </w:r>
      <w:bookmarkEnd w:id="33"/>
      <w:r>
        <w:rPr>
          <w:rFonts w:ascii="Cambria" w:hAnsi="Cambria"/>
          <w:color w:val="4F81BD"/>
        </w:rPr>
        <w:t xml:space="preserve"> bij intrede</w:t>
      </w:r>
    </w:p>
    <w:p w14:paraId="7AE91528" w14:textId="5B5FA29E"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De partijen stellen, voordat de medehuurders het goed in gebruik nemen, op tegenspraak, minnelijk of via een expert, een gedetailleerde plaatsbeschrijving op. Deze plaatsbeschrijving wordt opgemaakt ofwel in de periode waarin de woning niet in gebruik is, ofwel in de loop van de eerste maand van gebruik. In het geval de plaatsbeschrijving opgemaakt wordt wanneer het goed niet bewoond is, beschikken de medehuurders over een maand om hun aanvullende opmerkingen kenbaar te maken. Ze wordt bij deze huurovereenkomst gevoegd (bijlage 4) en moet geregistreerd worden. Wanneer er een beroep op een expert gedaan wordt, dan worden de kosten hiervan tussen de partijen gedeeld.</w:t>
      </w:r>
    </w:p>
    <w:p w14:paraId="5ADD8C1A" w14:textId="31BCD7DF"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dit laatste geval duiden ze in gemeenschappelijk akkoord expert </w:t>
      </w:r>
      <w:r w:rsidR="00EA6129">
        <w:rPr>
          <w:rFonts w:ascii="Arial" w:hAnsi="Arial" w:cs="Arial"/>
          <w:sz w:val="20"/>
          <w:szCs w:val="20"/>
          <w:highlight w:val="lightGray"/>
        </w:rPr>
        <w:t>M</w:t>
      </w:r>
      <w:r w:rsidRPr="00904DB2">
        <w:rPr>
          <w:rFonts w:ascii="Arial" w:hAnsi="Arial" w:cs="Arial"/>
          <w:sz w:val="20"/>
          <w:szCs w:val="20"/>
          <w:highlight w:val="lightGray"/>
        </w:rPr>
        <w:t>……………………………………………in de hoedanigheid van expert(en) voor deze opdracht aan.</w:t>
      </w:r>
      <w:r w:rsidRPr="00F75421">
        <w:rPr>
          <w:rFonts w:ascii="Arial" w:hAnsi="Arial" w:cs="Arial"/>
          <w:sz w:val="20"/>
          <w:szCs w:val="20"/>
        </w:rPr>
        <w:t xml:space="preserve"> Bij ontstentenis van een plaatsbeschrijving bij </w:t>
      </w:r>
      <w:r w:rsidR="00EA6129">
        <w:rPr>
          <w:rFonts w:ascii="Arial" w:hAnsi="Arial" w:cs="Arial"/>
          <w:sz w:val="20"/>
          <w:szCs w:val="20"/>
        </w:rPr>
        <w:t xml:space="preserve"> intrede</w:t>
      </w:r>
      <w:r w:rsidRPr="00F75421">
        <w:rPr>
          <w:rFonts w:ascii="Arial" w:hAnsi="Arial" w:cs="Arial"/>
          <w:sz w:val="20"/>
          <w:szCs w:val="20"/>
        </w:rPr>
        <w:t xml:space="preserve"> zal, na afloop van de huurovereenkomst, ervan uitgegaan worden dat de medehuurders het gehuurde goed in dezelfde staat hebben ontvangen als waarin het zich op het einde van de huurovereenkomst bevindt, tenzij de verhuurder het tegendeel bewijst.</w:t>
      </w:r>
    </w:p>
    <w:p w14:paraId="21ED98F7" w14:textId="34B24840" w:rsidR="008E40C4" w:rsidRPr="00F75421" w:rsidRDefault="00F23726" w:rsidP="001A54EC">
      <w:pPr>
        <w:pStyle w:val="Titre2"/>
        <w:numPr>
          <w:ilvl w:val="0"/>
          <w:numId w:val="48"/>
        </w:numPr>
        <w:spacing w:after="120" w:line="240" w:lineRule="auto"/>
        <w:ind w:left="0" w:firstLine="0"/>
        <w:jc w:val="both"/>
      </w:pPr>
      <w:bookmarkStart w:id="34" w:name="_Toc501527011"/>
      <w:r>
        <w:rPr>
          <w:rFonts w:ascii="Cambria" w:hAnsi="Cambria"/>
          <w:color w:val="4F81BD"/>
        </w:rPr>
        <w:t>P</w:t>
      </w:r>
      <w:r w:rsidR="008E40C4" w:rsidRPr="00F75421">
        <w:rPr>
          <w:rFonts w:ascii="Cambria" w:hAnsi="Cambria"/>
          <w:color w:val="4F81BD"/>
        </w:rPr>
        <w:t>laatsbeschrijving</w:t>
      </w:r>
      <w:bookmarkEnd w:id="34"/>
      <w:r>
        <w:rPr>
          <w:rFonts w:ascii="Cambria" w:hAnsi="Cambria"/>
          <w:color w:val="4F81BD"/>
        </w:rPr>
        <w:t xml:space="preserve"> bij uittrede</w:t>
      </w:r>
    </w:p>
    <w:p w14:paraId="616AC9B5" w14:textId="636B3C82"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Onverminderd artikel 9.1. moeten de medehuurders op de vervaldag van de huurovereenkomst het gehuurde goed teruggeven zoals zij het ontvangen hebben op basis van de plaatsbeschrijving indien die opgemaakt werd, met uitzondering van breuk of schade wegens ouderdom of overmacht.</w:t>
      </w:r>
    </w:p>
    <w:p w14:paraId="58C911A0" w14:textId="0F3D562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Wanneer er een plaatsbeschrijving opgemaakt is, kan elke partij de opmaak van een  plaatsbeschrijving </w:t>
      </w:r>
      <w:r w:rsidR="00F23726">
        <w:rPr>
          <w:rFonts w:ascii="Arial" w:hAnsi="Arial" w:cs="Arial"/>
          <w:sz w:val="20"/>
          <w:szCs w:val="20"/>
        </w:rPr>
        <w:t xml:space="preserve">bij uittrede </w:t>
      </w:r>
      <w:r w:rsidRPr="00F75421">
        <w:rPr>
          <w:rFonts w:ascii="Arial" w:hAnsi="Arial" w:cs="Arial"/>
          <w:sz w:val="20"/>
          <w:szCs w:val="20"/>
        </w:rPr>
        <w:t xml:space="preserve">op tegenspraak eisen, waarvan de partijen de kosten delen. </w:t>
      </w:r>
    </w:p>
    <w:p w14:paraId="34B5FE0B" w14:textId="77777777"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lastRenderedPageBreak/>
        <w:t>Deze plaatsbeschrijving wordt opgemaakt ná het vrijgeven van het goed door de medehuurders en vóór de teruggave van de sleutels aan de verhuurder.</w:t>
      </w:r>
      <w:r w:rsidRPr="00F75421">
        <w:rPr>
          <w:rFonts w:ascii="Arial" w:hAnsi="Arial" w:cs="Arial"/>
          <w:sz w:val="20"/>
          <w:szCs w:val="20"/>
        </w:rPr>
        <w:t xml:space="preserve"> </w:t>
      </w:r>
    </w:p>
    <w:p w14:paraId="44DFBA72" w14:textId="3F1F7DC6"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vaststelling van de  plaatsbeschrijving </w:t>
      </w:r>
      <w:r w:rsidR="00F23726" w:rsidRPr="00904DB2">
        <w:rPr>
          <w:rFonts w:ascii="Arial" w:hAnsi="Arial" w:cs="Arial"/>
          <w:sz w:val="20"/>
          <w:szCs w:val="20"/>
          <w:highlight w:val="lightGray"/>
        </w:rPr>
        <w:t xml:space="preserve">bij uittrede </w:t>
      </w:r>
      <w:r w:rsidRPr="00904DB2">
        <w:rPr>
          <w:rFonts w:ascii="Arial" w:hAnsi="Arial" w:cs="Arial"/>
          <w:sz w:val="20"/>
          <w:szCs w:val="20"/>
          <w:highlight w:val="lightGray"/>
        </w:rPr>
        <w:t>wordt volgens dezelfde toepassingsregels als die van intrede opgesteld.</w:t>
      </w:r>
    </w:p>
    <w:p w14:paraId="56008812" w14:textId="58351194"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eerder aangeduide expert is ook de expert die de  plaatsbeschrijving </w:t>
      </w:r>
      <w:r w:rsidR="00677430" w:rsidRPr="00904DB2">
        <w:rPr>
          <w:rFonts w:ascii="Arial" w:hAnsi="Arial" w:cs="Arial"/>
          <w:sz w:val="20"/>
          <w:szCs w:val="20"/>
          <w:highlight w:val="lightGray"/>
        </w:rPr>
        <w:t xml:space="preserve">bij uittrede </w:t>
      </w:r>
      <w:r w:rsidRPr="00904DB2">
        <w:rPr>
          <w:rFonts w:ascii="Arial" w:hAnsi="Arial" w:cs="Arial"/>
          <w:sz w:val="20"/>
          <w:szCs w:val="20"/>
          <w:highlight w:val="lightGray"/>
        </w:rPr>
        <w:t xml:space="preserve">opstelt en heeft als opdracht de schade waarvoor de </w:t>
      </w:r>
      <w:r w:rsidR="00677430" w:rsidRPr="00904DB2">
        <w:rPr>
          <w:rFonts w:ascii="Arial" w:hAnsi="Arial" w:cs="Arial"/>
          <w:sz w:val="20"/>
          <w:szCs w:val="20"/>
          <w:highlight w:val="lightGray"/>
        </w:rPr>
        <w:t>mede</w:t>
      </w:r>
      <w:r w:rsidRPr="00904DB2">
        <w:rPr>
          <w:rFonts w:ascii="Arial" w:hAnsi="Arial" w:cs="Arial"/>
          <w:sz w:val="20"/>
          <w:szCs w:val="20"/>
          <w:highlight w:val="lightGray"/>
        </w:rPr>
        <w:t>huurder</w:t>
      </w:r>
      <w:r w:rsidR="00677430" w:rsidRPr="00904DB2">
        <w:rPr>
          <w:rFonts w:ascii="Arial" w:hAnsi="Arial" w:cs="Arial"/>
          <w:sz w:val="20"/>
          <w:szCs w:val="20"/>
          <w:highlight w:val="lightGray"/>
        </w:rPr>
        <w:t>s</w:t>
      </w:r>
      <w:r w:rsidRPr="00904DB2">
        <w:rPr>
          <w:rFonts w:ascii="Arial" w:hAnsi="Arial" w:cs="Arial"/>
          <w:sz w:val="20"/>
          <w:szCs w:val="20"/>
          <w:highlight w:val="lightGray"/>
        </w:rPr>
        <w:t xml:space="preserve"> verantwoordelijk </w:t>
      </w:r>
      <w:r w:rsidR="00677430" w:rsidRPr="00904DB2">
        <w:rPr>
          <w:rFonts w:ascii="Arial" w:hAnsi="Arial" w:cs="Arial"/>
          <w:sz w:val="20"/>
          <w:szCs w:val="20"/>
          <w:highlight w:val="lightGray"/>
        </w:rPr>
        <w:t>zijn</w:t>
      </w:r>
      <w:r w:rsidRPr="00904DB2">
        <w:rPr>
          <w:rFonts w:ascii="Arial" w:hAnsi="Arial" w:cs="Arial"/>
          <w:sz w:val="20"/>
          <w:szCs w:val="20"/>
          <w:highlight w:val="lightGray"/>
        </w:rPr>
        <w:t>, vast te stellen en te beoordelen. Indien hij zijn activiteiten stopgezet heeft, zullen de partijen ten laatste één maand voor het einde van de huurovereenkomst een andere expert moeten aanstellen. Bij ontstentenis van akkoord zal de meest gerede partij een verzoek aan de vrederechter richten.</w:t>
      </w:r>
    </w:p>
    <w:p w14:paraId="6D710084" w14:textId="06F03B47" w:rsidR="00371000" w:rsidRPr="00904DB2" w:rsidRDefault="00371000"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De water-, gas- en elektriciteitsmeters zullen open moeten blijven tot het einde van deze  plaatsbeschrijving</w:t>
      </w:r>
      <w:r w:rsidR="00677430" w:rsidRPr="00904DB2">
        <w:rPr>
          <w:rFonts w:ascii="Arial" w:hAnsi="Arial" w:cs="Arial"/>
          <w:sz w:val="20"/>
          <w:szCs w:val="20"/>
          <w:highlight w:val="lightGray"/>
        </w:rPr>
        <w:t xml:space="preserve"> bij uittrede</w:t>
      </w:r>
      <w:r w:rsidRPr="00904DB2">
        <w:rPr>
          <w:rFonts w:ascii="Arial" w:hAnsi="Arial" w:cs="Arial"/>
          <w:sz w:val="20"/>
          <w:szCs w:val="20"/>
          <w:highlight w:val="lightGray"/>
        </w:rPr>
        <w:t>.</w:t>
      </w:r>
    </w:p>
    <w:p w14:paraId="232DA9F6" w14:textId="491EC478"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geval van gemeubelde huur, en behoudens andersluidende overeenkomst, zal er tot een beschrijvende staat van de meubels bij de  plaatsbeschrijving </w:t>
      </w:r>
      <w:r w:rsidR="00677430" w:rsidRPr="00904DB2">
        <w:rPr>
          <w:rFonts w:ascii="Arial" w:hAnsi="Arial" w:cs="Arial"/>
          <w:sz w:val="20"/>
          <w:szCs w:val="20"/>
          <w:highlight w:val="lightGray"/>
        </w:rPr>
        <w:t xml:space="preserve">bij intrede en bij uittrede </w:t>
      </w:r>
      <w:r w:rsidRPr="00904DB2">
        <w:rPr>
          <w:rFonts w:ascii="Arial" w:hAnsi="Arial" w:cs="Arial"/>
          <w:sz w:val="20"/>
          <w:szCs w:val="20"/>
          <w:highlight w:val="lightGray"/>
        </w:rPr>
        <w:t>waarvan hierboven sprake overgegaan worden. Indien er een expert door de partijen aangeduid is, maken deze inventaris evenals de schade die aan de meubels vastgesteld zou kunnen worden en de evaluatie ervan deel uit van zijn opdracht.</w:t>
      </w:r>
    </w:p>
    <w:p w14:paraId="159D8580" w14:textId="77777777" w:rsidR="00371000" w:rsidRPr="00F75421" w:rsidRDefault="00371000" w:rsidP="001A54EC">
      <w:pPr>
        <w:spacing w:after="120" w:line="240" w:lineRule="auto"/>
        <w:jc w:val="both"/>
        <w:rPr>
          <w:rFonts w:ascii="Arial" w:hAnsi="Arial" w:cs="Arial"/>
          <w:sz w:val="20"/>
          <w:szCs w:val="20"/>
        </w:rPr>
      </w:pPr>
    </w:p>
    <w:p w14:paraId="11DB7BE2" w14:textId="77777777" w:rsidR="008E40C4" w:rsidRPr="00F75421" w:rsidRDefault="008E40C4" w:rsidP="001A54EC">
      <w:pPr>
        <w:pStyle w:val="Titre1"/>
        <w:numPr>
          <w:ilvl w:val="0"/>
          <w:numId w:val="32"/>
        </w:numPr>
        <w:spacing w:after="120" w:line="240" w:lineRule="auto"/>
        <w:jc w:val="both"/>
        <w:rPr>
          <w:rFonts w:ascii="Cambria" w:hAnsi="Cambria"/>
          <w:color w:val="365F91"/>
        </w:rPr>
      </w:pPr>
      <w:bookmarkStart w:id="35" w:name="_Toc501527013"/>
      <w:r w:rsidRPr="00F75421">
        <w:rPr>
          <w:rFonts w:ascii="Cambria" w:hAnsi="Cambria"/>
          <w:color w:val="365F91"/>
        </w:rPr>
        <w:t>Herstellingen en onderhoud</w:t>
      </w:r>
      <w:bookmarkEnd w:id="25"/>
      <w:bookmarkEnd w:id="26"/>
      <w:bookmarkEnd w:id="27"/>
      <w:bookmarkEnd w:id="28"/>
      <w:bookmarkEnd w:id="35"/>
    </w:p>
    <w:p w14:paraId="6797CECD" w14:textId="778F60DF" w:rsidR="00371000" w:rsidRPr="00F75421" w:rsidRDefault="00371000" w:rsidP="00904DB2">
      <w:pPr>
        <w:pStyle w:val="Titre2"/>
        <w:spacing w:after="120" w:line="240" w:lineRule="auto"/>
        <w:jc w:val="both"/>
      </w:pPr>
      <w:bookmarkStart w:id="36" w:name="_Toc501527110"/>
      <w:r w:rsidRPr="00F75421">
        <w:rPr>
          <w:rFonts w:ascii="Cambria" w:hAnsi="Cambria"/>
          <w:color w:val="4F81BD"/>
        </w:rPr>
        <w:t>10.1</w:t>
      </w:r>
      <w:r w:rsidR="004142B6">
        <w:rPr>
          <w:rFonts w:ascii="Cambria" w:hAnsi="Cambria"/>
          <w:color w:val="4F81BD"/>
        </w:rPr>
        <w:t>.</w:t>
      </w:r>
      <w:r w:rsidRPr="00F75421">
        <w:rPr>
          <w:rFonts w:ascii="Cambria" w:hAnsi="Cambria"/>
          <w:color w:val="4F81BD"/>
        </w:rPr>
        <w:t xml:space="preserve"> Principes</w:t>
      </w:r>
      <w:bookmarkEnd w:id="36"/>
    </w:p>
    <w:p w14:paraId="45E579B2" w14:textId="26C3E921" w:rsidR="00371000" w:rsidRPr="00F75421" w:rsidRDefault="00371000"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De </w:t>
      </w:r>
      <w:r w:rsidR="00F60227">
        <w:rPr>
          <w:rFonts w:ascii="Arial" w:hAnsi="Arial" w:cs="Arial"/>
          <w:bCs/>
          <w:sz w:val="20"/>
          <w:szCs w:val="20"/>
        </w:rPr>
        <w:t>mede</w:t>
      </w:r>
      <w:r w:rsidRPr="00F75421">
        <w:rPr>
          <w:rFonts w:ascii="Arial" w:hAnsi="Arial" w:cs="Arial"/>
          <w:bCs/>
          <w:sz w:val="20"/>
          <w:szCs w:val="20"/>
        </w:rPr>
        <w:t>huurder</w:t>
      </w:r>
      <w:r w:rsidR="00F60227">
        <w:rPr>
          <w:rFonts w:ascii="Arial" w:hAnsi="Arial" w:cs="Arial"/>
          <w:bCs/>
          <w:sz w:val="20"/>
          <w:szCs w:val="20"/>
        </w:rPr>
        <w:t>s</w:t>
      </w:r>
      <w:r w:rsidRPr="00F75421">
        <w:rPr>
          <w:rFonts w:ascii="Arial" w:hAnsi="Arial" w:cs="Arial"/>
          <w:sz w:val="20"/>
          <w:szCs w:val="20"/>
        </w:rPr>
        <w:t xml:space="preserve"> </w:t>
      </w:r>
      <w:r w:rsidR="00F60227">
        <w:rPr>
          <w:rFonts w:ascii="Arial" w:hAnsi="Arial" w:cs="Arial"/>
          <w:sz w:val="20"/>
          <w:szCs w:val="20"/>
        </w:rPr>
        <w:t>zijn</w:t>
      </w:r>
      <w:r w:rsidRPr="00F75421">
        <w:rPr>
          <w:rFonts w:ascii="Arial" w:hAnsi="Arial" w:cs="Arial"/>
          <w:sz w:val="20"/>
          <w:szCs w:val="20"/>
        </w:rPr>
        <w:t xml:space="preserve"> verplicht kleine onderhoudswerken en huurherstellingen uit te voeren als ze niet het gevolg zijn van ouderdom of overmacht. </w:t>
      </w:r>
    </w:p>
    <w:p w14:paraId="0F7A78BC" w14:textId="57594E6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De verhuurder moet tijdens de duur van de huurovereenkomst alle herstellingen uitvoeren die noodzakelijk blijken, met uitzondering van het klein onderhoud en de huurherstellingen en die die voortvloeien uit een ongepast gebruik van het gehuurde goed, dat aan de </w:t>
      </w:r>
      <w:r w:rsidR="00F60227">
        <w:rPr>
          <w:rFonts w:ascii="Arial" w:hAnsi="Arial" w:cs="Arial"/>
          <w:sz w:val="20"/>
          <w:szCs w:val="20"/>
        </w:rPr>
        <w:t>mede</w:t>
      </w:r>
      <w:r w:rsidRPr="00F75421">
        <w:rPr>
          <w:rFonts w:ascii="Arial" w:hAnsi="Arial" w:cs="Arial"/>
          <w:sz w:val="20"/>
          <w:szCs w:val="20"/>
        </w:rPr>
        <w:t>huurder</w:t>
      </w:r>
      <w:r w:rsidR="00F60227">
        <w:rPr>
          <w:rFonts w:ascii="Arial" w:hAnsi="Arial" w:cs="Arial"/>
          <w:sz w:val="20"/>
          <w:szCs w:val="20"/>
        </w:rPr>
        <w:t>s</w:t>
      </w:r>
      <w:r w:rsidRPr="00F75421">
        <w:rPr>
          <w:rFonts w:ascii="Arial" w:hAnsi="Arial" w:cs="Arial"/>
          <w:sz w:val="20"/>
          <w:szCs w:val="20"/>
        </w:rPr>
        <w:t xml:space="preserve"> kan worden toegeschreven.</w:t>
      </w:r>
    </w:p>
    <w:p w14:paraId="68767A51" w14:textId="082E696E" w:rsidR="00371000" w:rsidRPr="00F75421" w:rsidRDefault="00371000" w:rsidP="001A54EC">
      <w:pPr>
        <w:pStyle w:val="Titre2"/>
        <w:spacing w:after="120" w:line="240" w:lineRule="auto"/>
        <w:jc w:val="both"/>
      </w:pPr>
      <w:bookmarkStart w:id="37" w:name="_Toc501527111"/>
      <w:r w:rsidRPr="00F75421">
        <w:rPr>
          <w:rFonts w:ascii="Cambria" w:hAnsi="Cambria"/>
          <w:color w:val="4F81BD"/>
        </w:rPr>
        <w:t>10.2</w:t>
      </w:r>
      <w:r w:rsidR="004142B6">
        <w:rPr>
          <w:rFonts w:ascii="Cambria" w:hAnsi="Cambria"/>
          <w:color w:val="4F81BD"/>
        </w:rPr>
        <w:t>.</w:t>
      </w:r>
      <w:r w:rsidRPr="00F75421">
        <w:rPr>
          <w:rFonts w:ascii="Cambria" w:hAnsi="Cambria"/>
          <w:color w:val="4F81BD"/>
        </w:rPr>
        <w:t xml:space="preserve"> Lijst met herstellingen en onderhoudswerken die verplicht ten laste zijn van de </w:t>
      </w:r>
      <w:r w:rsidR="00F60227">
        <w:rPr>
          <w:rFonts w:ascii="Cambria" w:hAnsi="Cambria"/>
          <w:color w:val="4F81BD"/>
        </w:rPr>
        <w:t>mede</w:t>
      </w:r>
      <w:r w:rsidRPr="00F75421">
        <w:rPr>
          <w:rFonts w:ascii="Cambria" w:hAnsi="Cambria"/>
          <w:color w:val="4F81BD"/>
        </w:rPr>
        <w:t>huurder</w:t>
      </w:r>
      <w:r w:rsidR="00F60227">
        <w:rPr>
          <w:rFonts w:ascii="Cambria" w:hAnsi="Cambria"/>
          <w:color w:val="4F81BD"/>
        </w:rPr>
        <w:t>s</w:t>
      </w:r>
      <w:r w:rsidRPr="00F75421">
        <w:rPr>
          <w:rFonts w:ascii="Cambria" w:hAnsi="Cambria"/>
          <w:color w:val="4F81BD"/>
        </w:rPr>
        <w:t xml:space="preserve"> of de verhuurder</w:t>
      </w:r>
      <w:bookmarkEnd w:id="37"/>
      <w:r w:rsidRPr="00F75421">
        <w:rPr>
          <w:rFonts w:ascii="Cambria" w:hAnsi="Cambria"/>
          <w:color w:val="4F81BD"/>
        </w:rPr>
        <w:t xml:space="preserve"> </w:t>
      </w:r>
    </w:p>
    <w:p w14:paraId="243F7435" w14:textId="11879A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w:t>
      </w:r>
      <w:r w:rsidR="00F60227">
        <w:rPr>
          <w:rFonts w:ascii="Arial" w:hAnsi="Arial" w:cs="Arial"/>
          <w:iCs/>
          <w:sz w:val="20"/>
          <w:szCs w:val="20"/>
        </w:rPr>
        <w:t xml:space="preserve">voornaamste </w:t>
      </w:r>
      <w:r w:rsidRPr="00F75421">
        <w:rPr>
          <w:rFonts w:ascii="Arial" w:hAnsi="Arial" w:cs="Arial"/>
          <w:iCs/>
          <w:sz w:val="20"/>
          <w:szCs w:val="20"/>
        </w:rPr>
        <w:t xml:space="preserve">onderhoudsherstellingen en -werken die respectievelijk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en de verhuurder zijn, </w:t>
      </w:r>
      <w:r w:rsidR="00F60227">
        <w:rPr>
          <w:rFonts w:ascii="Arial" w:hAnsi="Arial" w:cs="Arial"/>
          <w:iCs/>
          <w:sz w:val="20"/>
          <w:szCs w:val="20"/>
        </w:rPr>
        <w:t xml:space="preserve"> worden</w:t>
      </w:r>
      <w:r w:rsidRPr="00F75421">
        <w:rPr>
          <w:rFonts w:ascii="Arial" w:hAnsi="Arial" w:cs="Arial"/>
          <w:iCs/>
          <w:sz w:val="20"/>
          <w:szCs w:val="20"/>
        </w:rPr>
        <w:t xml:space="preserve"> opgesomd in de bijlagen van het regeringsbesluit van 23 november 2017, </w:t>
      </w:r>
      <w:r w:rsidR="00F60227">
        <w:rPr>
          <w:rFonts w:ascii="Arial" w:hAnsi="Arial" w:cs="Arial"/>
          <w:iCs/>
          <w:sz w:val="20"/>
          <w:szCs w:val="20"/>
        </w:rPr>
        <w:t xml:space="preserve"> die de </w:t>
      </w:r>
      <w:r w:rsidRPr="00F75421">
        <w:rPr>
          <w:rFonts w:ascii="Arial" w:hAnsi="Arial" w:cs="Arial"/>
          <w:iCs/>
          <w:sz w:val="20"/>
          <w:szCs w:val="20"/>
        </w:rPr>
        <w:t xml:space="preserve">niet-volledige lijst </w:t>
      </w:r>
      <w:r w:rsidR="00F60227">
        <w:rPr>
          <w:rFonts w:ascii="Arial" w:hAnsi="Arial" w:cs="Arial"/>
          <w:iCs/>
          <w:sz w:val="20"/>
          <w:szCs w:val="20"/>
        </w:rPr>
        <w:t xml:space="preserve">bepalen </w:t>
      </w:r>
      <w:r w:rsidRPr="00F75421">
        <w:rPr>
          <w:rFonts w:ascii="Arial" w:hAnsi="Arial" w:cs="Arial"/>
          <w:iCs/>
          <w:sz w:val="20"/>
          <w:szCs w:val="20"/>
        </w:rPr>
        <w:t>van herstellingen en onderhoudswerken die verplicht ten laste van de huurder of de verhuurder zijn.</w:t>
      </w:r>
    </w:p>
    <w:p w14:paraId="3159D59E" w14:textId="0C1F40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partijen verwijzen naar deze bijlagen om hun respectievelijke verplichtingen te bepalen. Bij ontstentenis van een vermelding in deze bijlagen, zullen de onderhoudswerken en huurherstellingen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bepaald worden overeenkomstig het gebruik van de lokalen.</w:t>
      </w:r>
    </w:p>
    <w:p w14:paraId="5E64E95C" w14:textId="528448E4" w:rsidR="00371000" w:rsidRPr="00F75421" w:rsidRDefault="00371000" w:rsidP="001A54EC">
      <w:pPr>
        <w:pStyle w:val="Titre2"/>
        <w:spacing w:after="120" w:line="240" w:lineRule="auto"/>
        <w:jc w:val="both"/>
      </w:pPr>
      <w:bookmarkStart w:id="38" w:name="_Toc501527112"/>
      <w:r w:rsidRPr="00F75421">
        <w:rPr>
          <w:rFonts w:ascii="Cambria" w:hAnsi="Cambria"/>
          <w:color w:val="4F81BD"/>
        </w:rPr>
        <w:t>10.3</w:t>
      </w:r>
      <w:r w:rsidR="004142B6">
        <w:rPr>
          <w:rFonts w:ascii="Cambria" w:hAnsi="Cambria"/>
          <w:color w:val="4F81BD"/>
        </w:rPr>
        <w:t>.</w:t>
      </w:r>
      <w:r w:rsidRPr="00F75421">
        <w:rPr>
          <w:rFonts w:ascii="Cambria" w:hAnsi="Cambria"/>
          <w:color w:val="4F81BD"/>
        </w:rPr>
        <w:t xml:space="preserve"> Herstellingen en onderhoudswerken voor gemeenschappelijk gebruik door verschillende wooneenheden</w:t>
      </w:r>
      <w:bookmarkEnd w:id="38"/>
    </w:p>
    <w:p w14:paraId="60595BE4" w14:textId="1A3B9E77" w:rsidR="00371000" w:rsidRPr="00F75421" w:rsidRDefault="00371000" w:rsidP="001A54EC">
      <w:pPr>
        <w:spacing w:after="120" w:line="240" w:lineRule="auto"/>
        <w:jc w:val="both"/>
        <w:rPr>
          <w:rFonts w:ascii="Arial" w:hAnsi="Arial" w:cs="Arial"/>
          <w:iCs/>
          <w:color w:val="4F81BD" w:themeColor="accent1"/>
          <w:sz w:val="20"/>
          <w:szCs w:val="20"/>
        </w:rPr>
      </w:pPr>
      <w:r w:rsidRPr="00F75421">
        <w:rPr>
          <w:rFonts w:ascii="Arial" w:hAnsi="Arial" w:cs="Arial"/>
          <w:iCs/>
          <w:sz w:val="20"/>
          <w:szCs w:val="20"/>
          <w:highlight w:val="lightGray"/>
        </w:rPr>
        <w:t xml:space="preserve">Wanneer voornoemde herstellingen en onderhoudswerken ten laste van de </w:t>
      </w:r>
      <w:r w:rsidR="00D64007">
        <w:rPr>
          <w:rFonts w:ascii="Arial" w:hAnsi="Arial" w:cs="Arial"/>
          <w:iCs/>
          <w:sz w:val="20"/>
          <w:szCs w:val="20"/>
          <w:highlight w:val="lightGray"/>
        </w:rPr>
        <w:t>mede</w:t>
      </w:r>
      <w:r w:rsidRPr="00F75421">
        <w:rPr>
          <w:rFonts w:ascii="Arial" w:hAnsi="Arial" w:cs="Arial"/>
          <w:iCs/>
          <w:sz w:val="20"/>
          <w:szCs w:val="20"/>
          <w:highlight w:val="lightGray"/>
        </w:rPr>
        <w:t>huurder</w:t>
      </w:r>
      <w:r w:rsidR="00D64007">
        <w:rPr>
          <w:rFonts w:ascii="Arial" w:hAnsi="Arial" w:cs="Arial"/>
          <w:iCs/>
          <w:sz w:val="20"/>
          <w:szCs w:val="20"/>
          <w:highlight w:val="lightGray"/>
        </w:rPr>
        <w:t>s</w:t>
      </w:r>
      <w:r w:rsidRPr="00F75421">
        <w:rPr>
          <w:rFonts w:ascii="Arial" w:hAnsi="Arial" w:cs="Arial"/>
          <w:iCs/>
          <w:sz w:val="20"/>
          <w:szCs w:val="20"/>
          <w:highlight w:val="lightGray"/>
        </w:rPr>
        <w:t xml:space="preserve"> gelegd kunnen worden en bestemd zijn voor gemeenschappelijk gebruik door meerdere wooneenheden, kan de verhuurder, tenzij de huurovereenkomst een forfait</w:t>
      </w:r>
      <w:r w:rsidR="00051712">
        <w:rPr>
          <w:rFonts w:ascii="Arial" w:hAnsi="Arial" w:cs="Arial"/>
          <w:iCs/>
          <w:sz w:val="20"/>
          <w:szCs w:val="20"/>
          <w:highlight w:val="lightGray"/>
        </w:rPr>
        <w:t>air bedrag</w:t>
      </w:r>
      <w:r w:rsidRPr="00F75421">
        <w:rPr>
          <w:rFonts w:ascii="Arial" w:hAnsi="Arial" w:cs="Arial"/>
          <w:iCs/>
          <w:sz w:val="20"/>
          <w:szCs w:val="20"/>
          <w:highlight w:val="lightGray"/>
        </w:rPr>
        <w:t xml:space="preserve"> voorziet voor gemeenschappelijke lasten en kosten, van de </w:t>
      </w:r>
      <w:r w:rsidR="00051712">
        <w:rPr>
          <w:rFonts w:ascii="Arial" w:hAnsi="Arial" w:cs="Arial"/>
          <w:iCs/>
          <w:sz w:val="20"/>
          <w:szCs w:val="20"/>
          <w:highlight w:val="lightGray"/>
        </w:rPr>
        <w:t>mede</w:t>
      </w:r>
      <w:r w:rsidRPr="00F75421">
        <w:rPr>
          <w:rFonts w:ascii="Arial" w:hAnsi="Arial" w:cs="Arial"/>
          <w:iCs/>
          <w:sz w:val="20"/>
          <w:szCs w:val="20"/>
          <w:highlight w:val="lightGray"/>
        </w:rPr>
        <w:t>huurder</w:t>
      </w:r>
      <w:r w:rsidR="00051712">
        <w:rPr>
          <w:rFonts w:ascii="Arial" w:hAnsi="Arial" w:cs="Arial"/>
          <w:iCs/>
          <w:sz w:val="20"/>
          <w:szCs w:val="20"/>
          <w:highlight w:val="lightGray"/>
        </w:rPr>
        <w:t>s</w:t>
      </w:r>
      <w:r w:rsidRPr="00F75421">
        <w:rPr>
          <w:rFonts w:ascii="Arial" w:hAnsi="Arial" w:cs="Arial"/>
          <w:iCs/>
          <w:sz w:val="20"/>
          <w:szCs w:val="20"/>
          <w:highlight w:val="lightGray"/>
        </w:rPr>
        <w:t xml:space="preserve"> de daarbij horende kost eisen als gemeenschappelijke kost, overeenkomstig de verdeling voorzien in artikel </w:t>
      </w:r>
      <w:r w:rsidR="00051712">
        <w:rPr>
          <w:rFonts w:ascii="Arial" w:hAnsi="Arial" w:cs="Arial"/>
          <w:iCs/>
          <w:sz w:val="20"/>
          <w:szCs w:val="20"/>
          <w:highlight w:val="lightGray"/>
        </w:rPr>
        <w:t>6</w:t>
      </w:r>
      <w:r w:rsidRPr="00F75421">
        <w:rPr>
          <w:rFonts w:ascii="Arial" w:hAnsi="Arial" w:cs="Arial"/>
          <w:iCs/>
          <w:sz w:val="20"/>
          <w:szCs w:val="20"/>
          <w:highlight w:val="lightGray"/>
        </w:rPr>
        <w:t>.</w:t>
      </w:r>
    </w:p>
    <w:p w14:paraId="5F272220" w14:textId="37ED32AA" w:rsidR="00371000" w:rsidRPr="00F75421" w:rsidRDefault="00371000" w:rsidP="001A54EC">
      <w:pPr>
        <w:pStyle w:val="Titre2"/>
        <w:spacing w:after="120" w:line="240" w:lineRule="auto"/>
        <w:jc w:val="both"/>
      </w:pPr>
      <w:bookmarkStart w:id="39" w:name="_Toc501527113"/>
      <w:r w:rsidRPr="00F75421">
        <w:rPr>
          <w:rFonts w:ascii="Cambria" w:hAnsi="Cambria"/>
          <w:color w:val="4F81BD"/>
        </w:rPr>
        <w:t>10.4</w:t>
      </w:r>
      <w:r w:rsidR="004142B6">
        <w:rPr>
          <w:rFonts w:ascii="Cambria" w:hAnsi="Cambria"/>
          <w:color w:val="4F81BD"/>
        </w:rPr>
        <w:t>.</w:t>
      </w:r>
      <w:r w:rsidRPr="00F75421">
        <w:rPr>
          <w:rFonts w:ascii="Cambria" w:hAnsi="Cambria"/>
          <w:color w:val="4F81BD"/>
        </w:rPr>
        <w:t xml:space="preserve"> Periodiciteit van het huuronderhoud en attest</w:t>
      </w:r>
      <w:bookmarkEnd w:id="39"/>
    </w:p>
    <w:p w14:paraId="7B551FD4" w14:textId="34E19BB7" w:rsidR="00371000" w:rsidRPr="00F75421" w:rsidRDefault="00371000" w:rsidP="001A54EC">
      <w:pPr>
        <w:pStyle w:val="Corpsdetexte2"/>
        <w:spacing w:line="240" w:lineRule="auto"/>
        <w:jc w:val="both"/>
        <w:rPr>
          <w:rFonts w:ascii="Arial" w:hAnsi="Arial" w:cs="Arial"/>
          <w:i/>
          <w:iCs/>
          <w:sz w:val="20"/>
          <w:szCs w:val="20"/>
        </w:rPr>
      </w:pPr>
      <w:r w:rsidRPr="00F75421">
        <w:rPr>
          <w:rFonts w:ascii="Arial" w:hAnsi="Arial" w:cs="Arial"/>
          <w:sz w:val="20"/>
          <w:szCs w:val="20"/>
        </w:rPr>
        <w:t>Gesteld dat zij daarmee belast werden, moet</w:t>
      </w:r>
      <w:r w:rsidR="00051712">
        <w:rPr>
          <w:rFonts w:ascii="Arial" w:hAnsi="Arial" w:cs="Arial"/>
          <w:sz w:val="20"/>
          <w:szCs w:val="20"/>
        </w:rPr>
        <w:t>en</w:t>
      </w:r>
      <w:r w:rsidRPr="00F75421">
        <w:rPr>
          <w:rFonts w:ascii="Arial" w:hAnsi="Arial" w:cs="Arial"/>
          <w:sz w:val="20"/>
          <w:szCs w:val="20"/>
        </w:rPr>
        <w:t xml:space="preserve"> de medehuurders overgaan tot het klein onderhoud van volgende elementen, rekening houdend met de volgende periodiciteiten:</w:t>
      </w:r>
    </w:p>
    <w:p w14:paraId="0BB31209" w14:textId="4E1F96AB"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Verwarmingsinstallatie: om de </w:t>
      </w:r>
      <w:r w:rsidR="00051712">
        <w:rPr>
          <w:rFonts w:ascii="Arial" w:hAnsi="Arial" w:cs="Arial"/>
          <w:iCs/>
          <w:sz w:val="20"/>
          <w:szCs w:val="20"/>
        </w:rPr>
        <w:t xml:space="preserve">zoveel jaren/andere periodes: </w:t>
      </w:r>
      <w:r w:rsidRPr="00F75421">
        <w:rPr>
          <w:rFonts w:ascii="Arial" w:hAnsi="Arial" w:cs="Arial"/>
          <w:iCs/>
          <w:sz w:val="20"/>
          <w:szCs w:val="20"/>
        </w:rPr>
        <w:t xml:space="preserve">…………… </w:t>
      </w:r>
    </w:p>
    <w:p w14:paraId="6FC7AD39"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5A4D4842" w14:textId="2CE3FA22"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Schouw(en): om de</w:t>
      </w:r>
      <w:r w:rsidR="00051712">
        <w:rPr>
          <w:rFonts w:ascii="Arial" w:hAnsi="Arial" w:cs="Arial"/>
          <w:iCs/>
          <w:sz w:val="20"/>
          <w:szCs w:val="20"/>
        </w:rPr>
        <w:t xml:space="preserve"> zoveel jaren/andere periodes:</w:t>
      </w:r>
      <w:r w:rsidRPr="00F75421">
        <w:rPr>
          <w:rFonts w:ascii="Arial" w:hAnsi="Arial" w:cs="Arial"/>
          <w:iCs/>
          <w:sz w:val="20"/>
          <w:szCs w:val="20"/>
        </w:rPr>
        <w:t xml:space="preserve"> ……………………..… </w:t>
      </w:r>
    </w:p>
    <w:p w14:paraId="61DA0330"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lastRenderedPageBreak/>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03B921E8" w14:textId="77777777"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Andere: ………………..….om de ………… </w:t>
      </w:r>
    </w:p>
    <w:p w14:paraId="7056701C"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3F17D02B" w14:textId="40FFC64A"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highlight w:val="lightGray"/>
        </w:rPr>
        <w:t>De verhuurder moet op zijn beurt voor de intrede in de woning door de medehuurders het laatste attest voor de controle en het periodiek onderhoud of de ontvangst van de verwarmingsinstallatie en een conformiteitsattest van</w:t>
      </w:r>
      <w:r w:rsidR="00051712">
        <w:rPr>
          <w:rFonts w:ascii="Arial" w:hAnsi="Arial" w:cs="Arial"/>
          <w:sz w:val="20"/>
          <w:szCs w:val="20"/>
          <w:highlight w:val="lightGray"/>
        </w:rPr>
        <w:t xml:space="preserve"> het heetwatertoestel,</w:t>
      </w:r>
      <w:r w:rsidRPr="00F75421">
        <w:rPr>
          <w:rFonts w:ascii="Arial" w:hAnsi="Arial" w:cs="Arial"/>
          <w:sz w:val="20"/>
          <w:szCs w:val="20"/>
          <w:highlight w:val="lightGray"/>
        </w:rPr>
        <w:t xml:space="preserve"> de verwarmingsinstallatie en de schouw overhandigen.</w:t>
      </w:r>
    </w:p>
    <w:p w14:paraId="3B60A1B0" w14:textId="21BD6373" w:rsidR="008E40C4" w:rsidRPr="00F75421" w:rsidRDefault="00215F9E" w:rsidP="00904DB2">
      <w:pPr>
        <w:pStyle w:val="Titre2"/>
        <w:spacing w:after="120" w:line="240" w:lineRule="auto"/>
        <w:jc w:val="both"/>
      </w:pPr>
      <w:bookmarkStart w:id="40" w:name="_Toc501527018"/>
      <w:r w:rsidRPr="00F75421">
        <w:rPr>
          <w:rFonts w:ascii="Cambria" w:hAnsi="Cambria"/>
          <w:color w:val="4F81BD"/>
        </w:rPr>
        <w:t>10.5</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 xml:space="preserve">Informatieplicht </w:t>
      </w:r>
      <w:r w:rsidRPr="00F75421">
        <w:rPr>
          <w:rFonts w:ascii="Cambria" w:hAnsi="Cambria"/>
          <w:color w:val="4F81BD"/>
        </w:rPr>
        <w:t xml:space="preserve"> door</w:t>
      </w:r>
      <w:r w:rsidR="008E40C4" w:rsidRPr="00F75421">
        <w:rPr>
          <w:rFonts w:ascii="Cambria" w:hAnsi="Cambria"/>
          <w:color w:val="4F81BD"/>
        </w:rPr>
        <w:t xml:space="preserve"> de medehuurders</w:t>
      </w:r>
      <w:bookmarkEnd w:id="40"/>
    </w:p>
    <w:p w14:paraId="7196D40A" w14:textId="366CAEBF" w:rsidR="00904DB2" w:rsidRDefault="00215F9E" w:rsidP="00904DB2">
      <w:pPr>
        <w:spacing w:after="120" w:line="240" w:lineRule="auto"/>
        <w:jc w:val="both"/>
        <w:rPr>
          <w:rFonts w:ascii="Arial" w:hAnsi="Arial" w:cs="Arial"/>
          <w:sz w:val="20"/>
          <w:szCs w:val="20"/>
        </w:rPr>
      </w:pPr>
      <w:r w:rsidRPr="00F75421">
        <w:rPr>
          <w:rFonts w:ascii="Arial" w:hAnsi="Arial" w:cs="Arial"/>
          <w:sz w:val="20"/>
          <w:szCs w:val="20"/>
          <w:highlight w:val="lightGray"/>
        </w:rPr>
        <w:t>De medehuurders moeten de verhuurder zo snel mogelijk op de hoogte brengen van dysfuncties die in de woning optreden, met inbegrip van de werken en herstellingen die ten laste zijn van  de verhuurder. De medehuurders zullen alle gevolgen dragen die voortvloeien uit het niet of laattijdig informeren van de verhuurder, tenzij zij kunnen aantonen dat deze laatste niet anders dan op de hoogte kon zijn van de werken of herstellingen te zijne</w:t>
      </w:r>
      <w:r w:rsidR="00051712">
        <w:rPr>
          <w:rFonts w:ascii="Arial" w:hAnsi="Arial" w:cs="Arial"/>
          <w:sz w:val="20"/>
          <w:szCs w:val="20"/>
          <w:highlight w:val="lightGray"/>
        </w:rPr>
        <w:t>n</w:t>
      </w:r>
      <w:r w:rsidRPr="00F75421">
        <w:rPr>
          <w:rFonts w:ascii="Arial" w:hAnsi="Arial" w:cs="Arial"/>
          <w:sz w:val="20"/>
          <w:szCs w:val="20"/>
          <w:highlight w:val="lightGray"/>
        </w:rPr>
        <w:t xml:space="preserve"> laste.</w:t>
      </w:r>
      <w:bookmarkStart w:id="41" w:name="_Toc501527019"/>
    </w:p>
    <w:p w14:paraId="608A573B" w14:textId="799CF563" w:rsidR="008E40C4" w:rsidRPr="00904DB2" w:rsidRDefault="00215F9E" w:rsidP="00904DB2">
      <w:pPr>
        <w:pStyle w:val="Titre2"/>
        <w:spacing w:after="120" w:line="240" w:lineRule="auto"/>
        <w:jc w:val="both"/>
        <w:rPr>
          <w:rFonts w:ascii="Cambria" w:hAnsi="Cambria"/>
          <w:color w:val="4F81BD"/>
        </w:rPr>
      </w:pPr>
      <w:r w:rsidRPr="00F75421">
        <w:rPr>
          <w:rFonts w:ascii="Cambria" w:hAnsi="Cambria"/>
          <w:color w:val="4F81BD"/>
        </w:rPr>
        <w:t>10.6</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Dringende herstellingen</w:t>
      </w:r>
      <w:bookmarkEnd w:id="41"/>
    </w:p>
    <w:p w14:paraId="36414F0C" w14:textId="29C00812" w:rsidR="00C85916" w:rsidRPr="00F75421" w:rsidRDefault="008E40C4" w:rsidP="001A54EC">
      <w:pPr>
        <w:pStyle w:val="Corpsdetexte"/>
        <w:spacing w:after="120" w:line="240" w:lineRule="auto"/>
        <w:rPr>
          <w:rFonts w:ascii="Arial" w:hAnsi="Arial" w:cs="Arial"/>
          <w:szCs w:val="20"/>
          <w:highlight w:val="lightGray"/>
        </w:rPr>
      </w:pPr>
      <w:r w:rsidRPr="00F75421">
        <w:rPr>
          <w:rFonts w:ascii="Arial" w:hAnsi="Arial" w:cs="Arial"/>
          <w:szCs w:val="20"/>
          <w:highlight w:val="lightGray"/>
        </w:rPr>
        <w:t>Indien er aan het gehuurde goed dringende herstellingen vereist zijn, die niet kunnen uitgesteld worden tot het einde van de huurovereenkomst, moeten de medehuurders, ongeacht de ongemakken die deze herstellingen met zich meebrengen en ongeacht het verlies van genot of comfort, deze ondergaan terwijl ze worden uitgevoerd aan een deel van het gehuurde goed.</w:t>
      </w:r>
    </w:p>
    <w:p w14:paraId="5AD06BCA" w14:textId="521A15F1" w:rsidR="008E40C4" w:rsidRPr="00F75421" w:rsidRDefault="00D32045"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 xml:space="preserve">Indien deze herstellingen echter langer dan veertig dagen duren, zal de huurprijs worden verminderd naar evenredigheid van de tijd en van het gedeelte van het verhuurde goed waarvan </w:t>
      </w:r>
      <w:r w:rsidR="00C2257D" w:rsidRPr="00F75421">
        <w:rPr>
          <w:rFonts w:ascii="Arial" w:hAnsi="Arial" w:cs="Arial"/>
          <w:sz w:val="20"/>
          <w:szCs w:val="20"/>
          <w:highlight w:val="lightGray"/>
        </w:rPr>
        <w:t>ze</w:t>
      </w:r>
      <w:r w:rsidRPr="00F75421">
        <w:rPr>
          <w:rFonts w:ascii="Arial" w:hAnsi="Arial" w:cs="Arial"/>
          <w:sz w:val="20"/>
          <w:szCs w:val="20"/>
          <w:highlight w:val="lightGray"/>
        </w:rPr>
        <w:t xml:space="preserve"> het genot </w:t>
      </w:r>
      <w:r w:rsidR="00C2257D" w:rsidRPr="00F75421">
        <w:rPr>
          <w:rFonts w:ascii="Arial" w:hAnsi="Arial" w:cs="Arial"/>
          <w:sz w:val="20"/>
          <w:szCs w:val="20"/>
          <w:highlight w:val="lightGray"/>
        </w:rPr>
        <w:t>hebben</w:t>
      </w:r>
      <w:r w:rsidRPr="00F75421">
        <w:rPr>
          <w:rFonts w:ascii="Arial" w:hAnsi="Arial" w:cs="Arial"/>
          <w:sz w:val="20"/>
          <w:szCs w:val="20"/>
          <w:highlight w:val="lightGray"/>
        </w:rPr>
        <w:t xml:space="preserve"> moeten derven</w:t>
      </w:r>
      <w:r w:rsidR="00004F06" w:rsidRPr="00F75421">
        <w:rPr>
          <w:rFonts w:ascii="Arial" w:hAnsi="Arial" w:cs="Arial"/>
          <w:sz w:val="20"/>
          <w:szCs w:val="20"/>
          <w:highlight w:val="lightGray"/>
        </w:rPr>
        <w:t>.</w:t>
      </w:r>
    </w:p>
    <w:p w14:paraId="08C4007A" w14:textId="1C094446" w:rsidR="008E40C4" w:rsidRPr="00F75421" w:rsidRDefault="008E40C4" w:rsidP="001A54EC">
      <w:pPr>
        <w:spacing w:after="120" w:line="240" w:lineRule="auto"/>
        <w:jc w:val="both"/>
        <w:rPr>
          <w:rFonts w:ascii="Arial" w:hAnsi="Arial" w:cs="Arial"/>
          <w:sz w:val="20"/>
          <w:szCs w:val="20"/>
        </w:rPr>
      </w:pPr>
      <w:r w:rsidRPr="00F75421">
        <w:rPr>
          <w:rFonts w:ascii="Arial" w:hAnsi="Arial" w:cs="Arial"/>
          <w:sz w:val="20"/>
          <w:szCs w:val="20"/>
          <w:highlight w:val="lightGray"/>
        </w:rPr>
        <w:t xml:space="preserve">Indien de herstellingen van dien aard zijn dat </w:t>
      </w:r>
      <w:r w:rsidR="00AA59E5" w:rsidRPr="00F75421">
        <w:rPr>
          <w:rFonts w:ascii="Arial" w:hAnsi="Arial" w:cs="Arial"/>
          <w:sz w:val="20"/>
          <w:szCs w:val="20"/>
          <w:highlight w:val="lightGray"/>
        </w:rPr>
        <w:t>wat</w:t>
      </w:r>
      <w:r w:rsidRPr="00F75421">
        <w:rPr>
          <w:rFonts w:ascii="Arial" w:hAnsi="Arial" w:cs="Arial"/>
          <w:sz w:val="20"/>
          <w:szCs w:val="20"/>
          <w:highlight w:val="lightGray"/>
        </w:rPr>
        <w:t xml:space="preserve"> noodzakelijk is voor de huisvesting van de medehuurders en van hun gezin, daardoor onbewoonbaar wordt, kunnen ze de huur doen ontbinden.</w:t>
      </w:r>
    </w:p>
    <w:p w14:paraId="30B05232" w14:textId="77777777" w:rsidR="008E40C4" w:rsidRPr="001E33B6" w:rsidRDefault="008E40C4" w:rsidP="001A54EC">
      <w:pPr>
        <w:pStyle w:val="Titre1"/>
        <w:numPr>
          <w:ilvl w:val="0"/>
          <w:numId w:val="32"/>
        </w:numPr>
        <w:spacing w:after="120" w:line="240" w:lineRule="auto"/>
        <w:jc w:val="both"/>
      </w:pPr>
      <w:bookmarkStart w:id="42" w:name="_Toc501527021"/>
      <w:r w:rsidRPr="00F75421">
        <w:rPr>
          <w:rFonts w:ascii="Cambria" w:hAnsi="Cambria"/>
          <w:color w:val="365F91"/>
        </w:rPr>
        <w:t>Werken</w:t>
      </w:r>
      <w:bookmarkEnd w:id="42"/>
    </w:p>
    <w:p w14:paraId="774E0B99" w14:textId="1CC14C7B" w:rsidR="00C06CC8" w:rsidRPr="00F75421" w:rsidRDefault="00C06CC8" w:rsidP="001A54EC">
      <w:pPr>
        <w:pStyle w:val="Titre2"/>
        <w:numPr>
          <w:ilvl w:val="1"/>
          <w:numId w:val="67"/>
        </w:numPr>
        <w:spacing w:after="120" w:line="240" w:lineRule="auto"/>
        <w:jc w:val="both"/>
      </w:pPr>
      <w:bookmarkStart w:id="43" w:name="_Toc501527022"/>
      <w:r w:rsidRPr="00F75421">
        <w:rPr>
          <w:rFonts w:ascii="Cambria" w:hAnsi="Cambria"/>
          <w:color w:val="4F81BD"/>
        </w:rPr>
        <w:t>Aanpassing van het gehuurde goed door de medehuurders</w:t>
      </w:r>
      <w:bookmarkEnd w:id="43"/>
    </w:p>
    <w:p w14:paraId="6ADD58BA" w14:textId="4183709F" w:rsidR="00CA1801" w:rsidRPr="00F75421" w:rsidRDefault="004964CD" w:rsidP="001A54EC">
      <w:pPr>
        <w:pStyle w:val="WxBody"/>
        <w:spacing w:after="120"/>
        <w:ind w:left="705" w:hanging="705"/>
        <w:jc w:val="both"/>
        <w:rPr>
          <w:rFonts w:cs="Arial"/>
          <w:sz w:val="20"/>
          <w:szCs w:val="20"/>
          <w:highlight w:val="lightGray"/>
        </w:rPr>
      </w:pPr>
      <w:r w:rsidRPr="00F75421">
        <w:rPr>
          <w:rFonts w:cs="Arial"/>
          <w:sz w:val="20"/>
          <w:szCs w:val="20"/>
          <w:highlight w:val="lightGray"/>
        </w:rPr>
        <w:t>Alle werken, verfraaiingen, verbeteringen, renovaties van het gehuurde goed</w:t>
      </w:r>
      <w:r w:rsidR="00CA1801" w:rsidRPr="00F75421">
        <w:rPr>
          <w:rFonts w:cs="Arial"/>
          <w:sz w:val="20"/>
          <w:szCs w:val="20"/>
          <w:highlight w:val="lightGray"/>
        </w:rPr>
        <w:t>:</w:t>
      </w:r>
      <w:r w:rsidRPr="00F75421">
        <w:rPr>
          <w:rFonts w:cs="Arial"/>
          <w:sz w:val="20"/>
          <w:szCs w:val="20"/>
          <w:highlight w:val="lightGray"/>
        </w:rPr>
        <w:t xml:space="preserve"> </w:t>
      </w:r>
    </w:p>
    <w:p w14:paraId="4C5F2ABE" w14:textId="2CFCD1BC" w:rsidR="004964CD" w:rsidRPr="00F75421" w:rsidRDefault="00CA1801" w:rsidP="00904DB2">
      <w:pPr>
        <w:pStyle w:val="WxBody"/>
        <w:spacing w:after="120"/>
        <w:ind w:left="705" w:hanging="705"/>
        <w:jc w:val="both"/>
        <w:rPr>
          <w:rFonts w:cs="Arial"/>
          <w:sz w:val="20"/>
          <w:szCs w:val="20"/>
        </w:rPr>
      </w:pPr>
      <w:r w:rsidRPr="00F75421">
        <w:rPr>
          <w:rFonts w:cs="Arial"/>
          <w:sz w:val="20"/>
          <w:szCs w:val="20"/>
        </w:rPr>
        <w:t xml:space="preserve">□         </w:t>
      </w:r>
      <w:r w:rsidR="004964CD" w:rsidRPr="00F75421">
        <w:rPr>
          <w:rFonts w:cs="Arial"/>
          <w:sz w:val="20"/>
          <w:szCs w:val="20"/>
          <w:highlight w:val="lightGray"/>
        </w:rPr>
        <w:t>mogen enkel uitgevoerd worden na schriftelijke, uitdrukkelijke en voorafgaande toestemming van de verhuurder, die een dergelijke toestemming niet zonder goede reden zal weigeren. In elk geval zullen ze uitgevoerd worden op eigen kosten en eigen risico van de medehuurders.</w:t>
      </w:r>
    </w:p>
    <w:p w14:paraId="2CA61679" w14:textId="77A32485" w:rsidR="004964CD" w:rsidRPr="00F75421" w:rsidRDefault="004964CD" w:rsidP="001A54EC">
      <w:pPr>
        <w:pStyle w:val="WxBody"/>
        <w:spacing w:after="120"/>
        <w:ind w:left="705" w:hanging="705"/>
        <w:jc w:val="both"/>
        <w:rPr>
          <w:rFonts w:cs="Arial"/>
          <w:sz w:val="20"/>
          <w:szCs w:val="20"/>
        </w:rPr>
      </w:pPr>
      <w:r w:rsidRPr="00F75421">
        <w:rPr>
          <w:rFonts w:cs="Arial"/>
          <w:sz w:val="20"/>
          <w:szCs w:val="20"/>
        </w:rPr>
        <w:t>□</w:t>
      </w:r>
      <w:r w:rsidRPr="00F75421">
        <w:rPr>
          <w:rFonts w:cs="Arial"/>
          <w:sz w:val="20"/>
          <w:szCs w:val="20"/>
        </w:rPr>
        <w:tab/>
      </w:r>
      <w:r w:rsidR="00CA1801" w:rsidRPr="00F75421">
        <w:rPr>
          <w:rFonts w:cs="Arial"/>
          <w:sz w:val="20"/>
          <w:szCs w:val="20"/>
          <w:highlight w:val="lightGray"/>
        </w:rPr>
        <w:t>mogen op de volgende wijze uitgevoerd worden</w:t>
      </w:r>
      <w:r w:rsidRPr="00F75421">
        <w:rPr>
          <w:rFonts w:cs="Arial"/>
          <w:sz w:val="20"/>
          <w:szCs w:val="20"/>
          <w:highlight w:val="lightGray"/>
        </w:rPr>
        <w:t>:</w:t>
      </w:r>
    </w:p>
    <w:p w14:paraId="57D40EB6" w14:textId="77777777" w:rsidR="00CA1801" w:rsidRPr="001E33B6" w:rsidRDefault="00CA1801" w:rsidP="001A54EC">
      <w:pPr>
        <w:spacing w:after="120" w:line="240" w:lineRule="auto"/>
        <w:ind w:left="708"/>
        <w:jc w:val="both"/>
        <w:rPr>
          <w:rFonts w:ascii="Arial" w:hAnsi="Arial" w:cs="Arial"/>
          <w:bCs/>
          <w:sz w:val="20"/>
          <w:szCs w:val="20"/>
          <w:lang w:eastAsia="fr-BE" w:bidi="ar-SA"/>
        </w:rPr>
      </w:pPr>
      <w:r w:rsidRPr="001E33B6">
        <w:rPr>
          <w:rFonts w:ascii="Arial" w:hAnsi="Arial" w:cs="Arial"/>
          <w:bCs/>
          <w:sz w:val="20"/>
          <w:szCs w:val="20"/>
          <w:highlight w:val="lightGray"/>
          <w:lang w:eastAsia="fr-BE" w:bidi="ar-SA"/>
        </w:rPr>
        <w:t>..................................................................................................................................................................................................................................................................................................................................................................................................................................................................</w:t>
      </w:r>
    </w:p>
    <w:p w14:paraId="5646662F" w14:textId="1098EDD6" w:rsidR="004964CD" w:rsidRPr="00F75421" w:rsidRDefault="00DC7BA7" w:rsidP="001A54EC">
      <w:pPr>
        <w:pStyle w:val="WxBody"/>
        <w:spacing w:after="120"/>
        <w:ind w:left="705" w:hanging="705"/>
        <w:jc w:val="both"/>
        <w:rPr>
          <w:rFonts w:cs="Arial"/>
          <w:sz w:val="20"/>
          <w:szCs w:val="20"/>
          <w:highlight w:val="lightGray"/>
        </w:rPr>
      </w:pPr>
      <w:r w:rsidRPr="00F75421">
        <w:rPr>
          <w:rFonts w:cs="Arial"/>
          <w:sz w:val="20"/>
          <w:szCs w:val="20"/>
          <w:highlight w:val="lightGray"/>
        </w:rPr>
        <w:t>De werken, verfraaiingen, verbeteringen, renovaties zijn op het einde van de huurovereenkomst door de verhuurder verworven:</w:t>
      </w:r>
    </w:p>
    <w:p w14:paraId="7F34E631" w14:textId="7001A4BF" w:rsidR="00DC7BA7" w:rsidRPr="00F75421" w:rsidRDefault="00DC7BA7" w:rsidP="00666D37">
      <w:pPr>
        <w:pStyle w:val="WxBody"/>
        <w:spacing w:after="120"/>
        <w:ind w:left="705"/>
        <w:jc w:val="both"/>
        <w:rPr>
          <w:rFonts w:cs="Arial"/>
          <w:sz w:val="20"/>
          <w:szCs w:val="20"/>
          <w:highlight w:val="lightGray"/>
        </w:rPr>
      </w:pPr>
      <w:r w:rsidRPr="00F75421">
        <w:rPr>
          <w:rFonts w:cs="Arial"/>
          <w:sz w:val="20"/>
          <w:szCs w:val="20"/>
          <w:highlight w:val="lightGray"/>
        </w:rPr>
        <w:t>□</w:t>
      </w:r>
      <w:r w:rsidRPr="00F75421">
        <w:rPr>
          <w:rFonts w:cs="Arial"/>
          <w:sz w:val="20"/>
          <w:szCs w:val="20"/>
          <w:highlight w:val="lightGray"/>
        </w:rPr>
        <w:tab/>
        <w:t>zonder vergoeding</w:t>
      </w:r>
    </w:p>
    <w:p w14:paraId="2B6FF225" w14:textId="3D0A228E" w:rsidR="00DC7BA7" w:rsidRPr="00904DB2" w:rsidRDefault="00DC7BA7" w:rsidP="00666D37">
      <w:pPr>
        <w:pStyle w:val="WxBody"/>
        <w:spacing w:after="120"/>
        <w:ind w:left="705"/>
        <w:jc w:val="both"/>
        <w:rPr>
          <w:rFonts w:cs="Arial"/>
          <w:sz w:val="20"/>
          <w:szCs w:val="20"/>
          <w:highlight w:val="lightGray"/>
        </w:rPr>
      </w:pPr>
      <w:r w:rsidRPr="00904DB2">
        <w:rPr>
          <w:rFonts w:cs="Arial"/>
          <w:sz w:val="20"/>
          <w:szCs w:val="20"/>
          <w:highlight w:val="lightGray"/>
        </w:rPr>
        <w:t>□</w:t>
      </w:r>
      <w:r w:rsidRPr="00904DB2">
        <w:rPr>
          <w:rFonts w:cs="Arial"/>
          <w:sz w:val="20"/>
          <w:szCs w:val="20"/>
          <w:highlight w:val="lightGray"/>
        </w:rPr>
        <w:tab/>
        <w:t>met een vergoeding die overeenstemt met […………………………………………..]</w:t>
      </w:r>
    </w:p>
    <w:p w14:paraId="65CB086A" w14:textId="77777777" w:rsidR="004964CD" w:rsidRPr="00904DB2" w:rsidRDefault="00C06CC8" w:rsidP="001A54EC">
      <w:pPr>
        <w:pStyle w:val="WxBody"/>
        <w:spacing w:after="120"/>
        <w:jc w:val="both"/>
        <w:rPr>
          <w:rFonts w:cs="Arial"/>
          <w:sz w:val="20"/>
          <w:szCs w:val="20"/>
          <w:highlight w:val="lightGray"/>
        </w:rPr>
      </w:pPr>
      <w:r w:rsidRPr="00904DB2">
        <w:rPr>
          <w:rFonts w:cs="Arial"/>
          <w:sz w:val="20"/>
          <w:szCs w:val="20"/>
          <w:highlight w:val="lightGray"/>
        </w:rPr>
        <w:t>De verhuurder:</w:t>
      </w:r>
    </w:p>
    <w:p w14:paraId="48DC7EDF" w14:textId="7C0CA650" w:rsidR="00DC7BA7" w:rsidRPr="00904DB2" w:rsidRDefault="00DC7BA7" w:rsidP="00904DB2">
      <w:pPr>
        <w:pStyle w:val="WxBody"/>
        <w:spacing w:after="120"/>
        <w:ind w:left="705"/>
        <w:jc w:val="both"/>
        <w:rPr>
          <w:rFonts w:cs="Arial"/>
          <w:sz w:val="20"/>
          <w:szCs w:val="20"/>
          <w:highlight w:val="lightGray"/>
        </w:rPr>
      </w:pPr>
      <w:r w:rsidRPr="00904DB2">
        <w:rPr>
          <w:rFonts w:cs="Arial"/>
          <w:sz w:val="20"/>
          <w:szCs w:val="20"/>
          <w:highlight w:val="lightGray"/>
        </w:rPr>
        <w:t>□</w:t>
      </w:r>
      <w:r w:rsidRPr="00904DB2">
        <w:rPr>
          <w:rFonts w:cs="Arial"/>
          <w:sz w:val="20"/>
          <w:szCs w:val="20"/>
          <w:highlight w:val="lightGray"/>
        </w:rPr>
        <w:tab/>
        <w:t xml:space="preserve">ziet af van de mogelijkheid om te vragen om de plaatsen terug in hun oorspronkelijke staat te herstellen en bijgevolg het ongedaan maken van de werken, verfraaiingen, verbeteringen en renovaties die door de </w:t>
      </w:r>
      <w:r w:rsidR="00AC6A9F" w:rsidRPr="00904DB2">
        <w:rPr>
          <w:rFonts w:cs="Arial"/>
          <w:sz w:val="20"/>
          <w:szCs w:val="20"/>
          <w:highlight w:val="lightGray"/>
        </w:rPr>
        <w:t>mede</w:t>
      </w:r>
      <w:r w:rsidRPr="00904DB2">
        <w:rPr>
          <w:rFonts w:cs="Arial"/>
          <w:sz w:val="20"/>
          <w:szCs w:val="20"/>
          <w:highlight w:val="lightGray"/>
        </w:rPr>
        <w:t>huurder</w:t>
      </w:r>
      <w:r w:rsidR="00AC6A9F" w:rsidRPr="00904DB2">
        <w:rPr>
          <w:rFonts w:cs="Arial"/>
          <w:sz w:val="20"/>
          <w:szCs w:val="20"/>
          <w:highlight w:val="lightGray"/>
        </w:rPr>
        <w:t>s</w:t>
      </w:r>
      <w:r w:rsidRPr="00904DB2">
        <w:rPr>
          <w:rFonts w:cs="Arial"/>
          <w:sz w:val="20"/>
          <w:szCs w:val="20"/>
          <w:highlight w:val="lightGray"/>
        </w:rPr>
        <w:t xml:space="preserve"> verricht zijn, te vragen</w:t>
      </w:r>
      <w:r w:rsidR="00AC6A9F" w:rsidRPr="00904DB2">
        <w:rPr>
          <w:rFonts w:cs="Arial"/>
          <w:sz w:val="20"/>
          <w:szCs w:val="20"/>
          <w:highlight w:val="lightGray"/>
        </w:rPr>
        <w:t>.</w:t>
      </w:r>
    </w:p>
    <w:p w14:paraId="390EC790" w14:textId="714AA969" w:rsidR="00C06CC8" w:rsidRPr="00F75421" w:rsidRDefault="004964CD" w:rsidP="001A54EC">
      <w:pPr>
        <w:pStyle w:val="WxBody"/>
        <w:spacing w:after="120"/>
        <w:ind w:left="1416" w:hanging="708"/>
        <w:jc w:val="both"/>
        <w:rPr>
          <w:rFonts w:cs="Arial"/>
          <w:sz w:val="20"/>
          <w:szCs w:val="20"/>
        </w:rPr>
      </w:pPr>
      <w:r w:rsidRPr="00904DB2">
        <w:rPr>
          <w:rFonts w:cs="Arial"/>
          <w:sz w:val="20"/>
          <w:szCs w:val="20"/>
          <w:highlight w:val="lightGray"/>
        </w:rPr>
        <w:t xml:space="preserve">□ </w:t>
      </w:r>
      <w:r w:rsidRPr="00904DB2">
        <w:rPr>
          <w:rFonts w:cs="Arial"/>
          <w:sz w:val="20"/>
          <w:szCs w:val="20"/>
          <w:highlight w:val="lightGray"/>
        </w:rPr>
        <w:tab/>
        <w:t xml:space="preserve">zal de </w:t>
      </w:r>
      <w:r w:rsidRPr="00F75421">
        <w:rPr>
          <w:rFonts w:cs="Arial"/>
          <w:sz w:val="20"/>
          <w:szCs w:val="20"/>
          <w:highlight w:val="lightGray"/>
        </w:rPr>
        <w:t>mogelijkheid behouden om het goed geheel of gedeeltelijk te laten herstellen in zijn oorspronkelijke staat, op kosten van de medehuurders.</w:t>
      </w:r>
    </w:p>
    <w:p w14:paraId="5453B1C9" w14:textId="6A411108" w:rsidR="00C06CC8" w:rsidRPr="001E33B6" w:rsidRDefault="00BB6D63" w:rsidP="001A54EC">
      <w:pPr>
        <w:pStyle w:val="WxBody"/>
        <w:spacing w:after="120"/>
        <w:jc w:val="both"/>
        <w:rPr>
          <w:rFonts w:cs="Arial"/>
          <w:sz w:val="20"/>
          <w:szCs w:val="20"/>
          <w:highlight w:val="lightGray"/>
        </w:rPr>
      </w:pPr>
      <w:r w:rsidRPr="00F75421">
        <w:rPr>
          <w:rFonts w:cs="Arial"/>
          <w:sz w:val="20"/>
          <w:szCs w:val="20"/>
          <w:highlight w:val="lightGray"/>
        </w:rPr>
        <w:t xml:space="preserve"> De</w:t>
      </w:r>
      <w:r w:rsidR="00C06CC8" w:rsidRPr="00F75421">
        <w:rPr>
          <w:rFonts w:cs="Arial"/>
          <w:sz w:val="20"/>
          <w:szCs w:val="20"/>
          <w:highlight w:val="lightGray"/>
        </w:rPr>
        <w:t xml:space="preserve"> medehuurders </w:t>
      </w:r>
      <w:r w:rsidRPr="00F75421">
        <w:rPr>
          <w:rFonts w:cs="Arial"/>
          <w:sz w:val="20"/>
          <w:szCs w:val="20"/>
          <w:highlight w:val="lightGray"/>
        </w:rPr>
        <w:t xml:space="preserve">zijn </w:t>
      </w:r>
      <w:r w:rsidR="00C06CC8" w:rsidRPr="00F75421">
        <w:rPr>
          <w:rFonts w:cs="Arial"/>
          <w:sz w:val="20"/>
          <w:szCs w:val="20"/>
          <w:highlight w:val="lightGray"/>
        </w:rPr>
        <w:t xml:space="preserve">verplicht om verzekeringen af te sluiten en alle noodzakelijke administratieve goedkeuringen aan te vragen (bouwvergunning, toelating en inspectie van brandveiligheid, enz.) uitsluitend op hun kosten. Ze moeten daarvan op eerste verzoek aan de verhuurder het bewijs leveren. </w:t>
      </w:r>
      <w:r w:rsidR="00C06CC8" w:rsidRPr="00F75421">
        <w:rPr>
          <w:rFonts w:cs="Arial"/>
          <w:sz w:val="20"/>
          <w:szCs w:val="20"/>
          <w:highlight w:val="lightGray"/>
        </w:rPr>
        <w:lastRenderedPageBreak/>
        <w:t>Bovendien moeten de medehuurders zich schikken naar de bepalingen van de basisakte en het huisreglement.</w:t>
      </w:r>
    </w:p>
    <w:p w14:paraId="6A1F2D88" w14:textId="3BAE8267" w:rsidR="00C06CC8" w:rsidRPr="00F75421" w:rsidRDefault="00C06CC8" w:rsidP="001A54EC">
      <w:pPr>
        <w:pStyle w:val="WxBody"/>
        <w:spacing w:after="120"/>
        <w:jc w:val="both"/>
        <w:rPr>
          <w:rFonts w:cs="Arial"/>
          <w:sz w:val="20"/>
          <w:szCs w:val="20"/>
        </w:rPr>
      </w:pPr>
      <w:r w:rsidRPr="00F75421">
        <w:rPr>
          <w:rFonts w:cs="Arial"/>
          <w:sz w:val="20"/>
          <w:szCs w:val="20"/>
          <w:highlight w:val="lightGray"/>
        </w:rPr>
        <w:t>Indien de medehuurders een van deze verplichtingen niet vervullen en zelfs indien de verhuurder de werken toestond, kan de verhuurder de onmiddellijke stopzetting van de werken en herstelling naar de oorspronkelijke staat eisen, op kosten van de medehuurders.</w:t>
      </w:r>
    </w:p>
    <w:p w14:paraId="4F6A1D60" w14:textId="64C43B24" w:rsidR="008E40C4" w:rsidRPr="00F75421" w:rsidRDefault="008E40C4" w:rsidP="001A54EC">
      <w:pPr>
        <w:pStyle w:val="Titre2"/>
        <w:numPr>
          <w:ilvl w:val="1"/>
          <w:numId w:val="67"/>
        </w:numPr>
        <w:spacing w:after="120" w:line="240" w:lineRule="auto"/>
        <w:jc w:val="both"/>
      </w:pPr>
      <w:bookmarkStart w:id="44" w:name="_Toc501527023"/>
      <w:r w:rsidRPr="00F75421">
        <w:rPr>
          <w:rFonts w:ascii="Cambria" w:hAnsi="Cambria"/>
          <w:color w:val="4F81BD"/>
        </w:rPr>
        <w:t>Werken van de verhuurder bestemd tot het verbeteren van de energieprestaties</w:t>
      </w:r>
      <w:bookmarkEnd w:id="44"/>
    </w:p>
    <w:p w14:paraId="2C7A30D1" w14:textId="77777777"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De verhuurder kan, indien de huurovereenkomst een duur langer dan drie jaar heeft, na waarschuwing van de medehuurders door middel van aangetekende brief minstens één maand op voorhand, in de loop van de huurovereenkomst, maar maximum één keer per driejaarlijkse periode, in het gehuurde goed in overeenstemming met de door artikel 221 van de Huisvestingscode bedoelde voorwaarden alle werken uitvoeren om de energieprestaties van het gehuurde goed te verbeteren.</w:t>
      </w:r>
    </w:p>
    <w:p w14:paraId="0C554978" w14:textId="77777777" w:rsidR="00AC6A9F"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De verhuurder verbindt er zich toe om alles in het werk te stellen om de verschillende investeringen tegelijkertijd uit te voeren om zo de door de werken voor de medehuurders veroorzaakte ongemakken tot een strikt minimum te beperken. </w:t>
      </w:r>
    </w:p>
    <w:p w14:paraId="66AF8476" w14:textId="3EF0448E"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Bovendien kunnen de partijen op elk ogenblik, uitdrukkelijk en ten laatste één maand voor de uitvoering van de hierboven bedoelde werken, overeenkomen dat ze tot een verhoging van de huurprijs in rechtstreeks verband met de door de uitgevoerde werken verwachte energiebesparingen aanleiding kunnen geven, waarbij de verhoging van de huurprijs recht evenredig met de reële kostprijs van de werkzaamheden en de verbetering van de energieprestaties moet </w:t>
      </w:r>
      <w:r w:rsidR="00AA59E5" w:rsidRPr="00F75421">
        <w:rPr>
          <w:rFonts w:ascii="Arial" w:eastAsiaTheme="minorHAnsi" w:hAnsi="Arial" w:cs="Arial"/>
          <w:sz w:val="20"/>
          <w:szCs w:val="20"/>
        </w:rPr>
        <w:t xml:space="preserve">zijn. </w:t>
      </w:r>
    </w:p>
    <w:p w14:paraId="51AD3236" w14:textId="77777777" w:rsidR="00EA4D67" w:rsidRPr="001E33B6" w:rsidRDefault="00EA4D67" w:rsidP="001A54EC">
      <w:pPr>
        <w:pStyle w:val="Titre1"/>
        <w:numPr>
          <w:ilvl w:val="0"/>
          <w:numId w:val="32"/>
        </w:numPr>
        <w:spacing w:after="120" w:line="240" w:lineRule="auto"/>
        <w:jc w:val="both"/>
      </w:pPr>
      <w:bookmarkStart w:id="45" w:name="_Toc501527025"/>
      <w:r w:rsidRPr="00F75421">
        <w:rPr>
          <w:rFonts w:ascii="Cambria" w:hAnsi="Cambria"/>
          <w:color w:val="365F91"/>
        </w:rPr>
        <w:t>Overdracht</w:t>
      </w:r>
      <w:bookmarkEnd w:id="45"/>
      <w:r w:rsidRPr="00F75421">
        <w:rPr>
          <w:rFonts w:ascii="Cambria" w:hAnsi="Cambria"/>
          <w:color w:val="365F91"/>
        </w:rPr>
        <w:t xml:space="preserve"> </w:t>
      </w:r>
    </w:p>
    <w:p w14:paraId="7C6C33F4" w14:textId="26C58E74" w:rsidR="00EA4D67" w:rsidRPr="00F75421" w:rsidRDefault="00EA4D67" w:rsidP="001A54EC">
      <w:pPr>
        <w:pStyle w:val="Titre2"/>
        <w:numPr>
          <w:ilvl w:val="1"/>
          <w:numId w:val="68"/>
        </w:numPr>
        <w:spacing w:after="120" w:line="240" w:lineRule="auto"/>
        <w:jc w:val="both"/>
      </w:pPr>
      <w:bookmarkStart w:id="46" w:name="_Toc501527026"/>
      <w:r w:rsidRPr="00F75421">
        <w:rPr>
          <w:rFonts w:ascii="Cambria" w:hAnsi="Cambria"/>
          <w:color w:val="4F81BD"/>
        </w:rPr>
        <w:t>Procedure</w:t>
      </w:r>
      <w:bookmarkEnd w:id="46"/>
    </w:p>
    <w:p w14:paraId="5E121EE2" w14:textId="7777777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6DA00CC8"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medehuurders betekenen het plan van overdracht via aangetekend schrijven aan de verhuurder. Het bevat alle identificatiegegevens van de cessionarissen, rekening houdend met artikel 200ter, §2 van de Brusselse Huisvestingscode.</w:t>
      </w:r>
    </w:p>
    <w:p w14:paraId="40BE25AE" w14:textId="455D52D3"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verhuurder deelt zijn akkoord of weigering betreffende de overdracht binnen de dertig dagen na ontvangst van het plan mee.</w:t>
      </w:r>
      <w:r w:rsidR="00D4461E" w:rsidRPr="00F75421">
        <w:rPr>
          <w:rFonts w:ascii="Arial" w:hAnsi="Arial" w:cs="Arial"/>
          <w:sz w:val="20"/>
          <w:szCs w:val="20"/>
        </w:rPr>
        <w:t xml:space="preserve"> Na deze termijn wordt de overdracht als geweigerd beschouwd. </w:t>
      </w:r>
    </w:p>
    <w:p w14:paraId="331E8266" w14:textId="337305C0" w:rsidR="00EA4D67" w:rsidRPr="00F75421" w:rsidRDefault="00EA4D67" w:rsidP="001A54EC">
      <w:pPr>
        <w:pStyle w:val="Titre2"/>
        <w:numPr>
          <w:ilvl w:val="1"/>
          <w:numId w:val="68"/>
        </w:numPr>
        <w:spacing w:after="120" w:line="240" w:lineRule="auto"/>
        <w:jc w:val="both"/>
      </w:pPr>
      <w:bookmarkStart w:id="47" w:name="_Toc501527028"/>
      <w:r w:rsidRPr="00F75421">
        <w:rPr>
          <w:rFonts w:ascii="Cambria" w:hAnsi="Cambria"/>
          <w:color w:val="4F81BD"/>
        </w:rPr>
        <w:t>Plaatsbeschrijving</w:t>
      </w:r>
      <w:bookmarkEnd w:id="47"/>
    </w:p>
    <w:p w14:paraId="0B7B56F6" w14:textId="046A645A"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Voor het vertrek van de </w:t>
      </w:r>
      <w:r w:rsidR="00F614DA">
        <w:rPr>
          <w:rFonts w:ascii="Arial" w:hAnsi="Arial" w:cs="Arial"/>
          <w:sz w:val="20"/>
          <w:szCs w:val="20"/>
        </w:rPr>
        <w:t>medehuurders-</w:t>
      </w:r>
      <w:r w:rsidRPr="00F75421">
        <w:rPr>
          <w:rFonts w:ascii="Arial" w:hAnsi="Arial" w:cs="Arial"/>
          <w:sz w:val="20"/>
          <w:szCs w:val="20"/>
        </w:rPr>
        <w:t xml:space="preserve">cedenten wordt een  </w:t>
      </w:r>
      <w:r w:rsidR="00F614DA">
        <w:rPr>
          <w:rFonts w:ascii="Arial" w:hAnsi="Arial" w:cs="Arial"/>
          <w:sz w:val="20"/>
          <w:szCs w:val="20"/>
        </w:rPr>
        <w:t xml:space="preserve">tussentijdse </w:t>
      </w:r>
      <w:r w:rsidRPr="00F75421">
        <w:rPr>
          <w:rFonts w:ascii="Arial" w:hAnsi="Arial" w:cs="Arial"/>
          <w:sz w:val="20"/>
          <w:szCs w:val="20"/>
        </w:rPr>
        <w:t xml:space="preserve">plaatsbeschrijving </w:t>
      </w:r>
      <w:r w:rsidR="00F614DA">
        <w:rPr>
          <w:rFonts w:ascii="Arial" w:hAnsi="Arial" w:cs="Arial"/>
          <w:sz w:val="20"/>
          <w:szCs w:val="20"/>
        </w:rPr>
        <w:t xml:space="preserve">bij uittrede </w:t>
      </w:r>
      <w:r w:rsidRPr="00F75421">
        <w:rPr>
          <w:rFonts w:ascii="Arial" w:hAnsi="Arial" w:cs="Arial"/>
          <w:sz w:val="20"/>
          <w:szCs w:val="20"/>
        </w:rPr>
        <w:t xml:space="preserve">opgemaakt. </w:t>
      </w:r>
      <w:r w:rsidR="00D4461E" w:rsidRPr="00F75421">
        <w:rPr>
          <w:rFonts w:ascii="Arial" w:hAnsi="Arial" w:cs="Arial"/>
          <w:sz w:val="20"/>
          <w:szCs w:val="20"/>
        </w:rPr>
        <w:t xml:space="preserve">Deze plaatsbeschrijving wordt opgemaakt overeenkomstig artikel 8 van de huurovereenkomst. </w:t>
      </w:r>
    </w:p>
    <w:p w14:paraId="29B4D300" w14:textId="4B146F81"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Ze wordt opgemaakt op tegenspraak, in aanwezigheid van de </w:t>
      </w:r>
      <w:r w:rsidR="00F614DA">
        <w:rPr>
          <w:rFonts w:ascii="Arial" w:hAnsi="Arial" w:cs="Arial"/>
          <w:sz w:val="20"/>
          <w:szCs w:val="20"/>
        </w:rPr>
        <w:t>medehuurders-</w:t>
      </w:r>
      <w:r w:rsidRPr="00F75421">
        <w:rPr>
          <w:rFonts w:ascii="Arial" w:hAnsi="Arial" w:cs="Arial"/>
          <w:sz w:val="20"/>
          <w:szCs w:val="20"/>
        </w:rPr>
        <w:t xml:space="preserve">cessionarissen. De kosten worden verdeeld onder de drie partijen. </w:t>
      </w:r>
    </w:p>
    <w:p w14:paraId="7F5371DD" w14:textId="0ED9540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plaatsbeschrijving</w:t>
      </w:r>
      <w:r w:rsidR="00F614DA">
        <w:rPr>
          <w:rFonts w:ascii="Arial" w:hAnsi="Arial" w:cs="Arial"/>
          <w:sz w:val="20"/>
          <w:szCs w:val="20"/>
        </w:rPr>
        <w:t xml:space="preserve"> bij uittrede</w:t>
      </w:r>
      <w:r w:rsidRPr="00F75421">
        <w:rPr>
          <w:rFonts w:ascii="Arial" w:hAnsi="Arial" w:cs="Arial"/>
          <w:sz w:val="20"/>
          <w:szCs w:val="20"/>
        </w:rPr>
        <w:t xml:space="preserve"> die bij de initiële plaatsbeschrijving wordt gevoegd, geldt als  plaatsbeschrijving </w:t>
      </w:r>
      <w:r w:rsidR="00F614DA">
        <w:rPr>
          <w:rFonts w:ascii="Arial" w:hAnsi="Arial" w:cs="Arial"/>
          <w:sz w:val="20"/>
          <w:szCs w:val="20"/>
        </w:rPr>
        <w:t xml:space="preserve">bij intrede </w:t>
      </w:r>
      <w:r w:rsidRPr="00F75421">
        <w:rPr>
          <w:rFonts w:ascii="Arial" w:hAnsi="Arial" w:cs="Arial"/>
          <w:sz w:val="20"/>
          <w:szCs w:val="20"/>
        </w:rPr>
        <w:t xml:space="preserve">voor de </w:t>
      </w:r>
      <w:r w:rsidR="00F614DA">
        <w:rPr>
          <w:rFonts w:ascii="Arial" w:hAnsi="Arial" w:cs="Arial"/>
          <w:sz w:val="20"/>
          <w:szCs w:val="20"/>
        </w:rPr>
        <w:t>medehuurders-</w:t>
      </w:r>
      <w:r w:rsidRPr="00F75421">
        <w:rPr>
          <w:rFonts w:ascii="Arial" w:hAnsi="Arial" w:cs="Arial"/>
          <w:sz w:val="20"/>
          <w:szCs w:val="20"/>
        </w:rPr>
        <w:t>cessionarissen.</w:t>
      </w:r>
    </w:p>
    <w:p w14:paraId="36EE9904" w14:textId="77777777" w:rsidR="00EA4D67" w:rsidRPr="001E33B6" w:rsidRDefault="00EA4D67" w:rsidP="001A54EC">
      <w:pPr>
        <w:pStyle w:val="Titre1"/>
        <w:numPr>
          <w:ilvl w:val="0"/>
          <w:numId w:val="32"/>
        </w:numPr>
        <w:spacing w:after="120" w:line="240" w:lineRule="auto"/>
        <w:jc w:val="both"/>
      </w:pPr>
      <w:bookmarkStart w:id="48" w:name="_Toc501527029"/>
      <w:r w:rsidRPr="00F75421">
        <w:rPr>
          <w:rFonts w:ascii="Cambria" w:hAnsi="Cambria"/>
          <w:color w:val="365F91"/>
        </w:rPr>
        <w:t>Onderverhuring</w:t>
      </w:r>
      <w:bookmarkEnd w:id="48"/>
    </w:p>
    <w:p w14:paraId="7A7112B4" w14:textId="77777777" w:rsidR="00EA4D67"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De onderverhuring van het gehuurde goed is toegestaan middels de uitdrukkelijk of stilzwijgende toestemming van de verhuurder.</w:t>
      </w:r>
    </w:p>
    <w:p w14:paraId="72E3EDA3" w14:textId="357A2B17" w:rsidR="00684B21"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 xml:space="preserve">Vóór iedere onderverhuring lichten de medehuurders de verhuurder via aangetekend schrijven in over het plan om het goed onder te verhuren, waarbij ze alle identificatiegegevens van de </w:t>
      </w:r>
      <w:r w:rsidR="00D4461E" w:rsidRPr="00F75421">
        <w:rPr>
          <w:rFonts w:ascii="Arial" w:hAnsi="Arial" w:cs="Arial"/>
          <w:sz w:val="20"/>
          <w:szCs w:val="20"/>
        </w:rPr>
        <w:t>onderhuurder</w:t>
      </w:r>
      <w:r w:rsidRPr="00F75421">
        <w:rPr>
          <w:rFonts w:ascii="Arial" w:hAnsi="Arial" w:cs="Arial"/>
          <w:sz w:val="20"/>
          <w:szCs w:val="20"/>
        </w:rPr>
        <w:t xml:space="preserve"> vermelden, met inachtneming van artikel 200ter, § 2 van de Huisvestingscode.</w:t>
      </w:r>
    </w:p>
    <w:p w14:paraId="2D20691F" w14:textId="77777777" w:rsidR="003D0FE8" w:rsidRPr="001E33B6" w:rsidRDefault="003D0FE8" w:rsidP="001A54EC">
      <w:pPr>
        <w:pStyle w:val="Titre1"/>
        <w:numPr>
          <w:ilvl w:val="0"/>
          <w:numId w:val="32"/>
        </w:numPr>
        <w:spacing w:after="120" w:line="240" w:lineRule="auto"/>
        <w:jc w:val="both"/>
      </w:pPr>
      <w:bookmarkStart w:id="49" w:name="_Toc501527030"/>
      <w:r w:rsidRPr="00F75421">
        <w:rPr>
          <w:rFonts w:ascii="Cambria" w:hAnsi="Cambria"/>
          <w:color w:val="365F91"/>
        </w:rPr>
        <w:lastRenderedPageBreak/>
        <w:t>Aanplakking - bezoeken</w:t>
      </w:r>
      <w:bookmarkEnd w:id="49"/>
    </w:p>
    <w:p w14:paraId="4F6D9B1C" w14:textId="3D748DF9" w:rsidR="003D0FE8" w:rsidRPr="00F75421" w:rsidRDefault="00DC7BA7" w:rsidP="001A54EC">
      <w:pPr>
        <w:pStyle w:val="WxBody"/>
        <w:spacing w:after="120"/>
        <w:jc w:val="both"/>
        <w:rPr>
          <w:rFonts w:cs="Arial"/>
          <w:sz w:val="20"/>
          <w:szCs w:val="20"/>
        </w:rPr>
      </w:pP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 xml:space="preserve">] </w:t>
      </w:r>
      <w:r w:rsidR="003D0FE8" w:rsidRPr="00F75421">
        <w:rPr>
          <w:rFonts w:cs="Arial"/>
          <w:sz w:val="20"/>
          <w:szCs w:val="20"/>
          <w:highlight w:val="lightGray"/>
        </w:rPr>
        <w:t>maanden voorafgaand aan het tijdstip waarop onderhavige huurovereenkomst zal eindigen, ofwel door verstrijken van de vaste termijn</w:t>
      </w:r>
      <w:r w:rsidR="006533C5">
        <w:rPr>
          <w:rFonts w:cs="Arial"/>
          <w:sz w:val="20"/>
          <w:szCs w:val="20"/>
          <w:highlight w:val="lightGray"/>
        </w:rPr>
        <w:t>,</w:t>
      </w:r>
      <w:r w:rsidR="003D0FE8" w:rsidRPr="00F75421">
        <w:rPr>
          <w:rFonts w:cs="Arial"/>
          <w:sz w:val="20"/>
          <w:szCs w:val="20"/>
          <w:highlight w:val="lightGray"/>
        </w:rPr>
        <w:t xml:space="preserve"> ofwel door opzegging, en in geval van tekoopstelling van het goed, zullen de medehuurders tot op de dag van hun vertrek moeten tolereren dat de verhuurder affiches aanbrengt op de meest in het oog springende plaatsen van het goed, en dat kandidaten het vrij en volledig kunnen bezoeken, en dit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dagen per week en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opeenvolgende uren per dag, behoudens andersluidende overeenkomst.</w:t>
      </w:r>
    </w:p>
    <w:p w14:paraId="6575F468" w14:textId="1C5A3B60" w:rsidR="003D0FE8" w:rsidRPr="00F75421" w:rsidRDefault="003D0FE8" w:rsidP="001A54EC">
      <w:pPr>
        <w:pStyle w:val="WxBody"/>
        <w:spacing w:after="120"/>
        <w:jc w:val="both"/>
        <w:rPr>
          <w:rFonts w:cs="Arial"/>
          <w:sz w:val="20"/>
          <w:szCs w:val="20"/>
        </w:rPr>
      </w:pPr>
      <w:r w:rsidRPr="00F75421">
        <w:rPr>
          <w:rFonts w:cs="Arial"/>
          <w:sz w:val="20"/>
          <w:szCs w:val="20"/>
          <w:highlight w:val="lightGray"/>
        </w:rPr>
        <w:t xml:space="preserve">Tijdens heel de duur van de huurovereenkomst kan de verhuurder of zijn afgevaardigde de woning bezoeken, indien hij minstens </w:t>
      </w:r>
      <w:r w:rsidR="00DC7BA7" w:rsidRPr="001E33B6">
        <w:rPr>
          <w:rFonts w:cs="Arial"/>
          <w:sz w:val="20"/>
          <w:szCs w:val="20"/>
          <w:highlight w:val="lightGray"/>
        </w:rPr>
        <w:t>[</w:t>
      </w:r>
      <w:r w:rsidR="00DC7BA7" w:rsidRPr="001E33B6">
        <w:rPr>
          <w:rFonts w:cs="Arial"/>
          <w:sz w:val="20"/>
          <w:szCs w:val="20"/>
          <w:highlight w:val="lightGray"/>
        </w:rPr>
        <w:tab/>
      </w:r>
      <w:r w:rsidR="00DC7BA7" w:rsidRPr="001E33B6">
        <w:rPr>
          <w:rFonts w:cs="Arial"/>
          <w:sz w:val="20"/>
          <w:szCs w:val="20"/>
          <w:highlight w:val="lightGray"/>
        </w:rPr>
        <w:tab/>
        <w:t>]</w:t>
      </w:r>
      <w:r w:rsidRPr="00F75421">
        <w:rPr>
          <w:rFonts w:cs="Arial"/>
          <w:sz w:val="20"/>
          <w:szCs w:val="20"/>
          <w:highlight w:val="lightGray"/>
        </w:rPr>
        <w:t xml:space="preserve"> dagen op voorhand een afspraak maakt, met uitzondering van dringende gevallen.</w:t>
      </w:r>
    </w:p>
    <w:p w14:paraId="792E27C6" w14:textId="77777777" w:rsidR="003D0FE8" w:rsidRPr="001E33B6" w:rsidRDefault="003D0FE8" w:rsidP="001A54EC">
      <w:pPr>
        <w:pStyle w:val="Titre1"/>
        <w:numPr>
          <w:ilvl w:val="0"/>
          <w:numId w:val="32"/>
        </w:numPr>
        <w:spacing w:after="120" w:line="240" w:lineRule="auto"/>
        <w:jc w:val="both"/>
      </w:pPr>
      <w:bookmarkStart w:id="50" w:name="_Toc501527031"/>
      <w:r w:rsidRPr="00F75421">
        <w:rPr>
          <w:rFonts w:ascii="Cambria" w:hAnsi="Cambria"/>
          <w:color w:val="365F91"/>
        </w:rPr>
        <w:t>Verzekering</w:t>
      </w:r>
      <w:bookmarkEnd w:id="50"/>
    </w:p>
    <w:p w14:paraId="7AB8C9A4" w14:textId="2DF07FB5" w:rsidR="003D0FE8" w:rsidRPr="00F75421" w:rsidRDefault="003D0FE8" w:rsidP="001A54EC">
      <w:pPr>
        <w:pStyle w:val="WxBody"/>
        <w:spacing w:after="120"/>
        <w:jc w:val="both"/>
        <w:rPr>
          <w:rFonts w:cs="Arial"/>
          <w:sz w:val="20"/>
          <w:szCs w:val="20"/>
        </w:rPr>
      </w:pPr>
      <w:r w:rsidRPr="00904DB2">
        <w:rPr>
          <w:rFonts w:cs="Arial"/>
          <w:sz w:val="20"/>
          <w:szCs w:val="20"/>
          <w:highlight w:val="lightGray"/>
        </w:rPr>
        <w:t>De partijen komen overeen dat:</w:t>
      </w:r>
    </w:p>
    <w:p w14:paraId="172B6589" w14:textId="3573C5DB" w:rsidR="00D84FC4" w:rsidRPr="00F75421" w:rsidRDefault="00D84FC4" w:rsidP="001A54EC">
      <w:pPr>
        <w:pStyle w:val="WxBody"/>
        <w:spacing w:after="120"/>
        <w:ind w:left="709" w:hanging="709"/>
        <w:jc w:val="both"/>
        <w:rPr>
          <w:rFonts w:cs="Arial"/>
          <w:sz w:val="20"/>
          <w:szCs w:val="20"/>
        </w:rPr>
      </w:pPr>
      <w:r w:rsidRPr="00F75421">
        <w:rPr>
          <w:rFonts w:cs="Arial"/>
          <w:sz w:val="20"/>
          <w:szCs w:val="20"/>
        </w:rPr>
        <w:t xml:space="preserve">□     </w:t>
      </w:r>
      <w:r w:rsidR="00904DB2">
        <w:rPr>
          <w:rFonts w:cs="Arial"/>
          <w:sz w:val="20"/>
          <w:szCs w:val="20"/>
        </w:rPr>
        <w:t xml:space="preserve"> </w:t>
      </w:r>
      <w:r w:rsidR="00904DB2">
        <w:rPr>
          <w:rFonts w:cs="Arial"/>
          <w:sz w:val="20"/>
          <w:szCs w:val="20"/>
        </w:rPr>
        <w:tab/>
      </w:r>
      <w:r w:rsidRPr="00F75421">
        <w:rPr>
          <w:rFonts w:cs="Arial"/>
          <w:sz w:val="20"/>
          <w:szCs w:val="20"/>
          <w:highlight w:val="lightGray"/>
        </w:rPr>
        <w:t xml:space="preserve">De medehuurders tijdens heel de duur van de huurovereenkomst hun aansprakelijkheid betreffende het gehuurde goed en zijn meubels zullen laten verzekeren voor een afdoend bedrag, tegen alle huurdersrisico's en met name het brandrisico, waterschade, storm- en hagelschade, evenals burgerlijke aansprakelijkheid (buren enz.) De medehuurders zullen de verhuurder een kopie van de polis bezorgen, ten laatste binnen de 15 dagen na ondertekening van de huurovereenkomst en moeten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1E33B6" w:rsidRDefault="00730118" w:rsidP="001A54EC">
      <w:pPr>
        <w:pStyle w:val="WxBody"/>
        <w:spacing w:after="120"/>
        <w:ind w:left="709" w:hanging="709"/>
        <w:jc w:val="both"/>
        <w:rPr>
          <w:rFonts w:cs="Arial"/>
          <w:sz w:val="20"/>
          <w:szCs w:val="20"/>
          <w:highlight w:val="lightGray"/>
        </w:rPr>
      </w:pPr>
      <w:r w:rsidRPr="00F75421">
        <w:rPr>
          <w:rFonts w:cs="Arial"/>
          <w:sz w:val="20"/>
          <w:szCs w:val="20"/>
        </w:rPr>
        <w:t>□</w:t>
      </w:r>
      <w:r w:rsidRPr="00F75421">
        <w:rPr>
          <w:rFonts w:cs="Arial"/>
          <w:sz w:val="20"/>
          <w:szCs w:val="20"/>
        </w:rPr>
        <w:tab/>
      </w:r>
      <w:r w:rsidRPr="00F75421">
        <w:rPr>
          <w:rFonts w:cs="Arial"/>
          <w:sz w:val="20"/>
          <w:szCs w:val="20"/>
          <w:highlight w:val="lightGray"/>
        </w:rPr>
        <w:t>[Andere] ..........................................................................................................................................</w:t>
      </w:r>
    </w:p>
    <w:p w14:paraId="359A33E5" w14:textId="77777777" w:rsidR="00730118" w:rsidRPr="001E33B6" w:rsidRDefault="00730118" w:rsidP="001A54EC">
      <w:pPr>
        <w:pStyle w:val="WxBody"/>
        <w:spacing w:after="120"/>
        <w:ind w:left="709" w:hanging="1"/>
        <w:jc w:val="both"/>
        <w:rPr>
          <w:rFonts w:cs="Arial"/>
          <w:sz w:val="20"/>
          <w:szCs w:val="20"/>
        </w:rPr>
      </w:pPr>
      <w:r w:rsidRPr="00F75421">
        <w:rPr>
          <w:rFonts w:cs="Arial"/>
          <w:sz w:val="20"/>
          <w:szCs w:val="20"/>
          <w:highlight w:val="lightGray"/>
        </w:rPr>
        <w:t>......................................................................................................................................................</w:t>
      </w:r>
    </w:p>
    <w:p w14:paraId="40B7A023" w14:textId="18B48E20" w:rsidR="00D84FC4" w:rsidRPr="00F75421" w:rsidRDefault="00D84FC4" w:rsidP="001E33B6">
      <w:pPr>
        <w:pStyle w:val="Titre1"/>
        <w:spacing w:after="120" w:line="240" w:lineRule="auto"/>
        <w:ind w:left="585"/>
        <w:jc w:val="both"/>
      </w:pPr>
      <w:bookmarkStart w:id="51" w:name="_Toc501527100"/>
      <w:r w:rsidRPr="00AA59E5">
        <w:rPr>
          <w:rFonts w:ascii="Cambria" w:hAnsi="Cambria"/>
          <w:color w:val="365F91"/>
        </w:rPr>
        <w:t xml:space="preserve">16. </w:t>
      </w:r>
      <w:r w:rsidRPr="00F75421">
        <w:rPr>
          <w:rFonts w:ascii="Cambria" w:hAnsi="Cambria"/>
          <w:color w:val="365F91"/>
        </w:rPr>
        <w:t>Ontbinding</w:t>
      </w:r>
      <w:bookmarkEnd w:id="51"/>
    </w:p>
    <w:p w14:paraId="1C557454" w14:textId="42794777" w:rsidR="00D84FC4" w:rsidRPr="00904DB2" w:rsidRDefault="00D84FC4" w:rsidP="001A54EC">
      <w:pPr>
        <w:pStyle w:val="WxBody"/>
        <w:spacing w:after="120"/>
        <w:jc w:val="both"/>
        <w:rPr>
          <w:rFonts w:cs="Arial"/>
          <w:sz w:val="20"/>
          <w:szCs w:val="20"/>
          <w:highlight w:val="lightGray"/>
        </w:rPr>
      </w:pPr>
      <w:r w:rsidRPr="00904DB2">
        <w:rPr>
          <w:rFonts w:cs="Arial"/>
          <w:sz w:val="20"/>
          <w:szCs w:val="20"/>
          <w:highlight w:val="lightGray"/>
        </w:rPr>
        <w:t xml:space="preserve">In geval van gerechtelijke ontbinding door de schuld van de medehuurders, zullen zij alle kosten, vergoedingen en uitgaven van gelijk welke aard die uit deze ontbinding voortvloeien of zullen voortvloeien, en naast de huren en lasten die voor hun vertrek vervallen zijn,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dragen.</w:t>
      </w:r>
    </w:p>
    <w:p w14:paraId="17DC8FDB" w14:textId="41B77F8A" w:rsidR="00D84FC4" w:rsidRPr="00F75421" w:rsidRDefault="00D84FC4" w:rsidP="001A54EC">
      <w:pPr>
        <w:pStyle w:val="WxBody"/>
        <w:spacing w:after="120"/>
        <w:jc w:val="both"/>
        <w:rPr>
          <w:rFonts w:cs="Arial"/>
          <w:sz w:val="20"/>
          <w:szCs w:val="20"/>
        </w:rPr>
      </w:pPr>
      <w:r w:rsidRPr="00904DB2">
        <w:rPr>
          <w:rFonts w:cs="Arial"/>
          <w:sz w:val="20"/>
          <w:szCs w:val="20"/>
          <w:highlight w:val="lightGray"/>
        </w:rPr>
        <w:t xml:space="preserve">In geval van gerechtelijke ontbinding door de schuld van de verhuurder, zal hij alle kosten, vergoedingen en uitgaven van gelijk welke aard die uit deze ontbinding voortvloeien of zullen voortvloeien moeten dragen en aan de medehuurders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betalen.</w:t>
      </w:r>
    </w:p>
    <w:p w14:paraId="1F739A6D" w14:textId="02FA3612" w:rsidR="008E40C4" w:rsidRPr="001E33B6" w:rsidRDefault="00D84FC4" w:rsidP="001E33B6">
      <w:pPr>
        <w:pStyle w:val="Titre1"/>
        <w:spacing w:after="120" w:line="240" w:lineRule="auto"/>
        <w:ind w:left="720"/>
        <w:jc w:val="both"/>
      </w:pPr>
      <w:bookmarkStart w:id="52" w:name="_Toc501527033"/>
      <w:r w:rsidRPr="00F75421">
        <w:rPr>
          <w:rFonts w:ascii="Cambria" w:hAnsi="Cambria"/>
          <w:color w:val="365F91"/>
        </w:rPr>
        <w:t xml:space="preserve">17. </w:t>
      </w:r>
      <w:r w:rsidR="008E40C4" w:rsidRPr="00F75421">
        <w:rPr>
          <w:rFonts w:ascii="Cambria" w:hAnsi="Cambria"/>
          <w:color w:val="365F91"/>
        </w:rPr>
        <w:t>Registratie van de huurovereenkomst</w:t>
      </w:r>
      <w:bookmarkEnd w:id="52"/>
    </w:p>
    <w:p w14:paraId="30F81D3E" w14:textId="61CAE318" w:rsidR="003F105C" w:rsidRPr="001A54EC" w:rsidRDefault="00EB4B72" w:rsidP="001E33B6">
      <w:pPr>
        <w:spacing w:after="120" w:line="240" w:lineRule="auto"/>
        <w:jc w:val="both"/>
        <w:rPr>
          <w:rFonts w:ascii="Arial" w:hAnsi="Arial" w:cs="Arial"/>
          <w:b/>
          <w:sz w:val="20"/>
          <w:szCs w:val="20"/>
        </w:rPr>
      </w:pPr>
      <w:r w:rsidRPr="001A54EC">
        <w:rPr>
          <w:rFonts w:ascii="Arial" w:hAnsi="Arial" w:cs="Arial"/>
          <w:sz w:val="20"/>
          <w:szCs w:val="20"/>
        </w:rPr>
        <w:t xml:space="preserve">De verhuurder is verantwoordelijk voor de formaliteiten rond de registratie van de huurovereenkomst en de eventuele daaraan verbonden kosten. </w:t>
      </w:r>
    </w:p>
    <w:p w14:paraId="39869E9A" w14:textId="5BB98CC1" w:rsidR="003F105C" w:rsidRPr="00F75421" w:rsidRDefault="003F105C" w:rsidP="001A54EC">
      <w:pPr>
        <w:pStyle w:val="WxBody"/>
        <w:spacing w:after="120"/>
        <w:jc w:val="both"/>
        <w:rPr>
          <w:rFonts w:cs="Arial"/>
          <w:sz w:val="20"/>
          <w:szCs w:val="20"/>
        </w:rPr>
      </w:pPr>
      <w:r w:rsidRPr="00F75421">
        <w:rPr>
          <w:rFonts w:cs="Arial"/>
          <w:sz w:val="20"/>
          <w:szCs w:val="20"/>
        </w:rPr>
        <w:t xml:space="preserve">De verhuurder moet de huurovereenkomst binnen de 2 maanden na ondertekening evenals de ondertekende bijlagen en in voorkomend geval de plaatsbeschrijving bij </w:t>
      </w:r>
      <w:r w:rsidR="006526EC">
        <w:rPr>
          <w:rFonts w:cs="Arial"/>
          <w:sz w:val="20"/>
          <w:szCs w:val="20"/>
        </w:rPr>
        <w:t xml:space="preserve"> intrede</w:t>
      </w:r>
      <w:r w:rsidRPr="00F75421">
        <w:rPr>
          <w:rFonts w:cs="Arial"/>
          <w:sz w:val="20"/>
          <w:szCs w:val="20"/>
        </w:rPr>
        <w:t xml:space="preserve"> laten registreren. Hij overhandigt </w:t>
      </w:r>
      <w:r w:rsidR="00D84FC4" w:rsidRPr="00F75421">
        <w:rPr>
          <w:rFonts w:cs="Arial"/>
          <w:sz w:val="20"/>
          <w:szCs w:val="20"/>
        </w:rPr>
        <w:t xml:space="preserve">het bewijs </w:t>
      </w:r>
      <w:r w:rsidRPr="00F75421">
        <w:rPr>
          <w:rFonts w:cs="Arial"/>
          <w:sz w:val="20"/>
          <w:szCs w:val="20"/>
        </w:rPr>
        <w:t>aan de medehuurders.</w:t>
      </w:r>
    </w:p>
    <w:p w14:paraId="6609F6BE" w14:textId="77777777" w:rsidR="001A54EC" w:rsidRDefault="00FA24BC" w:rsidP="001E33B6">
      <w:pPr>
        <w:pStyle w:val="WxBody"/>
        <w:spacing w:after="120"/>
        <w:jc w:val="both"/>
        <w:rPr>
          <w:rFonts w:cs="Arial"/>
          <w:sz w:val="20"/>
          <w:szCs w:val="20"/>
        </w:rPr>
      </w:pPr>
      <w:r w:rsidRPr="00F75421">
        <w:rPr>
          <w:rFonts w:cs="Arial"/>
          <w:sz w:val="20"/>
          <w:szCs w:val="20"/>
        </w:rPr>
        <w:t xml:space="preserve">Indien de verhuurder aan deze verplichting verzaakt, mogen de medehuurders de huurovereenkomst zonder opzegtermijn of schadevergoeding beëindigen, op voorwaarde dat ze aan de verhuurder een ingebrekestelling hebben gericht om de huurovereenkomst te registreren en de verhuurder hier binnen de maand geen positief gevolg aan heeft gegeven. </w:t>
      </w:r>
    </w:p>
    <w:p w14:paraId="3F6286EF" w14:textId="78599F54" w:rsidR="00E118EA" w:rsidRPr="001A54EC" w:rsidRDefault="001035DC" w:rsidP="001A54EC">
      <w:pPr>
        <w:pStyle w:val="WxBody"/>
        <w:spacing w:after="120"/>
        <w:jc w:val="both"/>
        <w:rPr>
          <w:rFonts w:cs="Arial"/>
          <w:sz w:val="20"/>
          <w:szCs w:val="20"/>
        </w:rPr>
      </w:pPr>
      <w:r w:rsidRPr="001A54EC">
        <w:rPr>
          <w:rFonts w:cs="Arial"/>
          <w:sz w:val="20"/>
          <w:szCs w:val="20"/>
        </w:rPr>
        <w:t>Indien de huurovereenkomst wordt afgesloten voor een duur van meer dan negen jaar, zal deze het onderwerp uitmaken van een authentieke akte, die verleden wordt voor notaris(sen) […………………………..] binnen de vier maanden na de ondertekening van onderhavig document. De notariskosten zijn ten laste van</w:t>
      </w:r>
      <w:r w:rsidR="00A52B7F">
        <w:rPr>
          <w:rFonts w:cs="Arial"/>
          <w:sz w:val="20"/>
          <w:szCs w:val="20"/>
        </w:rPr>
        <w:t>:</w:t>
      </w:r>
      <w:r w:rsidRPr="001A54EC">
        <w:rPr>
          <w:rFonts w:cs="Arial"/>
          <w:sz w:val="20"/>
          <w:szCs w:val="20"/>
        </w:rPr>
        <w:t xml:space="preserve"> </w:t>
      </w:r>
    </w:p>
    <w:p w14:paraId="2982BC58" w14:textId="274E06AC" w:rsidR="00D84FC4" w:rsidRPr="001E33B6" w:rsidRDefault="00D84FC4" w:rsidP="00EF72B1">
      <w:pPr>
        <w:pStyle w:val="Paragraphedeliste"/>
        <w:numPr>
          <w:ilvl w:val="0"/>
          <w:numId w:val="75"/>
        </w:numPr>
        <w:spacing w:after="120" w:line="240" w:lineRule="auto"/>
        <w:ind w:left="993" w:hanging="11"/>
        <w:jc w:val="both"/>
        <w:rPr>
          <w:rFonts w:ascii="Arial" w:hAnsi="Arial" w:cs="Arial"/>
          <w:sz w:val="20"/>
          <w:szCs w:val="20"/>
        </w:rPr>
      </w:pPr>
      <w:r w:rsidRPr="001E33B6">
        <w:rPr>
          <w:rFonts w:ascii="Arial" w:hAnsi="Arial" w:cs="Arial"/>
          <w:sz w:val="20"/>
          <w:szCs w:val="20"/>
        </w:rPr>
        <w:t>van de verhuurder</w:t>
      </w:r>
    </w:p>
    <w:p w14:paraId="1780439A" w14:textId="588013EA" w:rsidR="00D84FC4" w:rsidRPr="00F75421" w:rsidRDefault="00D84FC4" w:rsidP="001A54EC">
      <w:pPr>
        <w:pStyle w:val="Paragraphedeliste"/>
        <w:numPr>
          <w:ilvl w:val="0"/>
          <w:numId w:val="75"/>
        </w:numPr>
        <w:spacing w:after="120" w:line="240" w:lineRule="auto"/>
        <w:ind w:left="993" w:hanging="11"/>
        <w:jc w:val="both"/>
        <w:rPr>
          <w:rFonts w:ascii="Arial" w:hAnsi="Arial" w:cs="Arial"/>
          <w:sz w:val="20"/>
          <w:szCs w:val="20"/>
        </w:rPr>
      </w:pPr>
      <w:r w:rsidRPr="00F75421">
        <w:rPr>
          <w:rFonts w:ascii="Arial" w:hAnsi="Arial" w:cs="Arial"/>
          <w:sz w:val="20"/>
          <w:szCs w:val="20"/>
        </w:rPr>
        <w:t xml:space="preserve">van </w:t>
      </w:r>
      <w:r w:rsidRPr="00AA59E5">
        <w:rPr>
          <w:rFonts w:ascii="Arial" w:hAnsi="Arial" w:cs="Arial"/>
          <w:sz w:val="20"/>
          <w:szCs w:val="20"/>
        </w:rPr>
        <w:t>de medehuurders</w:t>
      </w:r>
    </w:p>
    <w:p w14:paraId="1C1E7F82" w14:textId="77777777" w:rsidR="00D84FC4" w:rsidRPr="00F75421" w:rsidRDefault="00D84FC4" w:rsidP="001E33B6">
      <w:pPr>
        <w:pStyle w:val="Paragraphedeliste"/>
        <w:spacing w:after="120" w:line="240" w:lineRule="auto"/>
        <w:ind w:left="1085"/>
        <w:jc w:val="both"/>
        <w:rPr>
          <w:rFonts w:ascii="Arial" w:hAnsi="Arial" w:cs="Arial"/>
          <w:sz w:val="20"/>
          <w:szCs w:val="20"/>
        </w:rPr>
      </w:pPr>
    </w:p>
    <w:p w14:paraId="41DF4389" w14:textId="77777777" w:rsidR="00EA4D67" w:rsidRPr="00F75421" w:rsidRDefault="00E118EA" w:rsidP="001A54EC">
      <w:pPr>
        <w:spacing w:after="120" w:line="240" w:lineRule="auto"/>
        <w:jc w:val="both"/>
        <w:rPr>
          <w:rFonts w:ascii="Arial" w:hAnsi="Arial" w:cs="Arial"/>
          <w:sz w:val="20"/>
          <w:szCs w:val="20"/>
        </w:rPr>
      </w:pPr>
      <w:r w:rsidRPr="00F75421">
        <w:rPr>
          <w:rFonts w:ascii="Arial" w:hAnsi="Arial" w:cs="Arial"/>
          <w:sz w:val="20"/>
          <w:szCs w:val="20"/>
        </w:rPr>
        <w:t>De registratiekosten zijn ten laste van de verhuurder.</w:t>
      </w:r>
    </w:p>
    <w:p w14:paraId="54F17B4A" w14:textId="17C5653E" w:rsidR="00EA4D67" w:rsidRPr="001E33B6" w:rsidRDefault="00D84FC4" w:rsidP="001E33B6">
      <w:pPr>
        <w:pStyle w:val="Titre1"/>
        <w:spacing w:after="120" w:line="240" w:lineRule="auto"/>
        <w:ind w:left="720"/>
        <w:jc w:val="both"/>
      </w:pPr>
      <w:bookmarkStart w:id="53" w:name="_Toc501527035"/>
      <w:r w:rsidRPr="00F75421">
        <w:rPr>
          <w:rFonts w:ascii="Cambria" w:hAnsi="Cambria"/>
          <w:color w:val="365F91"/>
        </w:rPr>
        <w:lastRenderedPageBreak/>
        <w:t xml:space="preserve">18. </w:t>
      </w:r>
      <w:r w:rsidR="00492C93" w:rsidRPr="00F75421">
        <w:rPr>
          <w:rFonts w:ascii="Cambria" w:hAnsi="Cambria"/>
          <w:color w:val="365F91"/>
        </w:rPr>
        <w:t>Kennisgeving</w:t>
      </w:r>
      <w:bookmarkEnd w:id="53"/>
      <w:r w:rsidR="00492C93" w:rsidRPr="00F75421">
        <w:rPr>
          <w:rFonts w:ascii="Cambria" w:hAnsi="Cambria"/>
          <w:color w:val="365F91"/>
        </w:rPr>
        <w:t xml:space="preserve"> </w:t>
      </w:r>
    </w:p>
    <w:p w14:paraId="4F13A80A" w14:textId="406F3E5F" w:rsidR="003D0FE8" w:rsidRPr="00F75421" w:rsidRDefault="00EA4D67" w:rsidP="001A54EC">
      <w:pPr>
        <w:pStyle w:val="WxBody"/>
        <w:spacing w:after="120"/>
        <w:jc w:val="both"/>
        <w:rPr>
          <w:rFonts w:cs="Arial"/>
          <w:sz w:val="20"/>
          <w:szCs w:val="20"/>
        </w:rPr>
      </w:pPr>
      <w:r w:rsidRPr="00F75421">
        <w:rPr>
          <w:rFonts w:cs="Arial"/>
          <w:sz w:val="20"/>
          <w:szCs w:val="20"/>
          <w:highlight w:val="lightGray"/>
        </w:rPr>
        <w:t xml:space="preserve">Alle kennisgevingen die via </w:t>
      </w:r>
      <w:r w:rsidRPr="00AA59E5">
        <w:rPr>
          <w:rFonts w:cs="Arial"/>
          <w:sz w:val="20"/>
          <w:szCs w:val="20"/>
          <w:highlight w:val="lightGray"/>
        </w:rPr>
        <w:t xml:space="preserve">aangetekend schrijven </w:t>
      </w:r>
      <w:r w:rsidR="00A52B7F">
        <w:rPr>
          <w:rFonts w:cs="Arial"/>
          <w:sz w:val="20"/>
          <w:szCs w:val="20"/>
          <w:highlight w:val="lightGray"/>
        </w:rPr>
        <w:t xml:space="preserve">gebeuren, worden als betekend beschouwd op de datum van afgifte bij de post, </w:t>
      </w:r>
      <w:r w:rsidRPr="00F75421">
        <w:rPr>
          <w:rFonts w:cs="Arial"/>
          <w:sz w:val="20"/>
          <w:szCs w:val="20"/>
          <w:highlight w:val="lightGray"/>
        </w:rPr>
        <w:t xml:space="preserve"> waarbij de datum op het ontvangstbewijs als bewijs </w:t>
      </w:r>
      <w:r w:rsidR="00A52B7F">
        <w:rPr>
          <w:rFonts w:cs="Arial"/>
          <w:sz w:val="20"/>
          <w:szCs w:val="20"/>
          <w:highlight w:val="lightGray"/>
        </w:rPr>
        <w:t xml:space="preserve">van verzending binnen de gestelde termijn </w:t>
      </w:r>
      <w:r w:rsidRPr="00F75421">
        <w:rPr>
          <w:rFonts w:cs="Arial"/>
          <w:sz w:val="20"/>
          <w:szCs w:val="20"/>
          <w:highlight w:val="lightGray"/>
        </w:rPr>
        <w:t>geldt.</w:t>
      </w:r>
      <w:r w:rsidRPr="00F75421">
        <w:rPr>
          <w:rFonts w:cs="Arial"/>
          <w:sz w:val="20"/>
          <w:szCs w:val="20"/>
        </w:rPr>
        <w:t xml:space="preserve"> Wanneer de huurovereenkomst op elk moment kan worden opgezegd, begint de opzegtermijn </w:t>
      </w:r>
      <w:r w:rsidR="00A52B7F">
        <w:rPr>
          <w:rFonts w:cs="Arial"/>
          <w:sz w:val="20"/>
          <w:szCs w:val="20"/>
        </w:rPr>
        <w:t xml:space="preserve">echter </w:t>
      </w:r>
      <w:r w:rsidRPr="00F75421">
        <w:rPr>
          <w:rFonts w:cs="Arial"/>
          <w:sz w:val="20"/>
          <w:szCs w:val="20"/>
        </w:rPr>
        <w:t>op de eerste dag van de maand volgend op de maand waarin de huurovereenkomst werd opgezegd.</w:t>
      </w:r>
    </w:p>
    <w:p w14:paraId="44586628" w14:textId="77777777" w:rsidR="009F6EF9" w:rsidRPr="00F75421" w:rsidRDefault="009F6EF9" w:rsidP="001A54EC">
      <w:pPr>
        <w:pStyle w:val="WxBody"/>
        <w:spacing w:after="120"/>
        <w:jc w:val="both"/>
        <w:rPr>
          <w:rFonts w:cs="Arial"/>
          <w:sz w:val="20"/>
          <w:szCs w:val="20"/>
        </w:rPr>
      </w:pPr>
      <w:r w:rsidRPr="00F75421">
        <w:rPr>
          <w:rFonts w:cs="Arial"/>
          <w:sz w:val="20"/>
          <w:szCs w:val="20"/>
        </w:rPr>
        <w:t>Iedere kennisgeving van de verhuurder moet worden gericht:</w:t>
      </w:r>
    </w:p>
    <w:p w14:paraId="446054AF" w14:textId="77777777" w:rsidR="009F6EF9" w:rsidRPr="001E33B6" w:rsidRDefault="009F6EF9" w:rsidP="001A54EC">
      <w:pPr>
        <w:pStyle w:val="WxBody"/>
        <w:numPr>
          <w:ilvl w:val="0"/>
          <w:numId w:val="62"/>
        </w:numPr>
        <w:spacing w:after="120"/>
        <w:jc w:val="both"/>
        <w:rPr>
          <w:rFonts w:cs="Arial"/>
          <w:sz w:val="20"/>
          <w:szCs w:val="20"/>
        </w:rPr>
      </w:pPr>
      <w:r w:rsidRPr="00F75421">
        <w:rPr>
          <w:rFonts w:cs="Arial"/>
          <w:sz w:val="20"/>
          <w:szCs w:val="20"/>
        </w:rPr>
        <w:t>aan iedere medehuurder</w:t>
      </w:r>
    </w:p>
    <w:p w14:paraId="3D621F37" w14:textId="4462385D" w:rsidR="009F6EF9" w:rsidRPr="00F75421" w:rsidRDefault="009F6EF9" w:rsidP="001A54EC">
      <w:pPr>
        <w:pStyle w:val="WxBody"/>
        <w:numPr>
          <w:ilvl w:val="0"/>
          <w:numId w:val="62"/>
        </w:numPr>
        <w:spacing w:after="120"/>
        <w:jc w:val="both"/>
        <w:rPr>
          <w:rFonts w:cs="Arial"/>
          <w:sz w:val="20"/>
          <w:szCs w:val="20"/>
        </w:rPr>
      </w:pPr>
      <w:r w:rsidRPr="00F75421">
        <w:rPr>
          <w:rFonts w:cs="Arial"/>
          <w:sz w:val="20"/>
          <w:szCs w:val="20"/>
        </w:rPr>
        <w:t xml:space="preserve">aan </w:t>
      </w:r>
      <w:r w:rsidR="004142B6">
        <w:rPr>
          <w:rFonts w:cs="Arial"/>
          <w:sz w:val="20"/>
          <w:szCs w:val="20"/>
        </w:rPr>
        <w:t>………………………………………</w:t>
      </w:r>
      <w:r w:rsidRPr="00F75421">
        <w:rPr>
          <w:rFonts w:cs="Arial"/>
          <w:sz w:val="20"/>
          <w:szCs w:val="20"/>
        </w:rPr>
        <w:t>.................................................................................</w:t>
      </w:r>
      <w:r w:rsidRPr="00AA59E5">
        <w:rPr>
          <w:rFonts w:cs="Arial"/>
          <w:sz w:val="20"/>
          <w:szCs w:val="20"/>
        </w:rPr>
        <w:t>........</w:t>
      </w:r>
      <w:r w:rsidR="004142B6">
        <w:rPr>
          <w:rFonts w:cs="Arial"/>
          <w:sz w:val="20"/>
          <w:szCs w:val="20"/>
        </w:rPr>
        <w:t xml:space="preserve"> </w:t>
      </w:r>
      <w:r w:rsidRPr="00AA59E5">
        <w:rPr>
          <w:rFonts w:cs="Arial"/>
          <w:sz w:val="20"/>
          <w:szCs w:val="20"/>
        </w:rPr>
        <w:t>.......................................................... die is/zijn aangesteld om alle medehuurders te vertegenwoordigen bij de ontvangst van kennisgevingen</w:t>
      </w:r>
    </w:p>
    <w:p w14:paraId="58F32787" w14:textId="77777777" w:rsidR="009F6EF9" w:rsidRPr="00F75421" w:rsidRDefault="009F6EF9" w:rsidP="001A54EC">
      <w:pPr>
        <w:pStyle w:val="WxBody"/>
        <w:spacing w:after="120"/>
        <w:jc w:val="both"/>
        <w:rPr>
          <w:rFonts w:cs="Arial"/>
          <w:sz w:val="20"/>
          <w:szCs w:val="20"/>
        </w:rPr>
      </w:pPr>
      <w:r w:rsidRPr="00F75421">
        <w:rPr>
          <w:rFonts w:cs="Arial"/>
          <w:sz w:val="20"/>
          <w:szCs w:val="20"/>
        </w:rPr>
        <w:t>Tenzij in onderhavige overeenkomst ervan afstand wordt gedaan, moet elke kennisgeving die uitgaat van de medehuurders worden ondertekend:</w:t>
      </w:r>
    </w:p>
    <w:p w14:paraId="52F691BD" w14:textId="77777777" w:rsidR="009F6EF9" w:rsidRPr="001E33B6" w:rsidRDefault="009F6EF9" w:rsidP="001A54EC">
      <w:pPr>
        <w:pStyle w:val="WxBody"/>
        <w:numPr>
          <w:ilvl w:val="0"/>
          <w:numId w:val="63"/>
        </w:numPr>
        <w:spacing w:after="120"/>
        <w:jc w:val="both"/>
        <w:rPr>
          <w:rFonts w:cs="Arial"/>
          <w:sz w:val="20"/>
          <w:szCs w:val="20"/>
        </w:rPr>
      </w:pPr>
      <w:r w:rsidRPr="00F75421">
        <w:rPr>
          <w:rFonts w:cs="Arial"/>
          <w:sz w:val="20"/>
          <w:szCs w:val="20"/>
        </w:rPr>
        <w:t>door iedere medehuurder</w:t>
      </w:r>
    </w:p>
    <w:p w14:paraId="71FFA3A3" w14:textId="6125BE43" w:rsidR="009F6EF9" w:rsidRPr="00F75421" w:rsidRDefault="00A52B7F" w:rsidP="00904DB2">
      <w:pPr>
        <w:pStyle w:val="WxBody"/>
        <w:numPr>
          <w:ilvl w:val="0"/>
          <w:numId w:val="62"/>
        </w:numPr>
        <w:spacing w:after="120"/>
        <w:rPr>
          <w:rFonts w:cs="Arial"/>
          <w:sz w:val="20"/>
          <w:szCs w:val="20"/>
        </w:rPr>
      </w:pPr>
      <w:r>
        <w:rPr>
          <w:rFonts w:cs="Arial"/>
          <w:sz w:val="20"/>
          <w:szCs w:val="20"/>
        </w:rPr>
        <w:t>door</w:t>
      </w:r>
      <w:r w:rsidR="009F6EF9" w:rsidRPr="00F75421">
        <w:rPr>
          <w:rFonts w:cs="Arial"/>
          <w:sz w:val="20"/>
          <w:szCs w:val="20"/>
        </w:rPr>
        <w:t xml:space="preserve"> .......................................................................................</w:t>
      </w:r>
      <w:r w:rsidR="00904DB2">
        <w:rPr>
          <w:rFonts w:cs="Arial"/>
          <w:sz w:val="20"/>
          <w:szCs w:val="20"/>
        </w:rPr>
        <w:t xml:space="preserve">...................................................... </w:t>
      </w:r>
      <w:r w:rsidR="009F6EF9" w:rsidRPr="00F75421">
        <w:rPr>
          <w:rFonts w:cs="Arial"/>
          <w:sz w:val="20"/>
          <w:szCs w:val="20"/>
        </w:rPr>
        <w:t>............................................................ die is/zijn aangesteld om alle medehuurders te vertegenwoordigen bij de ontvangst van kennisgevingen</w:t>
      </w:r>
    </w:p>
    <w:p w14:paraId="6A642671" w14:textId="77777777" w:rsidR="009F6EF9" w:rsidRPr="00F75421" w:rsidRDefault="009F6EF9" w:rsidP="001A54EC">
      <w:pPr>
        <w:pStyle w:val="WxBody"/>
        <w:spacing w:after="120"/>
        <w:jc w:val="both"/>
        <w:rPr>
          <w:rFonts w:cs="Arial"/>
          <w:sz w:val="20"/>
          <w:szCs w:val="20"/>
        </w:rPr>
      </w:pPr>
    </w:p>
    <w:p w14:paraId="40225F86" w14:textId="35AAC23A" w:rsidR="00A506F4" w:rsidRPr="001E33B6" w:rsidRDefault="002E3C26" w:rsidP="001E33B6">
      <w:pPr>
        <w:pStyle w:val="Titre1"/>
        <w:spacing w:after="120" w:line="240" w:lineRule="auto"/>
        <w:ind w:left="720"/>
        <w:jc w:val="both"/>
      </w:pPr>
      <w:bookmarkStart w:id="54" w:name="_Toc501527036"/>
      <w:r w:rsidRPr="00F75421">
        <w:rPr>
          <w:rFonts w:ascii="Cambria" w:hAnsi="Cambria"/>
          <w:color w:val="365F91"/>
        </w:rPr>
        <w:t xml:space="preserve">19. </w:t>
      </w:r>
      <w:r w:rsidR="00A506F4" w:rsidRPr="00F75421">
        <w:rPr>
          <w:rFonts w:ascii="Cambria" w:hAnsi="Cambria"/>
          <w:color w:val="365F91"/>
        </w:rPr>
        <w:t>Keuze van woonplaats</w:t>
      </w:r>
      <w:bookmarkEnd w:id="54"/>
    </w:p>
    <w:p w14:paraId="4164579A" w14:textId="0000EE01" w:rsidR="002E3C26" w:rsidRPr="00F75421" w:rsidRDefault="002E3C26" w:rsidP="001A54EC">
      <w:pPr>
        <w:pStyle w:val="WxBody"/>
        <w:spacing w:after="120"/>
        <w:jc w:val="both"/>
        <w:rPr>
          <w:rFonts w:cs="Arial"/>
          <w:sz w:val="20"/>
          <w:szCs w:val="20"/>
        </w:rPr>
      </w:pPr>
      <w:r w:rsidRPr="00F75421">
        <w:rPr>
          <w:rFonts w:cs="Arial"/>
          <w:sz w:val="20"/>
          <w:szCs w:val="20"/>
          <w:highlight w:val="lightGray"/>
        </w:rPr>
        <w:t xml:space="preserve">De medehuurders verklaren, gezamenlijk en individueel, dat ze woonplaats kiezen op het adres van het gehuurde goed voor de duur van de huur evenals voor het verdere vervolg van de huurovereenkomst, tenzij ze, na hun vertrek, de verhuurder gemeld hebben dat ze een </w:t>
      </w:r>
      <w:r w:rsidR="00AA59E5" w:rsidRPr="00F75421">
        <w:rPr>
          <w:rFonts w:cs="Arial"/>
          <w:sz w:val="20"/>
          <w:szCs w:val="20"/>
          <w:highlight w:val="lightGray"/>
        </w:rPr>
        <w:t xml:space="preserve">nieuwe </w:t>
      </w:r>
      <w:r w:rsidRPr="00F75421">
        <w:rPr>
          <w:rFonts w:cs="Arial"/>
          <w:sz w:val="20"/>
          <w:szCs w:val="20"/>
          <w:highlight w:val="lightGray"/>
        </w:rPr>
        <w:t xml:space="preserve">woonplaats hebben gekozen, die verplicht in België ligt. </w:t>
      </w:r>
    </w:p>
    <w:p w14:paraId="6769F4F6" w14:textId="77777777" w:rsidR="002E3C26" w:rsidRPr="00F75421" w:rsidRDefault="002E3C26" w:rsidP="001A54EC">
      <w:pPr>
        <w:pStyle w:val="WxBody"/>
        <w:spacing w:after="120"/>
        <w:jc w:val="both"/>
        <w:rPr>
          <w:rFonts w:cs="Arial"/>
          <w:sz w:val="20"/>
          <w:szCs w:val="20"/>
        </w:rPr>
      </w:pPr>
      <w:r w:rsidRPr="00904DB2">
        <w:rPr>
          <w:rFonts w:cs="Arial"/>
          <w:sz w:val="20"/>
          <w:szCs w:val="20"/>
          <w:highlight w:val="lightGray"/>
        </w:rPr>
        <w:t>Behalve indien hij/ze de verhuurder inlicht(en) over een ander adres dat in België gelegen is, kiezen de borg(en) woonplaats op het volgende adres: …………………………………………….</w:t>
      </w:r>
    </w:p>
    <w:p w14:paraId="1FFA85B2" w14:textId="14C95821" w:rsidR="00A506F4" w:rsidRPr="00F75421" w:rsidRDefault="00A506F4" w:rsidP="001A54EC">
      <w:pPr>
        <w:pStyle w:val="WxBody"/>
        <w:spacing w:after="120"/>
        <w:jc w:val="both"/>
        <w:rPr>
          <w:rFonts w:cs="Arial"/>
          <w:sz w:val="20"/>
          <w:szCs w:val="20"/>
        </w:rPr>
      </w:pPr>
      <w:r w:rsidRPr="00F75421">
        <w:rPr>
          <w:rFonts w:cs="Arial"/>
          <w:sz w:val="20"/>
          <w:szCs w:val="20"/>
          <w:highlight w:val="lightGray"/>
        </w:rPr>
        <w:t>In geval van wijziging van de burgerlijke stand</w:t>
      </w:r>
      <w:r w:rsidR="00A61674" w:rsidRPr="00F75421">
        <w:rPr>
          <w:rFonts w:cs="Arial"/>
          <w:sz w:val="20"/>
          <w:szCs w:val="20"/>
          <w:highlight w:val="lightGray"/>
        </w:rPr>
        <w:t xml:space="preserve"> in de loop van de huurovereenkomst</w:t>
      </w:r>
      <w:r w:rsidRPr="00F75421">
        <w:rPr>
          <w:rFonts w:cs="Arial"/>
          <w:sz w:val="20"/>
          <w:szCs w:val="20"/>
          <w:highlight w:val="lightGray"/>
        </w:rPr>
        <w:t>, met name door een huwelijk, is elke medehuurder verplicht de verhuurder hier onmiddellijk en via aangetekend schrijven over in te lichten, en daarin in voorkomend geval de volledige identiteit van de partner te vermelden.</w:t>
      </w:r>
    </w:p>
    <w:p w14:paraId="68E7C8F7" w14:textId="77777777" w:rsidR="00A506F4" w:rsidRPr="00F75421" w:rsidRDefault="00A506F4" w:rsidP="001A54EC">
      <w:pPr>
        <w:spacing w:after="120" w:line="240" w:lineRule="auto"/>
        <w:jc w:val="both"/>
        <w:rPr>
          <w:rFonts w:ascii="Arial" w:hAnsi="Arial" w:cs="Arial"/>
          <w:sz w:val="20"/>
          <w:szCs w:val="20"/>
        </w:rPr>
      </w:pPr>
    </w:p>
    <w:p w14:paraId="162B81A5" w14:textId="11549F96" w:rsidR="00E1439F" w:rsidRPr="001E33B6" w:rsidRDefault="002E3C26" w:rsidP="001E33B6">
      <w:pPr>
        <w:pStyle w:val="Titre1"/>
        <w:spacing w:after="120" w:line="240" w:lineRule="auto"/>
        <w:ind w:left="720"/>
        <w:jc w:val="both"/>
      </w:pPr>
      <w:bookmarkStart w:id="55" w:name="_Toc501527037"/>
      <w:r w:rsidRPr="00F75421">
        <w:rPr>
          <w:rFonts w:ascii="Cambria" w:hAnsi="Cambria"/>
          <w:color w:val="365F91"/>
        </w:rPr>
        <w:t xml:space="preserve">20. </w:t>
      </w:r>
      <w:r w:rsidR="00E1439F" w:rsidRPr="00F75421">
        <w:rPr>
          <w:rFonts w:ascii="Cambria" w:hAnsi="Cambria"/>
          <w:color w:val="365F91"/>
        </w:rPr>
        <w:t>Bijzondere voorwaarden</w:t>
      </w:r>
      <w:bookmarkEnd w:id="55"/>
    </w:p>
    <w:p w14:paraId="1E1961DF" w14:textId="77777777" w:rsidR="00E1439F" w:rsidRPr="00F75421" w:rsidRDefault="00E1439F"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partijen komen bovendien overeen dat:</w:t>
      </w:r>
    </w:p>
    <w:p w14:paraId="4ECC7410" w14:textId="77777777" w:rsidR="00E1439F" w:rsidRPr="00F75421" w:rsidRDefault="00E1439F" w:rsidP="001A54EC">
      <w:pPr>
        <w:pStyle w:val="WxBody"/>
        <w:spacing w:after="120"/>
        <w:jc w:val="both"/>
        <w:rPr>
          <w:rFonts w:cs="Arial"/>
          <w:sz w:val="20"/>
          <w:szCs w:val="20"/>
          <w:highlight w:val="lightGray"/>
        </w:rPr>
      </w:pPr>
      <w:r w:rsidRPr="00F75421">
        <w:rPr>
          <w:rFonts w:cs="Arial"/>
          <w:sz w:val="20"/>
          <w:szCs w:val="20"/>
          <w:highlight w:val="lightGray"/>
        </w:rPr>
        <w:t xml:space="preserve">…………………………………………………………………………………………………………………………………………………………………………………………………………………………………………………………………………………………………………………………………………………………………………………………………………………………………………………………………………………………… </w:t>
      </w:r>
    </w:p>
    <w:p w14:paraId="43394063" w14:textId="350DAA1D" w:rsidR="00F20ECD" w:rsidRPr="00F75421" w:rsidRDefault="00F20ECD" w:rsidP="001A54EC">
      <w:pPr>
        <w:keepNext/>
        <w:keepLines/>
        <w:spacing w:before="480" w:after="120" w:line="240" w:lineRule="auto"/>
        <w:ind w:left="585"/>
        <w:jc w:val="both"/>
        <w:outlineLvl w:val="0"/>
        <w:rPr>
          <w:rFonts w:ascii="Cambria" w:eastAsiaTheme="majorEastAsia" w:hAnsi="Cambria" w:cstheme="majorBidi"/>
          <w:b/>
          <w:bCs/>
          <w:color w:val="365F91"/>
          <w:sz w:val="28"/>
          <w:szCs w:val="28"/>
        </w:rPr>
      </w:pPr>
      <w:r w:rsidRPr="00F75421">
        <w:rPr>
          <w:rFonts w:ascii="Cambria" w:eastAsiaTheme="majorEastAsia" w:hAnsi="Cambria" w:cstheme="majorBidi"/>
          <w:b/>
          <w:bCs/>
          <w:color w:val="365F91"/>
          <w:sz w:val="28"/>
          <w:szCs w:val="28"/>
        </w:rPr>
        <w:t>21. Bijlagen</w:t>
      </w:r>
    </w:p>
    <w:p w14:paraId="5E2ACF34" w14:textId="7CF44EBD"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Door het ondertekenen van huidig contract, erken</w:t>
      </w:r>
      <w:r w:rsidR="00017663" w:rsidRPr="00904DB2">
        <w:rPr>
          <w:rFonts w:ascii="Arial" w:eastAsiaTheme="minorHAnsi" w:hAnsi="Arial" w:cs="Arial"/>
          <w:sz w:val="20"/>
          <w:szCs w:val="20"/>
        </w:rPr>
        <w:t>nen</w:t>
      </w:r>
      <w:r w:rsidRPr="00904DB2">
        <w:rPr>
          <w:rFonts w:ascii="Arial" w:eastAsiaTheme="minorHAnsi" w:hAnsi="Arial" w:cs="Arial"/>
          <w:sz w:val="20"/>
          <w:szCs w:val="20"/>
        </w:rPr>
        <w:t xml:space="preserve"> de </w:t>
      </w:r>
      <w:r w:rsidR="00017663" w:rsidRPr="00904DB2">
        <w:rPr>
          <w:rFonts w:ascii="Arial" w:eastAsiaTheme="minorHAnsi" w:hAnsi="Arial" w:cs="Arial"/>
          <w:sz w:val="20"/>
          <w:szCs w:val="20"/>
        </w:rPr>
        <w:t>mede</w:t>
      </w:r>
      <w:r w:rsidRPr="00904DB2">
        <w:rPr>
          <w:rFonts w:ascii="Arial" w:eastAsiaTheme="minorHAnsi" w:hAnsi="Arial" w:cs="Arial"/>
          <w:sz w:val="20"/>
          <w:szCs w:val="20"/>
        </w:rPr>
        <w:t>huurder</w:t>
      </w:r>
      <w:r w:rsidR="00017663" w:rsidRPr="00904DB2">
        <w:rPr>
          <w:rFonts w:ascii="Arial" w:eastAsiaTheme="minorHAnsi" w:hAnsi="Arial" w:cs="Arial"/>
          <w:sz w:val="20"/>
          <w:szCs w:val="20"/>
        </w:rPr>
        <w:t>s</w:t>
      </w:r>
      <w:r w:rsidRPr="00904DB2">
        <w:rPr>
          <w:rFonts w:ascii="Arial" w:eastAsiaTheme="minorHAnsi" w:hAnsi="Arial" w:cs="Arial"/>
          <w:sz w:val="20"/>
          <w:szCs w:val="20"/>
        </w:rPr>
        <w:t xml:space="preserve"> uitdrukkelijk de volgende bijlagen ontvangen te hebben:</w:t>
      </w:r>
    </w:p>
    <w:p w14:paraId="2B5BDC74" w14:textId="09B6884E"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1: Toelichtende nota opgesteld door de Brusselse Hoofdstedelijke Regering in toepassing van artikel 218, §4 van de </w:t>
      </w:r>
      <w:r w:rsidR="00017663" w:rsidRPr="00904DB2">
        <w:rPr>
          <w:rFonts w:ascii="Arial" w:eastAsiaTheme="minorHAnsi" w:hAnsi="Arial" w:cs="Arial"/>
          <w:sz w:val="20"/>
          <w:szCs w:val="20"/>
        </w:rPr>
        <w:t xml:space="preserve">Brusselse </w:t>
      </w:r>
      <w:r w:rsidRPr="00904DB2">
        <w:rPr>
          <w:rFonts w:ascii="Arial" w:eastAsiaTheme="minorHAnsi" w:hAnsi="Arial" w:cs="Arial"/>
          <w:sz w:val="20"/>
          <w:szCs w:val="20"/>
        </w:rPr>
        <w:t>Huisvestingscode</w:t>
      </w:r>
    </w:p>
    <w:p w14:paraId="7E250A74"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Bijlage 2: Energieprestatiecertificaat</w:t>
      </w:r>
    </w:p>
    <w:p w14:paraId="6E0F0CCF"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3: (eventueel) Basisakte en huishoudelijk reglement </w:t>
      </w:r>
    </w:p>
    <w:p w14:paraId="526B4707" w14:textId="48538621"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4: </w:t>
      </w:r>
      <w:r w:rsidR="00017663" w:rsidRPr="00904DB2">
        <w:rPr>
          <w:rFonts w:ascii="Arial" w:eastAsiaTheme="minorHAnsi" w:hAnsi="Arial" w:cs="Arial"/>
          <w:sz w:val="20"/>
          <w:szCs w:val="20"/>
        </w:rPr>
        <w:t>P</w:t>
      </w:r>
      <w:r w:rsidRPr="00904DB2">
        <w:rPr>
          <w:rFonts w:ascii="Arial" w:eastAsiaTheme="minorHAnsi" w:hAnsi="Arial" w:cs="Arial"/>
          <w:sz w:val="20"/>
          <w:szCs w:val="20"/>
        </w:rPr>
        <w:t>laatsbeschrijving</w:t>
      </w:r>
      <w:r w:rsidR="00017663" w:rsidRPr="00904DB2">
        <w:rPr>
          <w:rFonts w:ascii="Arial" w:eastAsiaTheme="minorHAnsi" w:hAnsi="Arial" w:cs="Arial"/>
          <w:sz w:val="20"/>
          <w:szCs w:val="20"/>
        </w:rPr>
        <w:t xml:space="preserve"> bij intrede</w:t>
      </w:r>
    </w:p>
    <w:p w14:paraId="7890ABAF" w14:textId="77777777" w:rsidR="00F20ECD" w:rsidRPr="00904DB2" w:rsidRDefault="00F20ECD" w:rsidP="001A54EC">
      <w:pPr>
        <w:spacing w:after="120" w:line="240" w:lineRule="auto"/>
        <w:rPr>
          <w:rFonts w:ascii="Arial" w:eastAsiaTheme="minorHAnsi" w:hAnsi="Arial" w:cs="Arial"/>
          <w:sz w:val="20"/>
          <w:szCs w:val="20"/>
        </w:rPr>
      </w:pPr>
    </w:p>
    <w:p w14:paraId="386CE83F" w14:textId="23B95389"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sz w:val="20"/>
          <w:szCs w:val="20"/>
        </w:rPr>
        <w:t xml:space="preserve">Opgemaakt te …………………………………………………, op ………………………… </w:t>
      </w:r>
    </w:p>
    <w:p w14:paraId="45169DD1" w14:textId="77777777" w:rsidR="00F20ECD" w:rsidRPr="00904DB2" w:rsidRDefault="00F20ECD" w:rsidP="001A54EC">
      <w:pPr>
        <w:spacing w:after="120" w:line="240" w:lineRule="auto"/>
        <w:jc w:val="both"/>
        <w:rPr>
          <w:rFonts w:ascii="Arial" w:eastAsiaTheme="minorHAnsi" w:hAnsi="Arial" w:cs="Arial"/>
          <w:b/>
          <w:sz w:val="20"/>
          <w:szCs w:val="20"/>
        </w:rPr>
      </w:pPr>
      <w:r w:rsidRPr="00904DB2">
        <w:rPr>
          <w:rFonts w:ascii="Arial" w:eastAsiaTheme="minorHAnsi" w:hAnsi="Arial" w:cs="Arial"/>
          <w:sz w:val="20"/>
          <w:szCs w:val="20"/>
        </w:rPr>
        <w:lastRenderedPageBreak/>
        <w:t>in zoveel exemplaren (en bijlagen) als er partijen met aparte belangen zijn, en een exemplaar met het oog op registratie.</w:t>
      </w:r>
    </w:p>
    <w:p w14:paraId="0FB1281B" w14:textId="77777777" w:rsidR="00F20ECD" w:rsidRPr="00904DB2" w:rsidRDefault="00F20ECD" w:rsidP="001A54EC">
      <w:pPr>
        <w:spacing w:after="120" w:line="240" w:lineRule="auto"/>
        <w:jc w:val="both"/>
        <w:rPr>
          <w:rFonts w:ascii="Arial" w:eastAsiaTheme="minorHAnsi" w:hAnsi="Arial" w:cs="Arial"/>
          <w:b/>
          <w:sz w:val="20"/>
          <w:szCs w:val="20"/>
        </w:rPr>
      </w:pPr>
    </w:p>
    <w:p w14:paraId="1A5C4ABC" w14:textId="77777777"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b/>
          <w:sz w:val="20"/>
          <w:szCs w:val="20"/>
        </w:rPr>
        <w:t>De huurder(s)</w:t>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t>De verhuurder(s)</w:t>
      </w:r>
    </w:p>
    <w:p w14:paraId="61ABC73E" w14:textId="77777777" w:rsidR="00F20ECD" w:rsidRPr="00904DB2" w:rsidRDefault="00F20ECD" w:rsidP="001A54EC">
      <w:pPr>
        <w:spacing w:after="120" w:line="240" w:lineRule="auto"/>
        <w:jc w:val="both"/>
        <w:rPr>
          <w:rFonts w:ascii="Arial" w:eastAsiaTheme="minorHAnsi" w:hAnsi="Arial" w:cs="Arial"/>
          <w:sz w:val="20"/>
          <w:szCs w:val="20"/>
        </w:rPr>
      </w:pPr>
    </w:p>
    <w:p w14:paraId="6843EE4E" w14:textId="77777777" w:rsidR="00F20ECD" w:rsidRDefault="00F20ECD" w:rsidP="001A54EC">
      <w:pPr>
        <w:spacing w:after="120" w:line="240" w:lineRule="auto"/>
        <w:jc w:val="both"/>
        <w:rPr>
          <w:rFonts w:ascii="Arial" w:eastAsiaTheme="minorHAnsi" w:hAnsi="Arial" w:cs="Arial"/>
          <w:b/>
          <w:sz w:val="20"/>
          <w:szCs w:val="20"/>
          <w:u w:val="single"/>
        </w:rPr>
      </w:pPr>
    </w:p>
    <w:p w14:paraId="5E3C029A" w14:textId="77777777" w:rsidR="00904DB2" w:rsidRDefault="00904DB2" w:rsidP="001A54EC">
      <w:pPr>
        <w:spacing w:after="120" w:line="240" w:lineRule="auto"/>
        <w:jc w:val="both"/>
        <w:rPr>
          <w:rFonts w:ascii="Arial" w:eastAsiaTheme="minorHAnsi" w:hAnsi="Arial" w:cs="Arial"/>
          <w:b/>
          <w:sz w:val="20"/>
          <w:szCs w:val="20"/>
          <w:u w:val="single"/>
        </w:rPr>
      </w:pPr>
    </w:p>
    <w:p w14:paraId="3F3CBC04" w14:textId="77777777" w:rsidR="00904DB2" w:rsidRDefault="00904DB2" w:rsidP="001A54EC">
      <w:pPr>
        <w:spacing w:after="120" w:line="240" w:lineRule="auto"/>
        <w:jc w:val="both"/>
        <w:rPr>
          <w:rFonts w:ascii="Arial" w:eastAsiaTheme="minorHAnsi" w:hAnsi="Arial" w:cs="Arial"/>
          <w:b/>
          <w:sz w:val="20"/>
          <w:szCs w:val="20"/>
          <w:u w:val="single"/>
        </w:rPr>
      </w:pPr>
      <w:bookmarkStart w:id="56" w:name="_GoBack"/>
      <w:bookmarkEnd w:id="56"/>
    </w:p>
    <w:sectPr w:rsidR="00904DB2" w:rsidSect="00A358F7">
      <w:footerReference w:type="default" r:id="rId8"/>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EE838" w14:textId="77777777" w:rsidR="00020B45" w:rsidRDefault="00020B45" w:rsidP="00114551">
      <w:pPr>
        <w:spacing w:after="0" w:line="240" w:lineRule="auto"/>
      </w:pPr>
      <w:r>
        <w:separator/>
      </w:r>
    </w:p>
  </w:endnote>
  <w:endnote w:type="continuationSeparator" w:id="0">
    <w:p w14:paraId="7746AAB4" w14:textId="77777777" w:rsidR="00020B45" w:rsidRDefault="00020B45"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951"/>
      <w:docPartObj>
        <w:docPartGallery w:val="Page Numbers (Bottom of Page)"/>
        <w:docPartUnique/>
      </w:docPartObj>
    </w:sdtPr>
    <w:sdtEndPr/>
    <w:sdtContent>
      <w:p w14:paraId="0ADEFA9A" w14:textId="4D57A85A" w:rsidR="00020B45" w:rsidRDefault="00020B45">
        <w:pPr>
          <w:pStyle w:val="Pieddepage"/>
          <w:jc w:val="right"/>
        </w:pPr>
        <w:r>
          <w:fldChar w:fldCharType="begin"/>
        </w:r>
        <w:r>
          <w:instrText xml:space="preserve"> PAGE   \* MERGEFORMAT </w:instrText>
        </w:r>
        <w:r>
          <w:fldChar w:fldCharType="separate"/>
        </w:r>
        <w:r w:rsidR="004C2DED">
          <w:rPr>
            <w:noProof/>
          </w:rPr>
          <w:t>15</w:t>
        </w:r>
        <w:r>
          <w:rPr>
            <w:noProof/>
          </w:rPr>
          <w:fldChar w:fldCharType="end"/>
        </w:r>
      </w:p>
    </w:sdtContent>
  </w:sdt>
  <w:p w14:paraId="27409C6C" w14:textId="77777777" w:rsidR="00020B45" w:rsidRDefault="00020B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B916" w14:textId="77777777" w:rsidR="00020B45" w:rsidRDefault="00020B45" w:rsidP="00114551">
      <w:pPr>
        <w:spacing w:after="0" w:line="240" w:lineRule="auto"/>
      </w:pPr>
      <w:r>
        <w:separator/>
      </w:r>
    </w:p>
  </w:footnote>
  <w:footnote w:type="continuationSeparator" w:id="0">
    <w:p w14:paraId="78877015" w14:textId="77777777" w:rsidR="00020B45" w:rsidRDefault="00020B45" w:rsidP="00114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216F3"/>
    <w:multiLevelType w:val="hybridMultilevel"/>
    <w:tmpl w:val="3F9EF76A"/>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1B62E4"/>
    <w:multiLevelType w:val="hybridMultilevel"/>
    <w:tmpl w:val="4C8C1BA2"/>
    <w:lvl w:ilvl="0" w:tplc="5A9EBCA0">
      <w:start w:val="1"/>
      <w:numFmt w:val="decimal"/>
      <w:lvlText w:val="18.%1."/>
      <w:lvlJc w:val="left"/>
      <w:pPr>
        <w:ind w:left="107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3" w15:restartNumberingAfterBreak="0">
    <w:nsid w:val="03F62A9D"/>
    <w:multiLevelType w:val="multilevel"/>
    <w:tmpl w:val="18CA5D4A"/>
    <w:lvl w:ilvl="0">
      <w:start w:val="12"/>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4"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12101697"/>
    <w:multiLevelType w:val="hybridMultilevel"/>
    <w:tmpl w:val="878C6A34"/>
    <w:lvl w:ilvl="0" w:tplc="D8D64746">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3"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2C4609"/>
    <w:multiLevelType w:val="hybridMultilevel"/>
    <w:tmpl w:val="04A8FD76"/>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1"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95B5108"/>
    <w:multiLevelType w:val="multilevel"/>
    <w:tmpl w:val="B40A9968"/>
    <w:lvl w:ilvl="0">
      <w:start w:val="10"/>
      <w:numFmt w:val="decimal"/>
      <w:lvlText w:val="%1"/>
      <w:lvlJc w:val="left"/>
      <w:pPr>
        <w:ind w:left="510" w:hanging="510"/>
      </w:pPr>
      <w:rPr>
        <w:rFonts w:ascii="Cambria" w:hAnsi="Cambria" w:hint="default"/>
        <w:color w:val="4F81BD"/>
      </w:rPr>
    </w:lvl>
    <w:lvl w:ilvl="1">
      <w:start w:val="1"/>
      <w:numFmt w:val="decimal"/>
      <w:lvlText w:val="%1.%2"/>
      <w:lvlJc w:val="left"/>
      <w:pPr>
        <w:ind w:left="1080" w:hanging="720"/>
      </w:pPr>
      <w:rPr>
        <w:rFonts w:ascii="Cambria" w:hAnsi="Cambria" w:hint="default"/>
        <w:color w:val="4F81BD"/>
      </w:rPr>
    </w:lvl>
    <w:lvl w:ilvl="2">
      <w:start w:val="1"/>
      <w:numFmt w:val="decimal"/>
      <w:lvlText w:val="%1.%2.%3"/>
      <w:lvlJc w:val="left"/>
      <w:pPr>
        <w:ind w:left="1440" w:hanging="720"/>
      </w:pPr>
      <w:rPr>
        <w:rFonts w:ascii="Cambria" w:hAnsi="Cambria" w:hint="default"/>
        <w:color w:val="4F81BD"/>
      </w:rPr>
    </w:lvl>
    <w:lvl w:ilvl="3">
      <w:start w:val="1"/>
      <w:numFmt w:val="decimal"/>
      <w:lvlText w:val="%1.%2.%3.%4"/>
      <w:lvlJc w:val="left"/>
      <w:pPr>
        <w:ind w:left="2160" w:hanging="1080"/>
      </w:pPr>
      <w:rPr>
        <w:rFonts w:ascii="Cambria" w:hAnsi="Cambria" w:hint="default"/>
        <w:color w:val="4F81BD"/>
      </w:rPr>
    </w:lvl>
    <w:lvl w:ilvl="4">
      <w:start w:val="1"/>
      <w:numFmt w:val="decimal"/>
      <w:lvlText w:val="%1.%2.%3.%4.%5"/>
      <w:lvlJc w:val="left"/>
      <w:pPr>
        <w:ind w:left="2520" w:hanging="1080"/>
      </w:pPr>
      <w:rPr>
        <w:rFonts w:ascii="Cambria" w:hAnsi="Cambria" w:hint="default"/>
        <w:color w:val="4F81BD"/>
      </w:rPr>
    </w:lvl>
    <w:lvl w:ilvl="5">
      <w:start w:val="1"/>
      <w:numFmt w:val="decimal"/>
      <w:lvlText w:val="%1.%2.%3.%4.%5.%6"/>
      <w:lvlJc w:val="left"/>
      <w:pPr>
        <w:ind w:left="3240" w:hanging="1440"/>
      </w:pPr>
      <w:rPr>
        <w:rFonts w:ascii="Cambria" w:hAnsi="Cambria" w:hint="default"/>
        <w:color w:val="4F81BD"/>
      </w:rPr>
    </w:lvl>
    <w:lvl w:ilvl="6">
      <w:start w:val="1"/>
      <w:numFmt w:val="decimal"/>
      <w:lvlText w:val="%1.%2.%3.%4.%5.%6.%7"/>
      <w:lvlJc w:val="left"/>
      <w:pPr>
        <w:ind w:left="3960" w:hanging="1800"/>
      </w:pPr>
      <w:rPr>
        <w:rFonts w:ascii="Cambria" w:hAnsi="Cambria" w:hint="default"/>
        <w:color w:val="4F81BD"/>
      </w:rPr>
    </w:lvl>
    <w:lvl w:ilvl="7">
      <w:start w:val="1"/>
      <w:numFmt w:val="decimal"/>
      <w:lvlText w:val="%1.%2.%3.%4.%5.%6.%7.%8"/>
      <w:lvlJc w:val="left"/>
      <w:pPr>
        <w:ind w:left="4320" w:hanging="1800"/>
      </w:pPr>
      <w:rPr>
        <w:rFonts w:ascii="Cambria" w:hAnsi="Cambria" w:hint="default"/>
        <w:color w:val="4F81BD"/>
      </w:rPr>
    </w:lvl>
    <w:lvl w:ilvl="8">
      <w:start w:val="1"/>
      <w:numFmt w:val="decimal"/>
      <w:lvlText w:val="%1.%2.%3.%4.%5.%6.%7.%8.%9"/>
      <w:lvlJc w:val="left"/>
      <w:pPr>
        <w:ind w:left="5040" w:hanging="2160"/>
      </w:pPr>
      <w:rPr>
        <w:rFonts w:ascii="Cambria" w:hAnsi="Cambria" w:hint="default"/>
        <w:color w:val="4F81BD"/>
      </w:rPr>
    </w:lvl>
  </w:abstractNum>
  <w:abstractNum w:abstractNumId="23"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6F47B52"/>
    <w:multiLevelType w:val="hybridMultilevel"/>
    <w:tmpl w:val="02BAF3AC"/>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9F115A"/>
    <w:multiLevelType w:val="multilevel"/>
    <w:tmpl w:val="AEAA21B0"/>
    <w:lvl w:ilvl="0">
      <w:start w:val="11"/>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38"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3F7650A8"/>
    <w:multiLevelType w:val="multilevel"/>
    <w:tmpl w:val="E25EE12A"/>
    <w:lvl w:ilvl="0">
      <w:start w:val="17"/>
      <w:numFmt w:val="decimal"/>
      <w:lvlText w:val="%1"/>
      <w:lvlJc w:val="left"/>
      <w:pPr>
        <w:ind w:left="375" w:hanging="375"/>
      </w:pPr>
      <w:rPr>
        <w:rFonts w:hint="default"/>
        <w:b w:val="0"/>
      </w:rPr>
    </w:lvl>
    <w:lvl w:ilvl="1">
      <w:start w:val="1"/>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4"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5"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02F6E17"/>
    <w:multiLevelType w:val="hybridMultilevel"/>
    <w:tmpl w:val="883867D6"/>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4" w15:restartNumberingAfterBreak="0">
    <w:nsid w:val="52E139FB"/>
    <w:multiLevelType w:val="multilevel"/>
    <w:tmpl w:val="18060D10"/>
    <w:lvl w:ilvl="0">
      <w:start w:val="3"/>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5"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1038DC"/>
    <w:multiLevelType w:val="hybridMultilevel"/>
    <w:tmpl w:val="C8E80F9E"/>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2AD48D8"/>
    <w:multiLevelType w:val="hybridMultilevel"/>
    <w:tmpl w:val="764E13F0"/>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77AE8"/>
    <w:multiLevelType w:val="hybridMultilevel"/>
    <w:tmpl w:val="9E2EE2BE"/>
    <w:lvl w:ilvl="0" w:tplc="C7687BBA">
      <w:start w:val="1"/>
      <w:numFmt w:val="decimal"/>
      <w:lvlText w:val="1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5"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36B1F20"/>
    <w:multiLevelType w:val="hybridMultilevel"/>
    <w:tmpl w:val="2F58BE8C"/>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9"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0" w15:restartNumberingAfterBreak="0">
    <w:nsid w:val="777E684C"/>
    <w:multiLevelType w:val="hybridMultilevel"/>
    <w:tmpl w:val="075EDD72"/>
    <w:lvl w:ilvl="0" w:tplc="B33A5CA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7B8C034D"/>
    <w:multiLevelType w:val="hybridMultilevel"/>
    <w:tmpl w:val="41B88CEC"/>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abstractNumId w:val="72"/>
  </w:num>
  <w:num w:numId="2">
    <w:abstractNumId w:val="63"/>
  </w:num>
  <w:num w:numId="3">
    <w:abstractNumId w:val="35"/>
  </w:num>
  <w:num w:numId="4">
    <w:abstractNumId w:val="7"/>
  </w:num>
  <w:num w:numId="5">
    <w:abstractNumId w:val="67"/>
  </w:num>
  <w:num w:numId="6">
    <w:abstractNumId w:val="28"/>
  </w:num>
  <w:num w:numId="7">
    <w:abstractNumId w:val="0"/>
  </w:num>
  <w:num w:numId="8">
    <w:abstractNumId w:val="27"/>
  </w:num>
  <w:num w:numId="9">
    <w:abstractNumId w:val="71"/>
  </w:num>
  <w:num w:numId="10">
    <w:abstractNumId w:val="17"/>
  </w:num>
  <w:num w:numId="11">
    <w:abstractNumId w:val="46"/>
  </w:num>
  <w:num w:numId="12">
    <w:abstractNumId w:val="41"/>
  </w:num>
  <w:num w:numId="13">
    <w:abstractNumId w:val="57"/>
  </w:num>
  <w:num w:numId="14">
    <w:abstractNumId w:val="30"/>
  </w:num>
  <w:num w:numId="15">
    <w:abstractNumId w:val="38"/>
  </w:num>
  <w:num w:numId="16">
    <w:abstractNumId w:val="24"/>
  </w:num>
  <w:num w:numId="17">
    <w:abstractNumId w:val="11"/>
  </w:num>
  <w:num w:numId="18">
    <w:abstractNumId w:val="5"/>
  </w:num>
  <w:num w:numId="19">
    <w:abstractNumId w:val="59"/>
  </w:num>
  <w:num w:numId="20">
    <w:abstractNumId w:val="4"/>
  </w:num>
  <w:num w:numId="21">
    <w:abstractNumId w:val="53"/>
  </w:num>
  <w:num w:numId="22">
    <w:abstractNumId w:val="56"/>
  </w:num>
  <w:num w:numId="23">
    <w:abstractNumId w:val="69"/>
  </w:num>
  <w:num w:numId="24">
    <w:abstractNumId w:val="33"/>
  </w:num>
  <w:num w:numId="25">
    <w:abstractNumId w:val="65"/>
  </w:num>
  <w:num w:numId="26">
    <w:abstractNumId w:val="32"/>
  </w:num>
  <w:num w:numId="27">
    <w:abstractNumId w:val="18"/>
  </w:num>
  <w:num w:numId="28">
    <w:abstractNumId w:val="14"/>
  </w:num>
  <w:num w:numId="29">
    <w:abstractNumId w:val="40"/>
  </w:num>
  <w:num w:numId="30">
    <w:abstractNumId w:val="21"/>
  </w:num>
  <w:num w:numId="31">
    <w:abstractNumId w:val="75"/>
  </w:num>
  <w:num w:numId="32">
    <w:abstractNumId w:val="42"/>
  </w:num>
  <w:num w:numId="33">
    <w:abstractNumId w:val="34"/>
  </w:num>
  <w:num w:numId="34">
    <w:abstractNumId w:val="25"/>
  </w:num>
  <w:num w:numId="35">
    <w:abstractNumId w:val="12"/>
  </w:num>
  <w:num w:numId="36">
    <w:abstractNumId w:val="49"/>
  </w:num>
  <w:num w:numId="37">
    <w:abstractNumId w:val="43"/>
  </w:num>
  <w:num w:numId="38">
    <w:abstractNumId w:val="76"/>
  </w:num>
  <w:num w:numId="39">
    <w:abstractNumId w:val="68"/>
  </w:num>
  <w:num w:numId="40">
    <w:abstractNumId w:val="29"/>
  </w:num>
  <w:num w:numId="41">
    <w:abstractNumId w:val="44"/>
  </w:num>
  <w:num w:numId="42">
    <w:abstractNumId w:val="23"/>
  </w:num>
  <w:num w:numId="43">
    <w:abstractNumId w:val="55"/>
  </w:num>
  <w:num w:numId="44">
    <w:abstractNumId w:val="64"/>
  </w:num>
  <w:num w:numId="45">
    <w:abstractNumId w:val="47"/>
  </w:num>
  <w:num w:numId="46">
    <w:abstractNumId w:val="50"/>
  </w:num>
  <w:num w:numId="47">
    <w:abstractNumId w:val="31"/>
  </w:num>
  <w:num w:numId="48">
    <w:abstractNumId w:val="58"/>
  </w:num>
  <w:num w:numId="49">
    <w:abstractNumId w:val="51"/>
  </w:num>
  <w:num w:numId="50">
    <w:abstractNumId w:val="66"/>
  </w:num>
  <w:num w:numId="51">
    <w:abstractNumId w:val="74"/>
  </w:num>
  <w:num w:numId="52">
    <w:abstractNumId w:val="62"/>
  </w:num>
  <w:num w:numId="53">
    <w:abstractNumId w:val="73"/>
  </w:num>
  <w:num w:numId="54">
    <w:abstractNumId w:val="70"/>
  </w:num>
  <w:num w:numId="55">
    <w:abstractNumId w:val="13"/>
  </w:num>
  <w:num w:numId="56">
    <w:abstractNumId w:val="9"/>
  </w:num>
  <w:num w:numId="57">
    <w:abstractNumId w:val="26"/>
  </w:num>
  <w:num w:numId="58">
    <w:abstractNumId w:val="8"/>
  </w:num>
  <w:num w:numId="59">
    <w:abstractNumId w:val="6"/>
  </w:num>
  <w:num w:numId="60">
    <w:abstractNumId w:val="10"/>
  </w:num>
  <w:num w:numId="61">
    <w:abstractNumId w:val="2"/>
  </w:num>
  <w:num w:numId="62">
    <w:abstractNumId w:val="36"/>
  </w:num>
  <w:num w:numId="63">
    <w:abstractNumId w:val="52"/>
  </w:num>
  <w:num w:numId="64">
    <w:abstractNumId w:val="1"/>
  </w:num>
  <w:num w:numId="65">
    <w:abstractNumId w:val="20"/>
  </w:num>
  <w:num w:numId="66">
    <w:abstractNumId w:val="22"/>
  </w:num>
  <w:num w:numId="67">
    <w:abstractNumId w:val="37"/>
  </w:num>
  <w:num w:numId="68">
    <w:abstractNumId w:val="3"/>
  </w:num>
  <w:num w:numId="69">
    <w:abstractNumId w:val="39"/>
  </w:num>
  <w:num w:numId="70">
    <w:abstractNumId w:val="45"/>
  </w:num>
  <w:num w:numId="71">
    <w:abstractNumId w:val="60"/>
  </w:num>
  <w:num w:numId="72">
    <w:abstractNumId w:val="19"/>
  </w:num>
  <w:num w:numId="73">
    <w:abstractNumId w:val="48"/>
  </w:num>
  <w:num w:numId="74">
    <w:abstractNumId w:val="54"/>
  </w:num>
  <w:num w:numId="75">
    <w:abstractNumId w:val="15"/>
  </w:num>
  <w:num w:numId="76">
    <w:abstractNumId w:val="16"/>
  </w:num>
  <w:num w:numId="77">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6"/>
    <w:rsid w:val="00004F06"/>
    <w:rsid w:val="00017663"/>
    <w:rsid w:val="00020B45"/>
    <w:rsid w:val="00031973"/>
    <w:rsid w:val="00037B47"/>
    <w:rsid w:val="000405B0"/>
    <w:rsid w:val="000417AA"/>
    <w:rsid w:val="00051712"/>
    <w:rsid w:val="00051F74"/>
    <w:rsid w:val="000526CA"/>
    <w:rsid w:val="00056BDD"/>
    <w:rsid w:val="00057AEC"/>
    <w:rsid w:val="00066046"/>
    <w:rsid w:val="00074382"/>
    <w:rsid w:val="000B0B40"/>
    <w:rsid w:val="000C4FDE"/>
    <w:rsid w:val="000C6F86"/>
    <w:rsid w:val="000E67B5"/>
    <w:rsid w:val="000F13CA"/>
    <w:rsid w:val="00102126"/>
    <w:rsid w:val="001035DC"/>
    <w:rsid w:val="001055F2"/>
    <w:rsid w:val="00110DD0"/>
    <w:rsid w:val="001122CE"/>
    <w:rsid w:val="00114551"/>
    <w:rsid w:val="00116540"/>
    <w:rsid w:val="00125DB8"/>
    <w:rsid w:val="00130B59"/>
    <w:rsid w:val="00140D46"/>
    <w:rsid w:val="001602F9"/>
    <w:rsid w:val="00162F6D"/>
    <w:rsid w:val="001703AE"/>
    <w:rsid w:val="00186EAC"/>
    <w:rsid w:val="001A1951"/>
    <w:rsid w:val="001A54EC"/>
    <w:rsid w:val="001B4B1F"/>
    <w:rsid w:val="001B5CCD"/>
    <w:rsid w:val="001E111E"/>
    <w:rsid w:val="001E33B6"/>
    <w:rsid w:val="001E615A"/>
    <w:rsid w:val="001E7AA6"/>
    <w:rsid w:val="001F5B5B"/>
    <w:rsid w:val="001F6347"/>
    <w:rsid w:val="002012F2"/>
    <w:rsid w:val="00206A86"/>
    <w:rsid w:val="002116EB"/>
    <w:rsid w:val="00215F9E"/>
    <w:rsid w:val="00221BEE"/>
    <w:rsid w:val="0023684D"/>
    <w:rsid w:val="00237A02"/>
    <w:rsid w:val="002439B9"/>
    <w:rsid w:val="00276624"/>
    <w:rsid w:val="002A2FB5"/>
    <w:rsid w:val="002C129B"/>
    <w:rsid w:val="002D094A"/>
    <w:rsid w:val="002D2861"/>
    <w:rsid w:val="002D7CFE"/>
    <w:rsid w:val="002E1723"/>
    <w:rsid w:val="002E3C26"/>
    <w:rsid w:val="00314637"/>
    <w:rsid w:val="003231D3"/>
    <w:rsid w:val="00326BB5"/>
    <w:rsid w:val="00344D45"/>
    <w:rsid w:val="00347BB0"/>
    <w:rsid w:val="00355792"/>
    <w:rsid w:val="00363704"/>
    <w:rsid w:val="003702F9"/>
    <w:rsid w:val="00371000"/>
    <w:rsid w:val="00372D07"/>
    <w:rsid w:val="00373C40"/>
    <w:rsid w:val="00391836"/>
    <w:rsid w:val="00393285"/>
    <w:rsid w:val="00395BA7"/>
    <w:rsid w:val="003A4D10"/>
    <w:rsid w:val="003B3F6F"/>
    <w:rsid w:val="003C3161"/>
    <w:rsid w:val="003C75A5"/>
    <w:rsid w:val="003D0FE8"/>
    <w:rsid w:val="003D17F2"/>
    <w:rsid w:val="003F105C"/>
    <w:rsid w:val="00410176"/>
    <w:rsid w:val="00411E74"/>
    <w:rsid w:val="004142B6"/>
    <w:rsid w:val="004162D6"/>
    <w:rsid w:val="00424CDD"/>
    <w:rsid w:val="00435624"/>
    <w:rsid w:val="00446A19"/>
    <w:rsid w:val="00492C93"/>
    <w:rsid w:val="004964CD"/>
    <w:rsid w:val="00497427"/>
    <w:rsid w:val="004A111E"/>
    <w:rsid w:val="004B66F9"/>
    <w:rsid w:val="004C2DED"/>
    <w:rsid w:val="004C36BC"/>
    <w:rsid w:val="004C4152"/>
    <w:rsid w:val="004D1FA3"/>
    <w:rsid w:val="004E5DA1"/>
    <w:rsid w:val="005253DC"/>
    <w:rsid w:val="0053065B"/>
    <w:rsid w:val="0056306E"/>
    <w:rsid w:val="00566D8F"/>
    <w:rsid w:val="005773AA"/>
    <w:rsid w:val="00580ED4"/>
    <w:rsid w:val="00587DCF"/>
    <w:rsid w:val="005A3810"/>
    <w:rsid w:val="005B0CFF"/>
    <w:rsid w:val="005B0EFA"/>
    <w:rsid w:val="005D4324"/>
    <w:rsid w:val="005D6C22"/>
    <w:rsid w:val="005E5191"/>
    <w:rsid w:val="005F02C5"/>
    <w:rsid w:val="005F2275"/>
    <w:rsid w:val="0061496E"/>
    <w:rsid w:val="00633A20"/>
    <w:rsid w:val="00646806"/>
    <w:rsid w:val="006526EC"/>
    <w:rsid w:val="006533C5"/>
    <w:rsid w:val="00663276"/>
    <w:rsid w:val="00666D37"/>
    <w:rsid w:val="00674514"/>
    <w:rsid w:val="00677430"/>
    <w:rsid w:val="00680BD3"/>
    <w:rsid w:val="00683979"/>
    <w:rsid w:val="00684B21"/>
    <w:rsid w:val="006A6D96"/>
    <w:rsid w:val="006B4BE5"/>
    <w:rsid w:val="006B5256"/>
    <w:rsid w:val="006D6930"/>
    <w:rsid w:val="007058BE"/>
    <w:rsid w:val="00712BCE"/>
    <w:rsid w:val="007133C2"/>
    <w:rsid w:val="00726CCF"/>
    <w:rsid w:val="00730118"/>
    <w:rsid w:val="00744DD9"/>
    <w:rsid w:val="007507BC"/>
    <w:rsid w:val="0078312F"/>
    <w:rsid w:val="007A1D09"/>
    <w:rsid w:val="007B0390"/>
    <w:rsid w:val="007B2D2A"/>
    <w:rsid w:val="007D17DE"/>
    <w:rsid w:val="007E0073"/>
    <w:rsid w:val="008021D8"/>
    <w:rsid w:val="008027FD"/>
    <w:rsid w:val="008120F3"/>
    <w:rsid w:val="008211FD"/>
    <w:rsid w:val="008312AC"/>
    <w:rsid w:val="00843467"/>
    <w:rsid w:val="0085126A"/>
    <w:rsid w:val="008715C5"/>
    <w:rsid w:val="008754D4"/>
    <w:rsid w:val="00895161"/>
    <w:rsid w:val="0089698F"/>
    <w:rsid w:val="008A1AAA"/>
    <w:rsid w:val="008C7EC4"/>
    <w:rsid w:val="008D7217"/>
    <w:rsid w:val="008E2AD8"/>
    <w:rsid w:val="008E40C4"/>
    <w:rsid w:val="008E69A0"/>
    <w:rsid w:val="00904DB2"/>
    <w:rsid w:val="009053ED"/>
    <w:rsid w:val="009072E9"/>
    <w:rsid w:val="009134FE"/>
    <w:rsid w:val="009139BD"/>
    <w:rsid w:val="00933650"/>
    <w:rsid w:val="00950DFC"/>
    <w:rsid w:val="009511BD"/>
    <w:rsid w:val="00966F7B"/>
    <w:rsid w:val="009A6CAE"/>
    <w:rsid w:val="009A77F0"/>
    <w:rsid w:val="009B2861"/>
    <w:rsid w:val="009B7AB3"/>
    <w:rsid w:val="009C21BE"/>
    <w:rsid w:val="009D2DC4"/>
    <w:rsid w:val="009D512B"/>
    <w:rsid w:val="009D5655"/>
    <w:rsid w:val="009E5931"/>
    <w:rsid w:val="009F39AF"/>
    <w:rsid w:val="009F6EF9"/>
    <w:rsid w:val="00A10C32"/>
    <w:rsid w:val="00A31CD7"/>
    <w:rsid w:val="00A358F7"/>
    <w:rsid w:val="00A4293C"/>
    <w:rsid w:val="00A506F4"/>
    <w:rsid w:val="00A52B7F"/>
    <w:rsid w:val="00A61674"/>
    <w:rsid w:val="00A61B9F"/>
    <w:rsid w:val="00A61EEF"/>
    <w:rsid w:val="00A75464"/>
    <w:rsid w:val="00AA59E5"/>
    <w:rsid w:val="00AA6F0E"/>
    <w:rsid w:val="00AB1013"/>
    <w:rsid w:val="00AB593C"/>
    <w:rsid w:val="00AB7A67"/>
    <w:rsid w:val="00AC56F5"/>
    <w:rsid w:val="00AC6A9F"/>
    <w:rsid w:val="00AD2FC4"/>
    <w:rsid w:val="00AD70DE"/>
    <w:rsid w:val="00AE0898"/>
    <w:rsid w:val="00AF6474"/>
    <w:rsid w:val="00B1165E"/>
    <w:rsid w:val="00B21B4F"/>
    <w:rsid w:val="00B26DD6"/>
    <w:rsid w:val="00B4189A"/>
    <w:rsid w:val="00B55DBF"/>
    <w:rsid w:val="00B572E0"/>
    <w:rsid w:val="00B85E7F"/>
    <w:rsid w:val="00B9300C"/>
    <w:rsid w:val="00B95F56"/>
    <w:rsid w:val="00BA6BB1"/>
    <w:rsid w:val="00BB5D63"/>
    <w:rsid w:val="00BB6D63"/>
    <w:rsid w:val="00BB794D"/>
    <w:rsid w:val="00BD7D87"/>
    <w:rsid w:val="00BE2D9B"/>
    <w:rsid w:val="00C06CC8"/>
    <w:rsid w:val="00C208B9"/>
    <w:rsid w:val="00C2257D"/>
    <w:rsid w:val="00C26284"/>
    <w:rsid w:val="00C64654"/>
    <w:rsid w:val="00C66A9D"/>
    <w:rsid w:val="00C67B5D"/>
    <w:rsid w:val="00C85916"/>
    <w:rsid w:val="00C864EB"/>
    <w:rsid w:val="00C9072D"/>
    <w:rsid w:val="00CA1801"/>
    <w:rsid w:val="00CA1A81"/>
    <w:rsid w:val="00CA7717"/>
    <w:rsid w:val="00CC0A00"/>
    <w:rsid w:val="00CC4604"/>
    <w:rsid w:val="00CC5655"/>
    <w:rsid w:val="00CD40A9"/>
    <w:rsid w:val="00CE04B6"/>
    <w:rsid w:val="00D11C09"/>
    <w:rsid w:val="00D249B3"/>
    <w:rsid w:val="00D32045"/>
    <w:rsid w:val="00D32F22"/>
    <w:rsid w:val="00D4461E"/>
    <w:rsid w:val="00D64007"/>
    <w:rsid w:val="00D84FC4"/>
    <w:rsid w:val="00D96CF4"/>
    <w:rsid w:val="00DB375D"/>
    <w:rsid w:val="00DB449B"/>
    <w:rsid w:val="00DB56E7"/>
    <w:rsid w:val="00DB607C"/>
    <w:rsid w:val="00DC16FB"/>
    <w:rsid w:val="00DC7A81"/>
    <w:rsid w:val="00DC7BA7"/>
    <w:rsid w:val="00DD22DA"/>
    <w:rsid w:val="00DF2334"/>
    <w:rsid w:val="00E07B5B"/>
    <w:rsid w:val="00E118EA"/>
    <w:rsid w:val="00E1439F"/>
    <w:rsid w:val="00E169BB"/>
    <w:rsid w:val="00E31840"/>
    <w:rsid w:val="00E422AE"/>
    <w:rsid w:val="00E50F9A"/>
    <w:rsid w:val="00E64563"/>
    <w:rsid w:val="00E90B4F"/>
    <w:rsid w:val="00E925AE"/>
    <w:rsid w:val="00EA239D"/>
    <w:rsid w:val="00EA2493"/>
    <w:rsid w:val="00EA438F"/>
    <w:rsid w:val="00EA4D67"/>
    <w:rsid w:val="00EA6129"/>
    <w:rsid w:val="00EA6B1F"/>
    <w:rsid w:val="00EA79DE"/>
    <w:rsid w:val="00EB0D4F"/>
    <w:rsid w:val="00EB2C86"/>
    <w:rsid w:val="00EB4B72"/>
    <w:rsid w:val="00EC53C0"/>
    <w:rsid w:val="00EE1C39"/>
    <w:rsid w:val="00EF72B1"/>
    <w:rsid w:val="00F0289A"/>
    <w:rsid w:val="00F0562C"/>
    <w:rsid w:val="00F11EDC"/>
    <w:rsid w:val="00F20ECD"/>
    <w:rsid w:val="00F23726"/>
    <w:rsid w:val="00F36248"/>
    <w:rsid w:val="00F56AB6"/>
    <w:rsid w:val="00F60227"/>
    <w:rsid w:val="00F614DA"/>
    <w:rsid w:val="00F63570"/>
    <w:rsid w:val="00F67966"/>
    <w:rsid w:val="00F75421"/>
    <w:rsid w:val="00F80ED6"/>
    <w:rsid w:val="00FA24BC"/>
    <w:rsid w:val="00FB3DA5"/>
    <w:rsid w:val="00FD2447"/>
    <w:rsid w:val="00FD2B6B"/>
    <w:rsid w:val="00FD6F5C"/>
    <w:rsid w:val="00FD74F1"/>
    <w:rsid w:val="00FE60D9"/>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21D0B"/>
  <w15:docId w15:val="{E68999B1-D160-41AF-82E2-CA94CEC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A54E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1A54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customStyle="1" w:styleId="western">
    <w:name w:val="western"/>
    <w:basedOn w:val="Normal"/>
    <w:rsid w:val="0023684D"/>
    <w:pPr>
      <w:spacing w:before="100" w:beforeAutospacing="1" w:after="79" w:line="278" w:lineRule="atLeast"/>
      <w:jc w:val="both"/>
    </w:pPr>
    <w:rPr>
      <w:rFonts w:ascii="Verdana" w:eastAsia="Times New Roman" w:hAnsi="Verdana" w:cs="Times New Roman"/>
      <w:sz w:val="20"/>
      <w:szCs w:val="20"/>
      <w:lang w:val="fr-BE" w:eastAsia="fr-BE" w:bidi="ar-SA"/>
    </w:rPr>
  </w:style>
  <w:style w:type="paragraph" w:styleId="NormalWeb">
    <w:name w:val="Normal (Web)"/>
    <w:basedOn w:val="Normal"/>
    <w:uiPriority w:val="99"/>
    <w:unhideWhenUsed/>
    <w:rsid w:val="004C415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table" w:styleId="Grilledutableau">
    <w:name w:val="Table Grid"/>
    <w:basedOn w:val="TableauNormal"/>
    <w:uiPriority w:val="59"/>
    <w:rsid w:val="001F63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065448128">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652714739">
      <w:bodyDiv w:val="1"/>
      <w:marLeft w:val="0"/>
      <w:marRight w:val="0"/>
      <w:marTop w:val="0"/>
      <w:marBottom w:val="0"/>
      <w:divBdr>
        <w:top w:val="none" w:sz="0" w:space="0" w:color="auto"/>
        <w:left w:val="none" w:sz="0" w:space="0" w:color="auto"/>
        <w:bottom w:val="none" w:sz="0" w:space="0" w:color="auto"/>
        <w:right w:val="none" w:sz="0" w:space="0" w:color="auto"/>
      </w:divBdr>
    </w:div>
    <w:div w:id="1734347420">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64948-EB6D-4EF2-9A6E-3E12BDBD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6063</Words>
  <Characters>34564</Characters>
  <Application>Microsoft Office Word</Application>
  <DocSecurity>0</DocSecurity>
  <Lines>288</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JLA</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ZOCASTELLO Nathalie</cp:lastModifiedBy>
  <cp:revision>2</cp:revision>
  <cp:lastPrinted>2018-07-13T14:09:00Z</cp:lastPrinted>
  <dcterms:created xsi:type="dcterms:W3CDTF">2018-08-07T10:54:00Z</dcterms:created>
  <dcterms:modified xsi:type="dcterms:W3CDTF">2018-08-07T10:54:00Z</dcterms:modified>
</cp:coreProperties>
</file>